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BB" w:rsidRDefault="004159BB" w:rsidP="005C77C3">
      <w:pPr>
        <w:rPr>
          <w:rFonts w:ascii="仿宋" w:eastAsia="仿宋" w:hAnsi="仿宋"/>
          <w:b/>
          <w:sz w:val="32"/>
          <w:szCs w:val="32"/>
        </w:rPr>
      </w:pPr>
      <w:r>
        <w:rPr>
          <w:rFonts w:ascii="仿宋" w:eastAsia="仿宋" w:hAnsi="仿宋" w:hint="eastAsia"/>
          <w:sz w:val="32"/>
          <w:szCs w:val="32"/>
        </w:rPr>
        <w:t>附</w:t>
      </w:r>
      <w:r w:rsidRPr="004159BB">
        <w:rPr>
          <w:rFonts w:ascii="仿宋" w:eastAsia="仿宋" w:hAnsi="仿宋" w:hint="eastAsia"/>
          <w:sz w:val="32"/>
          <w:szCs w:val="32"/>
        </w:rPr>
        <w:t>件：</w:t>
      </w:r>
      <w:r w:rsidR="00173E20">
        <w:rPr>
          <w:rFonts w:ascii="仿宋" w:eastAsia="仿宋" w:hAnsi="仿宋" w:hint="eastAsia"/>
          <w:sz w:val="32"/>
          <w:szCs w:val="32"/>
        </w:rPr>
        <w:t xml:space="preserve">　　</w:t>
      </w:r>
    </w:p>
    <w:p w:rsidR="005C77C3" w:rsidRPr="00F85D0A" w:rsidRDefault="005C77C3" w:rsidP="00DC79B0">
      <w:pPr>
        <w:spacing w:line="540" w:lineRule="exact"/>
        <w:jc w:val="center"/>
        <w:rPr>
          <w:rFonts w:ascii="仿宋" w:eastAsia="仿宋" w:hAnsi="仿宋"/>
          <w:b/>
          <w:sz w:val="36"/>
          <w:szCs w:val="36"/>
        </w:rPr>
      </w:pPr>
      <w:r w:rsidRPr="00F85D0A">
        <w:rPr>
          <w:rFonts w:ascii="仿宋" w:eastAsia="仿宋" w:hAnsi="仿宋" w:hint="eastAsia"/>
          <w:b/>
          <w:sz w:val="36"/>
          <w:szCs w:val="36"/>
        </w:rPr>
        <w:t>湖南省环境保护厅行政处罚裁量权基准</w:t>
      </w:r>
    </w:p>
    <w:p w:rsidR="005C77C3" w:rsidRPr="00F43C76" w:rsidRDefault="005C77C3" w:rsidP="00DC79B0">
      <w:pPr>
        <w:spacing w:line="540" w:lineRule="exact"/>
        <w:jc w:val="center"/>
        <w:rPr>
          <w:rFonts w:ascii="仿宋_GB2312" w:eastAsia="仿宋_GB2312" w:hAnsi="仿宋"/>
          <w:b/>
          <w:sz w:val="32"/>
          <w:szCs w:val="32"/>
        </w:rPr>
      </w:pPr>
      <w:r w:rsidRPr="00F43C76">
        <w:rPr>
          <w:rFonts w:ascii="仿宋_GB2312" w:eastAsia="仿宋_GB2312" w:hAnsi="仿宋" w:hint="eastAsia"/>
          <w:b/>
          <w:sz w:val="32"/>
          <w:szCs w:val="32"/>
        </w:rPr>
        <w:t>（征求意见稿）</w:t>
      </w:r>
    </w:p>
    <w:p w:rsidR="005C77C3" w:rsidRPr="004159BB" w:rsidRDefault="005C77C3" w:rsidP="007368F7">
      <w:pPr>
        <w:spacing w:line="540" w:lineRule="exact"/>
        <w:jc w:val="center"/>
        <w:rPr>
          <w:rFonts w:ascii="仿宋" w:eastAsia="仿宋" w:hAnsi="仿宋"/>
          <w:b/>
          <w:sz w:val="32"/>
          <w:szCs w:val="32"/>
        </w:rPr>
      </w:pPr>
      <w:r>
        <w:rPr>
          <w:rFonts w:ascii="仿宋" w:eastAsia="仿宋" w:hAnsi="仿宋" w:hint="eastAsia"/>
          <w:b/>
          <w:sz w:val="32"/>
          <w:szCs w:val="32"/>
        </w:rPr>
        <w:t>目  录</w:t>
      </w:r>
    </w:p>
    <w:p w:rsidR="005C77C3" w:rsidRDefault="005C77C3" w:rsidP="005C77C3">
      <w:pPr>
        <w:rPr>
          <w:rFonts w:ascii="仿宋" w:eastAsia="仿宋" w:hAnsi="仿宋"/>
          <w:b/>
          <w:sz w:val="32"/>
          <w:szCs w:val="32"/>
        </w:rPr>
      </w:pP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b/>
          <w:sz w:val="32"/>
          <w:szCs w:val="32"/>
        </w:rPr>
        <w:t>1、《中华人民共和国大气污染防治法》</w:t>
      </w:r>
    </w:p>
    <w:p w:rsidR="005C77C3" w:rsidRPr="005C77C3" w:rsidRDefault="005C77C3" w:rsidP="005C77C3">
      <w:pPr>
        <w:rPr>
          <w:rFonts w:ascii="仿宋_GB2312" w:eastAsia="仿宋_GB2312" w:hAnsi="仿宋"/>
          <w:sz w:val="32"/>
          <w:szCs w:val="32"/>
        </w:rPr>
      </w:pPr>
      <w:r w:rsidRPr="005C77C3">
        <w:rPr>
          <w:rFonts w:ascii="仿宋_GB2312" w:eastAsia="仿宋_GB2312" w:hAnsi="仿宋" w:hint="eastAsia"/>
          <w:sz w:val="32"/>
          <w:szCs w:val="32"/>
        </w:rPr>
        <w:t>2、</w:t>
      </w:r>
      <w:r w:rsidRPr="005C77C3">
        <w:rPr>
          <w:rFonts w:ascii="仿宋_GB2312" w:eastAsia="仿宋_GB2312" w:hAnsi="仿宋" w:hint="eastAsia"/>
          <w:b/>
          <w:sz w:val="32"/>
          <w:szCs w:val="32"/>
        </w:rPr>
        <w:t>《中华人民共和国水污染防治法》</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3、</w:t>
      </w:r>
      <w:r w:rsidRPr="005C77C3">
        <w:rPr>
          <w:rFonts w:ascii="仿宋_GB2312" w:eastAsia="仿宋_GB2312" w:hAnsi="仿宋" w:hint="eastAsia"/>
          <w:b/>
          <w:sz w:val="32"/>
          <w:szCs w:val="32"/>
        </w:rPr>
        <w:t>《中华人民共和国环境影响评价法》</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4、</w:t>
      </w:r>
      <w:r w:rsidRPr="005C77C3">
        <w:rPr>
          <w:rFonts w:ascii="仿宋_GB2312" w:eastAsia="仿宋_GB2312" w:hAnsi="仿宋" w:hint="eastAsia"/>
          <w:b/>
          <w:sz w:val="32"/>
          <w:szCs w:val="32"/>
        </w:rPr>
        <w:t>《中华人民共和国清洁生产促进法》</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5、</w:t>
      </w:r>
      <w:r w:rsidRPr="005C77C3">
        <w:rPr>
          <w:rFonts w:ascii="仿宋_GB2312" w:eastAsia="仿宋_GB2312" w:hAnsi="仿宋" w:hint="eastAsia"/>
          <w:b/>
          <w:sz w:val="32"/>
          <w:szCs w:val="32"/>
        </w:rPr>
        <w:t>《中华人民共和国固体废物污染环境防治法》</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6、</w:t>
      </w:r>
      <w:r w:rsidRPr="005C77C3">
        <w:rPr>
          <w:rFonts w:ascii="仿宋_GB2312" w:eastAsia="仿宋_GB2312" w:hAnsi="仿宋" w:hint="eastAsia"/>
          <w:b/>
          <w:sz w:val="32"/>
          <w:szCs w:val="32"/>
        </w:rPr>
        <w:t>《中华人民共和国放射性污染防治法》</w:t>
      </w:r>
    </w:p>
    <w:p w:rsidR="005C77C3" w:rsidRPr="005C77C3" w:rsidRDefault="005C77C3" w:rsidP="005C77C3">
      <w:pPr>
        <w:rPr>
          <w:rFonts w:ascii="仿宋_GB2312" w:eastAsia="仿宋_GB2312" w:hAnsi="仿宋"/>
          <w:sz w:val="32"/>
          <w:szCs w:val="32"/>
        </w:rPr>
      </w:pPr>
      <w:r w:rsidRPr="005C77C3">
        <w:rPr>
          <w:rFonts w:ascii="仿宋_GB2312" w:eastAsia="仿宋_GB2312" w:hAnsi="仿宋" w:hint="eastAsia"/>
          <w:sz w:val="32"/>
          <w:szCs w:val="32"/>
        </w:rPr>
        <w:t>7、</w:t>
      </w:r>
      <w:r w:rsidRPr="005C77C3">
        <w:rPr>
          <w:rFonts w:ascii="仿宋_GB2312" w:eastAsia="仿宋_GB2312" w:hAnsi="仿宋" w:hint="eastAsia"/>
          <w:b/>
          <w:sz w:val="32"/>
          <w:szCs w:val="32"/>
        </w:rPr>
        <w:t>《中华人民共和国核安全法》</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8、</w:t>
      </w:r>
      <w:r w:rsidRPr="005C77C3">
        <w:rPr>
          <w:rFonts w:ascii="仿宋_GB2312" w:eastAsia="仿宋_GB2312" w:hAnsi="仿宋" w:hint="eastAsia"/>
          <w:b/>
          <w:sz w:val="32"/>
          <w:szCs w:val="32"/>
        </w:rPr>
        <w:t>《建设项目环境保护管理条例》</w:t>
      </w:r>
    </w:p>
    <w:p w:rsidR="005C77C3" w:rsidRPr="005C77C3" w:rsidRDefault="005C77C3" w:rsidP="005C77C3">
      <w:pPr>
        <w:rPr>
          <w:rFonts w:ascii="仿宋_GB2312" w:eastAsia="仿宋_GB2312" w:hAnsi="仿宋"/>
          <w:sz w:val="32"/>
          <w:szCs w:val="32"/>
        </w:rPr>
      </w:pPr>
      <w:r w:rsidRPr="005C77C3">
        <w:rPr>
          <w:rFonts w:ascii="仿宋_GB2312" w:eastAsia="仿宋_GB2312" w:hAnsi="仿宋" w:hint="eastAsia"/>
          <w:sz w:val="32"/>
          <w:szCs w:val="32"/>
        </w:rPr>
        <w:t>9、</w:t>
      </w:r>
      <w:r w:rsidRPr="005C77C3">
        <w:rPr>
          <w:rFonts w:ascii="仿宋_GB2312" w:eastAsia="仿宋_GB2312" w:hAnsi="仿宋" w:hint="eastAsia"/>
          <w:b/>
          <w:sz w:val="32"/>
          <w:szCs w:val="32"/>
        </w:rPr>
        <w:t>《排污费征收使用管理条例》</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10、</w:t>
      </w:r>
      <w:r w:rsidRPr="005C77C3">
        <w:rPr>
          <w:rFonts w:ascii="仿宋_GB2312" w:eastAsia="仿宋_GB2312" w:hAnsi="仿宋" w:hint="eastAsia"/>
          <w:b/>
          <w:sz w:val="32"/>
          <w:szCs w:val="32"/>
        </w:rPr>
        <w:t>《中华人民共和国自然保护区条例》</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11、</w:t>
      </w:r>
      <w:r w:rsidRPr="005C77C3">
        <w:rPr>
          <w:rFonts w:ascii="仿宋_GB2312" w:eastAsia="仿宋_GB2312" w:hAnsi="仿宋" w:hint="eastAsia"/>
          <w:b/>
          <w:sz w:val="32"/>
          <w:szCs w:val="32"/>
        </w:rPr>
        <w:t>《消耗臭氧层物质管理条例》</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12、</w:t>
      </w:r>
      <w:r w:rsidRPr="005C77C3">
        <w:rPr>
          <w:rFonts w:ascii="仿宋_GB2312" w:eastAsia="仿宋_GB2312" w:hAnsi="仿宋" w:hint="eastAsia"/>
          <w:b/>
          <w:sz w:val="32"/>
          <w:szCs w:val="32"/>
        </w:rPr>
        <w:t>《放射性同位素与射线装置安全和防护条例》</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13、</w:t>
      </w:r>
      <w:r w:rsidRPr="005C77C3">
        <w:rPr>
          <w:rFonts w:ascii="仿宋_GB2312" w:eastAsia="仿宋_GB2312" w:hAnsi="仿宋" w:hint="eastAsia"/>
          <w:b/>
          <w:sz w:val="32"/>
          <w:szCs w:val="32"/>
        </w:rPr>
        <w:t>《放射性废物安全管理条例》</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14、</w:t>
      </w:r>
      <w:r w:rsidRPr="005C77C3">
        <w:rPr>
          <w:rFonts w:ascii="仿宋_GB2312" w:eastAsia="仿宋_GB2312" w:hAnsi="仿宋" w:hint="eastAsia"/>
          <w:b/>
          <w:sz w:val="32"/>
          <w:szCs w:val="32"/>
        </w:rPr>
        <w:t>《废弃电器电子产品回收处理管理条例》</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15、</w:t>
      </w:r>
      <w:r w:rsidRPr="005C77C3">
        <w:rPr>
          <w:rFonts w:ascii="仿宋_GB2312" w:eastAsia="仿宋_GB2312" w:hAnsi="仿宋" w:hint="eastAsia"/>
          <w:b/>
          <w:sz w:val="32"/>
          <w:szCs w:val="32"/>
        </w:rPr>
        <w:t>《放射性物品运输安全管理条例》</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16、</w:t>
      </w:r>
      <w:r w:rsidRPr="005C77C3">
        <w:rPr>
          <w:rFonts w:ascii="仿宋_GB2312" w:eastAsia="仿宋_GB2312" w:hAnsi="仿宋" w:hint="eastAsia"/>
          <w:b/>
          <w:sz w:val="32"/>
          <w:szCs w:val="32"/>
        </w:rPr>
        <w:t>《医疗废物管理条例》</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17、</w:t>
      </w:r>
      <w:r w:rsidRPr="005C77C3">
        <w:rPr>
          <w:rFonts w:ascii="仿宋_GB2312" w:eastAsia="仿宋_GB2312" w:hAnsi="仿宋" w:hint="eastAsia"/>
          <w:b/>
          <w:sz w:val="32"/>
          <w:szCs w:val="32"/>
        </w:rPr>
        <w:t>《湖南省湘江保护条例》</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lastRenderedPageBreak/>
        <w:t>18、</w:t>
      </w:r>
      <w:r w:rsidRPr="005C77C3">
        <w:rPr>
          <w:rFonts w:ascii="仿宋_GB2312" w:eastAsia="仿宋_GB2312" w:hAnsi="仿宋" w:hint="eastAsia"/>
          <w:b/>
          <w:sz w:val="32"/>
          <w:szCs w:val="32"/>
        </w:rPr>
        <w:t>《危险废物经营许可证管理办法》</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19、</w:t>
      </w:r>
      <w:r w:rsidRPr="005C77C3">
        <w:rPr>
          <w:rFonts w:ascii="仿宋_GB2312" w:eastAsia="仿宋_GB2312" w:hAnsi="仿宋" w:hint="eastAsia"/>
          <w:b/>
          <w:sz w:val="32"/>
          <w:szCs w:val="32"/>
        </w:rPr>
        <w:t>《固体废物进口管理办法》</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20、</w:t>
      </w:r>
      <w:r w:rsidRPr="005C77C3">
        <w:rPr>
          <w:rFonts w:ascii="仿宋_GB2312" w:eastAsia="仿宋_GB2312" w:hAnsi="仿宋" w:hint="eastAsia"/>
          <w:b/>
          <w:sz w:val="32"/>
          <w:szCs w:val="32"/>
        </w:rPr>
        <w:t>《危险废物出口核准管理办法》</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21、</w:t>
      </w:r>
      <w:r w:rsidRPr="005C77C3">
        <w:rPr>
          <w:rFonts w:ascii="仿宋_GB2312" w:eastAsia="仿宋_GB2312" w:hAnsi="仿宋" w:hint="eastAsia"/>
          <w:b/>
          <w:sz w:val="32"/>
          <w:szCs w:val="32"/>
        </w:rPr>
        <w:t>《电子废物污染环境防治管理办法》</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22、</w:t>
      </w:r>
      <w:r w:rsidRPr="005C77C3">
        <w:rPr>
          <w:rFonts w:ascii="仿宋_GB2312" w:eastAsia="仿宋_GB2312" w:hAnsi="仿宋" w:hint="eastAsia"/>
          <w:b/>
          <w:sz w:val="32"/>
          <w:szCs w:val="32"/>
        </w:rPr>
        <w:t>《废弃电器电子产品处理资格许可管理办法》</w:t>
      </w:r>
    </w:p>
    <w:p w:rsidR="005C77C3" w:rsidRPr="005C77C3" w:rsidRDefault="005C77C3" w:rsidP="005C77C3">
      <w:pPr>
        <w:rPr>
          <w:rFonts w:ascii="仿宋_GB2312" w:eastAsia="仿宋_GB2312" w:hAnsi="仿宋"/>
          <w:sz w:val="32"/>
          <w:szCs w:val="32"/>
        </w:rPr>
      </w:pPr>
      <w:r w:rsidRPr="005C77C3">
        <w:rPr>
          <w:rFonts w:ascii="仿宋_GB2312" w:eastAsia="仿宋_GB2312" w:hAnsi="仿宋" w:hint="eastAsia"/>
          <w:sz w:val="32"/>
          <w:szCs w:val="32"/>
        </w:rPr>
        <w:t>23、</w:t>
      </w:r>
      <w:r w:rsidRPr="005C77C3">
        <w:rPr>
          <w:rFonts w:ascii="仿宋_GB2312" w:eastAsia="仿宋_GB2312" w:hAnsi="仿宋" w:hint="eastAsia"/>
          <w:b/>
          <w:sz w:val="32"/>
          <w:szCs w:val="32"/>
        </w:rPr>
        <w:t>《放射性同位素与射线装置安全和防护管理办法》</w:t>
      </w:r>
    </w:p>
    <w:p w:rsidR="005C77C3" w:rsidRPr="005C77C3" w:rsidRDefault="005C77C3" w:rsidP="005C77C3">
      <w:pPr>
        <w:rPr>
          <w:rFonts w:ascii="仿宋_GB2312" w:eastAsia="仿宋_GB2312" w:hAnsi="仿宋"/>
          <w:sz w:val="32"/>
          <w:szCs w:val="32"/>
        </w:rPr>
      </w:pPr>
      <w:r w:rsidRPr="005C77C3">
        <w:rPr>
          <w:rFonts w:ascii="仿宋_GB2312" w:eastAsia="仿宋_GB2312" w:hAnsi="仿宋" w:hint="eastAsia"/>
          <w:sz w:val="32"/>
          <w:szCs w:val="32"/>
        </w:rPr>
        <w:t>24 、</w:t>
      </w:r>
      <w:r w:rsidRPr="005C77C3">
        <w:rPr>
          <w:rFonts w:ascii="仿宋_GB2312" w:eastAsia="仿宋_GB2312" w:hAnsi="仿宋" w:hint="eastAsia"/>
          <w:b/>
          <w:sz w:val="32"/>
          <w:szCs w:val="32"/>
        </w:rPr>
        <w:t>《放射性同位素与射线装置安全许可管理办法》</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25、</w:t>
      </w:r>
      <w:r w:rsidRPr="005C77C3">
        <w:rPr>
          <w:rFonts w:ascii="仿宋_GB2312" w:eastAsia="仿宋_GB2312" w:hAnsi="仿宋" w:hint="eastAsia"/>
          <w:b/>
          <w:sz w:val="32"/>
          <w:szCs w:val="32"/>
        </w:rPr>
        <w:t>《进出口环保用微生物菌剂环境安全管理办法》</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26、</w:t>
      </w:r>
      <w:r w:rsidRPr="005C77C3">
        <w:rPr>
          <w:rFonts w:ascii="仿宋_GB2312" w:eastAsia="仿宋_GB2312" w:hAnsi="仿宋" w:hint="eastAsia"/>
          <w:b/>
          <w:sz w:val="32"/>
          <w:szCs w:val="32"/>
        </w:rPr>
        <w:t>《病原微生物实验室生物安全环境管理办法》</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27、</w:t>
      </w:r>
      <w:r w:rsidRPr="005C77C3">
        <w:rPr>
          <w:rFonts w:ascii="仿宋_GB2312" w:eastAsia="仿宋_GB2312" w:hAnsi="仿宋" w:hint="eastAsia"/>
          <w:b/>
          <w:sz w:val="32"/>
          <w:szCs w:val="32"/>
        </w:rPr>
        <w:t>《湖南省污染源自动监控管理办法》</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28、</w:t>
      </w:r>
      <w:r w:rsidRPr="005C77C3">
        <w:rPr>
          <w:rFonts w:ascii="仿宋_GB2312" w:eastAsia="仿宋_GB2312" w:hAnsi="仿宋" w:hint="eastAsia"/>
          <w:b/>
          <w:sz w:val="32"/>
          <w:szCs w:val="32"/>
        </w:rPr>
        <w:t>《企业事业单位环境信息公开办法》</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29、</w:t>
      </w:r>
      <w:r w:rsidRPr="005C77C3">
        <w:rPr>
          <w:rFonts w:ascii="仿宋_GB2312" w:eastAsia="仿宋_GB2312" w:hAnsi="仿宋" w:hint="eastAsia"/>
          <w:b/>
          <w:sz w:val="32"/>
          <w:szCs w:val="32"/>
        </w:rPr>
        <w:t>《突发环境事件应急管理办法》</w:t>
      </w:r>
    </w:p>
    <w:p w:rsidR="005C77C3" w:rsidRPr="005C77C3" w:rsidRDefault="005C77C3" w:rsidP="005C77C3">
      <w:pPr>
        <w:rPr>
          <w:rFonts w:ascii="仿宋_GB2312" w:eastAsia="仿宋_GB2312" w:hAnsi="仿宋"/>
          <w:sz w:val="32"/>
          <w:szCs w:val="32"/>
        </w:rPr>
      </w:pPr>
      <w:r w:rsidRPr="005C77C3">
        <w:rPr>
          <w:rFonts w:ascii="仿宋_GB2312" w:eastAsia="仿宋_GB2312" w:hAnsi="仿宋" w:hint="eastAsia"/>
          <w:sz w:val="32"/>
          <w:szCs w:val="32"/>
        </w:rPr>
        <w:t>30、</w:t>
      </w:r>
      <w:r w:rsidRPr="005C77C3">
        <w:rPr>
          <w:rFonts w:ascii="仿宋_GB2312" w:eastAsia="仿宋_GB2312" w:hAnsi="仿宋" w:hint="eastAsia"/>
          <w:b/>
          <w:sz w:val="32"/>
          <w:szCs w:val="32"/>
        </w:rPr>
        <w:t>《污染源自动监控管理办法》</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31、</w:t>
      </w:r>
      <w:r w:rsidRPr="005C77C3">
        <w:rPr>
          <w:rFonts w:ascii="仿宋_GB2312" w:eastAsia="仿宋_GB2312" w:hAnsi="仿宋" w:hint="eastAsia"/>
          <w:b/>
          <w:sz w:val="32"/>
          <w:szCs w:val="32"/>
        </w:rPr>
        <w:t>《电磁辐射环境保护管理办法》</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sz w:val="32"/>
          <w:szCs w:val="32"/>
        </w:rPr>
        <w:t>32、</w:t>
      </w:r>
      <w:r w:rsidRPr="005C77C3">
        <w:rPr>
          <w:rFonts w:ascii="仿宋_GB2312" w:eastAsia="仿宋_GB2312" w:hAnsi="仿宋" w:hint="eastAsia"/>
          <w:b/>
          <w:sz w:val="32"/>
          <w:szCs w:val="32"/>
        </w:rPr>
        <w:t>《危险废物转移联单管理办法》</w:t>
      </w:r>
    </w:p>
    <w:p w:rsidR="005C77C3" w:rsidRPr="005C77C3" w:rsidRDefault="005C77C3" w:rsidP="005C77C3">
      <w:pPr>
        <w:rPr>
          <w:rFonts w:ascii="仿宋_GB2312" w:eastAsia="仿宋_GB2312" w:hAnsi="仿宋"/>
          <w:b/>
          <w:sz w:val="32"/>
          <w:szCs w:val="32"/>
        </w:rPr>
      </w:pPr>
    </w:p>
    <w:p w:rsidR="005C77C3" w:rsidRPr="005C77C3" w:rsidRDefault="005C77C3" w:rsidP="005C77C3">
      <w:pPr>
        <w:rPr>
          <w:rFonts w:ascii="仿宋_GB2312" w:eastAsia="仿宋_GB2312" w:hAnsi="仿宋"/>
          <w:b/>
          <w:sz w:val="32"/>
          <w:szCs w:val="32"/>
        </w:rPr>
      </w:pP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b/>
          <w:sz w:val="32"/>
          <w:szCs w:val="32"/>
        </w:rPr>
        <w:t>未列入目录名单：</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b/>
          <w:sz w:val="32"/>
          <w:szCs w:val="32"/>
        </w:rPr>
        <w:t>1、《危险废物经营许可证管理办法》正在修订</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b/>
          <w:sz w:val="32"/>
          <w:szCs w:val="32"/>
        </w:rPr>
        <w:t>2、《固体废物进口管理办法》正在修订</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b/>
          <w:sz w:val="32"/>
          <w:szCs w:val="32"/>
        </w:rPr>
        <w:t>3、《污染源自动监控设施现场监督检查办法》新法做出了新的规定</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b/>
          <w:sz w:val="32"/>
          <w:szCs w:val="32"/>
        </w:rPr>
        <w:lastRenderedPageBreak/>
        <w:t>4、《湖南省污染源自动监控管理办法》删除了第23条</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b/>
          <w:sz w:val="32"/>
          <w:szCs w:val="32"/>
        </w:rPr>
        <w:t>5、《湖南省湘江条例》删除了第71、72、73、74条</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b/>
          <w:sz w:val="32"/>
          <w:szCs w:val="32"/>
        </w:rPr>
        <w:t>6、《放射性固体废物贮存和处置许可管理办法》无罚则</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b/>
          <w:sz w:val="32"/>
          <w:szCs w:val="32"/>
        </w:rPr>
        <w:t>7、《湖南省大气条例》无罚则</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b/>
          <w:sz w:val="32"/>
          <w:szCs w:val="32"/>
        </w:rPr>
        <w:t>8、《污染源自动监控管理办法》删除了第17、18条</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b/>
          <w:sz w:val="32"/>
          <w:szCs w:val="32"/>
        </w:rPr>
        <w:t>9、《电磁辐射环境保护管理办法》删除了第27条</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b/>
          <w:sz w:val="32"/>
          <w:szCs w:val="32"/>
        </w:rPr>
        <w:t>10、《中华人民共和国放射性污染防治法》删除了第50、51条</w:t>
      </w:r>
    </w:p>
    <w:p w:rsidR="005C77C3" w:rsidRPr="005C77C3" w:rsidRDefault="005C77C3" w:rsidP="005C77C3">
      <w:pPr>
        <w:rPr>
          <w:rFonts w:ascii="仿宋_GB2312" w:eastAsia="仿宋_GB2312" w:hAnsi="仿宋"/>
          <w:b/>
          <w:sz w:val="32"/>
          <w:szCs w:val="32"/>
        </w:rPr>
      </w:pPr>
      <w:r w:rsidRPr="005C77C3">
        <w:rPr>
          <w:rFonts w:ascii="仿宋_GB2312" w:eastAsia="仿宋_GB2312" w:hAnsi="仿宋" w:hint="eastAsia"/>
          <w:b/>
          <w:sz w:val="32"/>
          <w:szCs w:val="32"/>
        </w:rPr>
        <w:t>注：删除的是与新法相冲突。</w:t>
      </w:r>
    </w:p>
    <w:p w:rsidR="005C77C3" w:rsidRDefault="005C77C3" w:rsidP="005C77C3">
      <w:pPr>
        <w:jc w:val="center"/>
        <w:rPr>
          <w:rFonts w:ascii="仿宋" w:eastAsia="仿宋" w:hAnsi="仿宋"/>
          <w:b/>
          <w:sz w:val="32"/>
          <w:szCs w:val="32"/>
        </w:rPr>
      </w:pPr>
    </w:p>
    <w:p w:rsidR="005C77C3" w:rsidRDefault="005C77C3" w:rsidP="005C77C3">
      <w:pPr>
        <w:jc w:val="center"/>
        <w:rPr>
          <w:rFonts w:ascii="仿宋" w:eastAsia="仿宋" w:hAnsi="仿宋"/>
          <w:b/>
          <w:sz w:val="32"/>
          <w:szCs w:val="32"/>
        </w:rPr>
      </w:pPr>
    </w:p>
    <w:p w:rsidR="005C77C3" w:rsidRDefault="005C77C3" w:rsidP="005C77C3">
      <w:pPr>
        <w:jc w:val="center"/>
        <w:rPr>
          <w:rFonts w:ascii="仿宋" w:eastAsia="仿宋" w:hAnsi="仿宋"/>
          <w:b/>
          <w:sz w:val="32"/>
          <w:szCs w:val="32"/>
        </w:rPr>
      </w:pPr>
    </w:p>
    <w:p w:rsidR="005C77C3" w:rsidRDefault="005C77C3" w:rsidP="005C77C3">
      <w:pPr>
        <w:jc w:val="center"/>
        <w:rPr>
          <w:rFonts w:ascii="仿宋" w:eastAsia="仿宋" w:hAnsi="仿宋"/>
          <w:b/>
          <w:sz w:val="32"/>
          <w:szCs w:val="32"/>
        </w:rPr>
      </w:pPr>
    </w:p>
    <w:p w:rsidR="005C77C3" w:rsidRDefault="005C77C3" w:rsidP="005C77C3">
      <w:pPr>
        <w:jc w:val="center"/>
        <w:rPr>
          <w:rFonts w:ascii="仿宋" w:eastAsia="仿宋" w:hAnsi="仿宋"/>
          <w:b/>
          <w:sz w:val="32"/>
          <w:szCs w:val="32"/>
        </w:rPr>
      </w:pPr>
    </w:p>
    <w:p w:rsidR="005C77C3" w:rsidRDefault="005C77C3" w:rsidP="005C77C3">
      <w:pPr>
        <w:jc w:val="center"/>
        <w:rPr>
          <w:rFonts w:ascii="仿宋" w:eastAsia="仿宋" w:hAnsi="仿宋"/>
          <w:b/>
          <w:sz w:val="32"/>
          <w:szCs w:val="32"/>
        </w:rPr>
      </w:pPr>
    </w:p>
    <w:p w:rsidR="005C77C3" w:rsidRDefault="005C77C3" w:rsidP="005C77C3">
      <w:pPr>
        <w:jc w:val="center"/>
        <w:rPr>
          <w:rFonts w:ascii="仿宋" w:eastAsia="仿宋" w:hAnsi="仿宋"/>
          <w:b/>
          <w:sz w:val="32"/>
          <w:szCs w:val="32"/>
        </w:rPr>
      </w:pPr>
    </w:p>
    <w:p w:rsidR="005C77C3" w:rsidRDefault="005C77C3" w:rsidP="005C77C3">
      <w:pPr>
        <w:jc w:val="center"/>
        <w:rPr>
          <w:rFonts w:ascii="仿宋" w:eastAsia="仿宋" w:hAnsi="仿宋"/>
          <w:b/>
          <w:sz w:val="32"/>
          <w:szCs w:val="32"/>
        </w:rPr>
      </w:pPr>
    </w:p>
    <w:p w:rsidR="005C77C3" w:rsidRDefault="005C77C3" w:rsidP="005C77C3">
      <w:pPr>
        <w:jc w:val="center"/>
        <w:rPr>
          <w:rFonts w:ascii="仿宋" w:eastAsia="仿宋" w:hAnsi="仿宋"/>
          <w:b/>
          <w:sz w:val="32"/>
          <w:szCs w:val="32"/>
        </w:rPr>
      </w:pPr>
    </w:p>
    <w:p w:rsidR="005C77C3" w:rsidRDefault="005C77C3" w:rsidP="005C77C3">
      <w:pPr>
        <w:jc w:val="center"/>
        <w:rPr>
          <w:rFonts w:ascii="仿宋" w:eastAsia="仿宋" w:hAnsi="仿宋"/>
          <w:b/>
          <w:sz w:val="32"/>
          <w:szCs w:val="32"/>
        </w:rPr>
      </w:pPr>
    </w:p>
    <w:p w:rsidR="005C77C3" w:rsidRDefault="005C77C3" w:rsidP="005C77C3">
      <w:pPr>
        <w:jc w:val="center"/>
        <w:rPr>
          <w:rFonts w:ascii="仿宋" w:eastAsia="仿宋" w:hAnsi="仿宋"/>
          <w:b/>
          <w:sz w:val="32"/>
          <w:szCs w:val="32"/>
        </w:rPr>
      </w:pPr>
    </w:p>
    <w:p w:rsidR="005C77C3" w:rsidRDefault="005C77C3" w:rsidP="005C77C3">
      <w:pPr>
        <w:jc w:val="center"/>
        <w:rPr>
          <w:rFonts w:ascii="仿宋" w:eastAsia="仿宋" w:hAnsi="仿宋"/>
          <w:b/>
          <w:sz w:val="32"/>
          <w:szCs w:val="32"/>
        </w:rPr>
      </w:pPr>
    </w:p>
    <w:p w:rsidR="005C77C3" w:rsidRDefault="005C77C3" w:rsidP="005C77C3">
      <w:pPr>
        <w:jc w:val="center"/>
        <w:rPr>
          <w:rFonts w:ascii="仿宋" w:eastAsia="仿宋" w:hAnsi="仿宋"/>
          <w:b/>
          <w:sz w:val="32"/>
          <w:szCs w:val="32"/>
        </w:rPr>
      </w:pPr>
    </w:p>
    <w:p w:rsidR="005C77C3" w:rsidRPr="004C367B" w:rsidRDefault="005C77C3" w:rsidP="005C77C3">
      <w:pPr>
        <w:jc w:val="center"/>
        <w:rPr>
          <w:rFonts w:ascii="华文中宋" w:eastAsia="华文中宋" w:hAnsi="华文中宋"/>
          <w:b/>
          <w:sz w:val="36"/>
          <w:szCs w:val="36"/>
        </w:rPr>
      </w:pPr>
      <w:r w:rsidRPr="004C367B">
        <w:rPr>
          <w:rFonts w:ascii="华文中宋" w:eastAsia="华文中宋" w:hAnsi="华文中宋" w:hint="eastAsia"/>
          <w:b/>
          <w:sz w:val="36"/>
          <w:szCs w:val="36"/>
        </w:rPr>
        <w:lastRenderedPageBreak/>
        <w:t>湖南省环境保护厅行政处罚裁量权基准</w:t>
      </w:r>
    </w:p>
    <w:p w:rsidR="005C77C3" w:rsidRPr="00BB02E0" w:rsidRDefault="005C77C3" w:rsidP="005C77C3">
      <w:pPr>
        <w:jc w:val="center"/>
        <w:rPr>
          <w:rFonts w:ascii="仿宋_GB2312" w:eastAsia="仿宋_GB2312" w:hAnsi="华文中宋" w:hint="eastAsia"/>
          <w:b/>
          <w:sz w:val="32"/>
          <w:szCs w:val="32"/>
        </w:rPr>
      </w:pPr>
      <w:r w:rsidRPr="00BB02E0">
        <w:rPr>
          <w:rFonts w:ascii="仿宋_GB2312" w:eastAsia="仿宋_GB2312" w:hAnsi="华文中宋" w:hint="eastAsia"/>
          <w:b/>
          <w:sz w:val="32"/>
          <w:szCs w:val="32"/>
        </w:rPr>
        <w:t>（征求意见稿）</w:t>
      </w:r>
    </w:p>
    <w:p w:rsidR="004C367B" w:rsidRDefault="004C367B" w:rsidP="004159BB">
      <w:pPr>
        <w:rPr>
          <w:rFonts w:ascii="仿宋" w:eastAsia="仿宋" w:hAnsi="仿宋"/>
          <w:b/>
          <w:sz w:val="32"/>
          <w:szCs w:val="32"/>
        </w:rPr>
      </w:pPr>
    </w:p>
    <w:p w:rsidR="004159BB" w:rsidRPr="004159BB" w:rsidRDefault="004159BB" w:rsidP="004159BB">
      <w:pPr>
        <w:rPr>
          <w:rFonts w:ascii="仿宋" w:eastAsia="仿宋" w:hAnsi="仿宋"/>
          <w:b/>
          <w:sz w:val="32"/>
          <w:szCs w:val="32"/>
        </w:rPr>
      </w:pPr>
      <w:r w:rsidRPr="004159BB">
        <w:rPr>
          <w:rFonts w:ascii="仿宋" w:eastAsia="仿宋" w:hAnsi="仿宋"/>
          <w:b/>
          <w:sz w:val="32"/>
          <w:szCs w:val="32"/>
        </w:rPr>
        <w:t>1、《中华人民共和国大气污染防治法》行政处罚裁量权基准</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一、第九十八条</w:t>
      </w:r>
      <w:r w:rsidRPr="004159BB">
        <w:rPr>
          <w:rFonts w:ascii="仿宋" w:eastAsia="仿宋" w:hAnsi="仿宋"/>
          <w:sz w:val="32"/>
          <w:szCs w:val="32"/>
        </w:rPr>
        <w:t xml:space="preserve">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1、初次违法及时改正的，处二万元以上十万元以下罚款。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2、一般违法情节的，处十万元以上十五万元以下罚款。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3、被责令改正拒不改正，或造成环境污染、恶劣社会影响等其他较重情节的，处十五万元以上二十万元以下罚款。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二、第九十九条</w:t>
      </w:r>
      <w:r w:rsidRPr="004159BB">
        <w:rPr>
          <w:rFonts w:ascii="仿宋" w:eastAsia="仿宋" w:hAnsi="仿宋"/>
          <w:sz w:val="32"/>
          <w:szCs w:val="32"/>
        </w:rPr>
        <w:t xml:space="preserve"> 违反本法规定，有下列行为之一的，由县级以上人民政府环境保护主管部门责令改正或者限制生产、停产整治，并处十万元以上一百万元以下的罚款;情节严重的，报经有批准权的人民政府批准，责令停业、关闭：</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(一)未依法取得排污许可证排放大气污染物的;</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lastRenderedPageBreak/>
        <w:t>1、初次违法及时改正，未造成严重后果的，处十万元以上二十万元以下罚款。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2、一般违法情节的，处二十万元以上五十万元以下罚款。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3、被责令改正拒不改正，或造成环境污染、恶劣社会影响等其他较重情节的，处五十万元以上一百万以下罚款。</w:t>
      </w:r>
    </w:p>
    <w:p w:rsidR="004159BB" w:rsidRDefault="004159BB" w:rsidP="004159BB">
      <w:pPr>
        <w:rPr>
          <w:rFonts w:ascii="仿宋" w:eastAsia="仿宋" w:hAnsi="仿宋"/>
          <w:sz w:val="32"/>
          <w:szCs w:val="32"/>
        </w:rPr>
      </w:pPr>
      <w:r w:rsidRPr="004159BB">
        <w:rPr>
          <w:rFonts w:ascii="仿宋" w:eastAsia="仿宋" w:hAnsi="仿宋"/>
          <w:sz w:val="32"/>
          <w:szCs w:val="32"/>
        </w:rPr>
        <w:t>(二)超过大气污染物排放标准或者超过重点大气污染物排放总量控制指标排放大气污染物的;</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1、超过大气污染物排放标准一倍以下或者超过重点大气污染物排放总量控制指标百分之十以下的，处十万元以上二十万元以下罚款。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2、超过大气污染物排放标准一倍以上三倍以下或者超过重点大气污染物排放总量控制指标百分之十以上百分之三十以下的，处二十万元以上五十万元以下罚款。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3、超过大气污染物排放标准三倍以上或者超过重点大气污染物排放总量控制指标百分之三十以上的，处五十万元以上一百万以下罚款。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(三)通过逃避监管的方式排放大气污染物的。</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1、初次违法及时改正，未造成严重后果的，处十万元以上二十万元以下罚款。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2、一般违法情节的，处二十万元以上五十万元以下罚款。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lastRenderedPageBreak/>
        <w:t>3、被责令改正拒不改正，或造成环境污染、恶劣社会影响等其他较重情节的，处五十万元以上一百万元以下罚款。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三、第一百条</w:t>
      </w:r>
      <w:r w:rsidRPr="004159BB">
        <w:rPr>
          <w:rFonts w:ascii="仿宋" w:eastAsia="仿宋" w:hAnsi="仿宋"/>
          <w:sz w:val="32"/>
          <w:szCs w:val="32"/>
        </w:rPr>
        <w:t xml:space="preserve"> 违反本法规定，有下列行为之一的，由县级以上人民政府环境保护主管部门责令改正，处二万元以上二十万元以下的罚款;拒不改正的，责令停产整治：</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(一)侵占、损毁或者擅自移动、改变大气环境质量监测设施或者大气污染物排放自动监测设备的;</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1、初次违法及时改正，未造成严重后果的，处二万元以上五万元以下罚款。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2、二年内，因环境违法行为受过行政处罚，又实施侵占、损毁或者擅自移动、改变监测设施、设备行为的 ，处五万元以上十五万元以下罚款。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3、被责令改正拒不改正，或造成设施、设备损坏，或环境污染，恶劣社会影响等其他较重情节的，处十五万元以上二十万元以下罚款。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(二)未按照规定对所排放的工业废气和有毒有害大气污染物进行监测并保存原始监测记录的;</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1、对所排放的工业废气和有毒有害大气污染物进行了监测并保存原始监测记录，但不符合规定要求的，处二万元以上五万元以下罚款。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lastRenderedPageBreak/>
        <w:t>2、按照规定对所排放的工业废气和有毒有害大气污染物进行监测，但没有保存原始监测记录的，处五万元以上十五万元以下罚款。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3、未按照规定对所排放的工业废气和有毒有害大气污染物进行监测的，处十五万元以上二十万元以下罚款。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(三)未按照规定安装、使用自动监测设备或者未按照规定与环境保护主管部门的监控设备联网，并保证监测设备正常运行的;</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1、自动监测设备已安装，并与环境保护主管部门的监控设备联网，但监测设备运行不正常的，处二万元以上十万元以下罚款。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2、自动监测设备已安装，但未与环境保护主管部门的监控设备联网的，处十万元以上十五万元以下罚款。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3、未按照规定安装自动监测设备的，处十五万元以上二十万元以下罚款。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 xml:space="preserve"> (四)重点排污单位不公开或者不如实公开自动监测数据的;</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1、初次违法及时改正的，处二万元以上十万元以下罚款。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2、被责令改正拒不改正的，处十万元以上二十万元以下罚款。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(五)未按照规定设置大气污染物排放口的。</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lastRenderedPageBreak/>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1、初次违法及时改正，未造成严重后果的，处二万元以上五万元以下罚款。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2、一般违法情节的，处五万元以上十五万元以下罚款。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3、被责令改正拒不改正，或造成环境污染、恶劣社会影响等其他较重情节的，处十五万元以上二十万元以下罚款。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四、第一百零五条</w:t>
      </w:r>
      <w:r w:rsidRPr="004159BB">
        <w:rPr>
          <w:rFonts w:ascii="仿宋" w:eastAsia="仿宋" w:hAnsi="仿宋"/>
          <w:sz w:val="32"/>
          <w:szCs w:val="32"/>
        </w:rPr>
        <w:t xml:space="preserve"> 违反本法规定，单位燃用不符合质量标准的煤炭、石油焦的，由县级以上人民政府环境保护主管部门责令改正，处货值金额一倍以上三倍以下的罚款。</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1、初次违法及时改正，未造成严重后果的，处货值金额1倍的罚款。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2、一般违法情节的，处货值金额2倍的罚款。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3、被责令改正拒不改正，或造成环境污染、恶劣社会影响等其他较重情节的，处货值金额3倍的罚款。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五、第一百零七条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lastRenderedPageBreak/>
        <w:t>违反本法规定，生产、进口、销售或者使用不符合规定标准或者要求的锅炉，由县级以上人民政府质量监督、环境保护主管部门责令改正，没收违法所得，并处二万元以上二十万元以下的罚款。</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1、初次违法及时改正，未造成严重后果的，处二万元以上五万元以下罚款。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2、一般违法情节的，处五万元以上十五万元以下罚款。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3、被责令改正拒不改正，或造成环境污染、恶劣社会影响等其他较重情节的，处十五万元以上二十万元以下罚款。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六、第一百零八条</w:t>
      </w:r>
      <w:r w:rsidRPr="004159BB">
        <w:rPr>
          <w:rFonts w:ascii="仿宋" w:eastAsia="仿宋" w:hAnsi="仿宋"/>
          <w:sz w:val="32"/>
          <w:szCs w:val="32"/>
        </w:rPr>
        <w:t xml:space="preserve"> 违反本法规定，有下列行为之一的，由县级以上人民政府环境保护主管部门责令改正，处二万元以上二十万元以下的罚款;拒不改正的，责令停产整治：</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(一)产生含挥发性有机物废气的生产和服务活动，未在密闭空间或者设备中进行，未按照规定安装、使用污染防治设施，或者未采取减少废气排放措施的;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(二)工业涂装企业未使用低挥发性有机物含量涂料或者未建立、保存台账的;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(三)石油、化工以及其他生产和使用有机溶剂的企业，未采取措施对管道、设备进行日常维护、维修，减少物料泄漏或者对泄漏的物料未及时收集处理的;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(四)储油储气库、加油加气站和油罐车、气罐车等，未按照</w:t>
      </w:r>
      <w:r w:rsidRPr="004159BB">
        <w:rPr>
          <w:rFonts w:ascii="仿宋" w:eastAsia="仿宋" w:hAnsi="仿宋"/>
          <w:sz w:val="32"/>
          <w:szCs w:val="32"/>
        </w:rPr>
        <w:lastRenderedPageBreak/>
        <w:t>国家有关规定安装并正常使用油气回收装置的;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(五)钢铁、建材、有色金属、石油、化工、制药、矿产开采等企业，未采取集中收集处理、密闭、围挡、遮盖、清扫、洒水等措施，控制、减少粉尘和气态污染物排放的;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(六)工业生产、垃圾填埋或者其他活动中产生的可燃性气体未回收利用，不具备回收利用条件未进行防治污染处理，或者可燃性气体回收利用装置不能正常作业，未及时修复或者更新的。</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1、初次违法及时改正的，处二万元以上五万元以下罚款。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2、不按规定改正违法行为的，处五万元以上十五万元以下罚款。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3、被责令改正拒不改正的，处十五万元以上二十万元以下罚款。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七、第一百零九条</w:t>
      </w:r>
      <w:r w:rsidRPr="004159BB">
        <w:rPr>
          <w:rFonts w:ascii="仿宋" w:eastAsia="仿宋" w:hAnsi="仿宋"/>
          <w:sz w:val="32"/>
          <w:szCs w:val="32"/>
        </w:rPr>
        <w:t xml:space="preserve"> 违反本法规定，生产超过污染物排放标准的机动车、非道路移动机械的，由省级以上人民政府环境保护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违反本法规定，机动车、非道路移动机械生产企业对发动机、污染控制装置弄虚作假、以次充好，冒充排放检验合格产品</w:t>
      </w:r>
      <w:r w:rsidRPr="004159BB">
        <w:rPr>
          <w:rFonts w:ascii="仿宋" w:eastAsia="仿宋" w:hAnsi="仿宋" w:hint="eastAsia"/>
          <w:sz w:val="32"/>
          <w:szCs w:val="32"/>
        </w:rPr>
        <w:lastRenderedPageBreak/>
        <w:t>出厂销售的，由省级以上人民政府环境保护主管部门责令停产整治，没收违法所得，并处货值金额一倍以上三倍以下的罚款，没收销毁无法达到污染物排放标准的机动车、非道路移动机械，并由国务院机动车生产主管部门责令停止生产该车型。</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1、初次违法及时改正的，处货值金额一倍以上、两倍以下的罚款。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2、被责令改正拒不改正，或造成环境污染、恶劣社会影响等其他较重情节的，处货值金额两倍以上、三倍以下的罚款。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八、第一百一十一条</w:t>
      </w:r>
      <w:r w:rsidRPr="004159BB">
        <w:rPr>
          <w:rFonts w:ascii="仿宋" w:eastAsia="仿宋" w:hAnsi="仿宋"/>
          <w:sz w:val="32"/>
          <w:szCs w:val="32"/>
        </w:rPr>
        <w:t xml:space="preserve"> 违反本法规定，机动车生产、进口企业未按照规定向社会公布其生产、进口机动车车型的排放检验信息或者污染控制技术信息的，由省级以上人民政府环境保护主管部门责令改正，处五万元以上五十万元以下的罚款。</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1、初次违法及时改正的，处五万元以上二十万元以下罚款。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2、被责令改正拒不改正的，处二十万元以上五十万元以下罚款。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九、第一百一十二条</w:t>
      </w:r>
      <w:r w:rsidRPr="004159BB">
        <w:rPr>
          <w:rFonts w:ascii="仿宋" w:eastAsia="仿宋" w:hAnsi="仿宋"/>
          <w:sz w:val="32"/>
          <w:szCs w:val="32"/>
        </w:rPr>
        <w:t xml:space="preserve"> 违反本法规定，伪造机动车、非道路移动机械排放检验结果或者出具虚假排放检验报告的，由县级以上人民政府环境保护主管部门没收违法所得，并处十万元以上五十万元以下的罚款;情节严重的，由负责资质认定的</w:t>
      </w:r>
      <w:r w:rsidRPr="004159BB">
        <w:rPr>
          <w:rFonts w:ascii="仿宋" w:eastAsia="仿宋" w:hAnsi="仿宋"/>
          <w:sz w:val="32"/>
          <w:szCs w:val="32"/>
        </w:rPr>
        <w:lastRenderedPageBreak/>
        <w:t>部门取消其检验资格。</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1、初次违法及时改正的，没收违法所得，处十万元以上二十万元以下罚款。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2、一般违法情节的，处二十万元以上四十万元以下罚款。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3、被责令改正拒不改正，或造成恶劣社会影响等其他较重情节的，处四十万元以上五十万元以下罚款。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十、第一百一十七条</w:t>
      </w:r>
      <w:r w:rsidRPr="004159BB">
        <w:rPr>
          <w:rFonts w:ascii="仿宋" w:eastAsia="仿宋" w:hAnsi="仿宋"/>
          <w:sz w:val="32"/>
          <w:szCs w:val="32"/>
        </w:rPr>
        <w:t xml:space="preserve"> 违反本法规定，有下列行为之一的，由县级以上人民政府环境保护等主管部门按照职责责令改正，处一万元以上十万元以下的罚款;拒不改正的，责令停工整治或者停业整治：</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(一)未密闭煤炭、煤矸石、煤渣、煤灰、水泥、石灰、石膏、砂土等易产生扬尘的物料的;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(二)对不能密闭的易产生扬尘的物料，未设置不低于堆放物高度的严密围挡，或者未采取有效覆盖措施防治扬尘污染的;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(三)装卸物料未采取密闭或者喷淋等方式控制扬尘排放的;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(四)存放煤炭、煤矸石、煤渣、煤灰等物料，未采取防燃措施的;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(五)码头、矿山、填埋场和消纳场未采取有效措施防治扬尘污染的;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(六)排放有毒有害大气污染物名录中所列有毒有害大气污染物的企业事业单位，未按照规定建设环境风险预警体系或者</w:t>
      </w:r>
      <w:r w:rsidRPr="004159BB">
        <w:rPr>
          <w:rFonts w:ascii="仿宋" w:eastAsia="仿宋" w:hAnsi="仿宋"/>
          <w:sz w:val="32"/>
          <w:szCs w:val="32"/>
        </w:rPr>
        <w:lastRenderedPageBreak/>
        <w:t>对排放口和周边环境进行定期监测、排查环境安全隐患并采取有效措施防范环境风险的;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(七)向大气排放持久性有机污染物的企业事业单位和其他生产经营者以及废弃物焚烧设施的运营单位，未按照国家有关规定采取有利于减少持久性有机污染物排放的技术方法和工艺，配备净化装置的;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(八)未采取措施防止排放恶臭气体的。</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1、初次违法及时改正，未造成严重后果的，处一万元以上三万元以下罚款。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2、一般违法情节的，处三万元以上六万元以下罚款。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3、造成环境污染、恶劣社会影响等其他较重情节的，处六万元以上十万元以下罚款。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十一、第一百二十条</w:t>
      </w:r>
      <w:r w:rsidRPr="004159BB">
        <w:rPr>
          <w:rFonts w:ascii="仿宋" w:eastAsia="仿宋" w:hAnsi="仿宋"/>
          <w:sz w:val="32"/>
          <w:szCs w:val="32"/>
        </w:rPr>
        <w:t xml:space="preserve"> 违反本法规定，从事服装干洗和机动车维修等服务活动，未设置异味和废气处理装置等污染防治设施并保持正常使用，影响周边环境的，由县级以上地方人民政府环境保护主管部门责令改正，处二千元以上二万元以下的罚款;拒不改正的，责令停业整治。</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1、初次违法及时改正，未造成危害后果的，处二千元以上五千元以下罚款。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2、一般违法情节的，处五千元以上一万元以下罚款。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lastRenderedPageBreak/>
        <w:t>3、造成环境污染，恶劣社会影响等其他较重情节的，处一万元以上二万元以下罚款。</w:t>
      </w: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r w:rsidRPr="004159BB">
        <w:rPr>
          <w:rFonts w:ascii="仿宋" w:eastAsia="仿宋" w:hAnsi="仿宋"/>
          <w:sz w:val="32"/>
          <w:szCs w:val="32"/>
        </w:rPr>
        <w:t>2、</w:t>
      </w:r>
      <w:r w:rsidRPr="004159BB">
        <w:rPr>
          <w:rFonts w:ascii="仿宋" w:eastAsia="仿宋" w:hAnsi="仿宋"/>
          <w:b/>
          <w:sz w:val="32"/>
          <w:szCs w:val="32"/>
        </w:rPr>
        <w:t>《中华人民共和国水污染防治法》行政处罚裁量权基准</w:t>
      </w: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r w:rsidRPr="004159BB">
        <w:rPr>
          <w:rFonts w:ascii="仿宋" w:eastAsia="仿宋" w:hAnsi="仿宋"/>
          <w:sz w:val="32"/>
          <w:szCs w:val="32"/>
        </w:rPr>
        <w:t>一、第八十一条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rsidR="004159BB" w:rsidRPr="004159BB" w:rsidRDefault="004159BB" w:rsidP="004159BB">
      <w:pPr>
        <w:rPr>
          <w:rFonts w:ascii="仿宋" w:eastAsia="仿宋" w:hAnsi="仿宋"/>
          <w:b/>
          <w:sz w:val="32"/>
          <w:szCs w:val="32"/>
        </w:rPr>
      </w:pPr>
      <w:r w:rsidRPr="004159BB">
        <w:rPr>
          <w:rFonts w:ascii="仿宋" w:eastAsia="仿宋" w:hAnsi="仿宋"/>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1、初次违法及时改正，未造成严重后果，处二万元以上十万元以下罚款。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2、一般违法情节的，处十万元以上十五万元以下罚款。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3、被责令改正拒不改正，或造成环境污染，恶劣社会影响等其他较重情节的，处十五万元以上二十万元以下罚款。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二、第八十二条</w:t>
      </w:r>
      <w:r w:rsidRPr="004159BB">
        <w:rPr>
          <w:rFonts w:ascii="仿宋" w:eastAsia="仿宋" w:hAnsi="仿宋"/>
          <w:sz w:val="32"/>
          <w:szCs w:val="32"/>
        </w:rPr>
        <w:t xml:space="preserve">  违反本法规定，有下列行为之一的，由县级以上人民政府环境保护主管部门责令限期改正，处二万元以上二十万元以下的罚款；逾期不改正的，责令停产整治：</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（一）</w:t>
      </w:r>
      <w:r w:rsidRPr="004159BB">
        <w:rPr>
          <w:rFonts w:ascii="仿宋" w:eastAsia="仿宋" w:hAnsi="仿宋"/>
          <w:sz w:val="32"/>
          <w:szCs w:val="32"/>
        </w:rPr>
        <w:t xml:space="preserve">  未按照规定对所排放的水污染物自行监测，或者未保存原始监测记录的；</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1、对所排放的水污染物进行了自行监测并保存原始监测记录，但不符合规定要求的，处二万元以上五万元以下罚款。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2、按照规定对所排放的水污染物进行了自行监测，但没有</w:t>
      </w:r>
      <w:r w:rsidRPr="004159BB">
        <w:rPr>
          <w:rFonts w:ascii="仿宋" w:eastAsia="仿宋" w:hAnsi="仿宋"/>
          <w:sz w:val="32"/>
          <w:szCs w:val="32"/>
        </w:rPr>
        <w:lastRenderedPageBreak/>
        <w:t>保存原始监测记录的，处五万元以上十五万元以下罚款。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3、未按照规定对所排放的水污染物进行自行监测，或造成环境污染，恶劣社会影响等其他较重情节的，处十五万元以上二十万元以下罚款。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（二）未按照规定安装水污染物排放自动监测设备，未按照规定与环境保护主管部门的监控设备联网，或者未保证监测设备正常运行的；</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1、自动监测设备已安装，并与环境保护主管部门的监控设备联网，但监测设备运行不正常的，处二万元以上十万元以下罚款。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2、自动监测设备已安装，但未与环境保护主管部门的监控设备联网的，处十万元以上十五万元以下罚款。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3、未按照规定安装自动监测设备或造成环境污染、恶劣社会影响等其他较重情节的，处十五万元以上二十万元以下罚款。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（三）未按照规定对有毒有害水污染物的排污口和周边环境进行监测，或者未公开有毒有害水污染物信息的。</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1、初次违法及时改正，未造成严重后果的，处二万元以上五万元以下罚款。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 xml:space="preserve">2、一般违法情节的，处五万元以上十五万元以下罚款。     </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lastRenderedPageBreak/>
        <w:t xml:space="preserve"> 3、被责令改正拒不改正，或造成环境污染，恶劣社会影响等其他较重情节的，处十五万元以上二十万元以下罚款。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三、</w:t>
      </w:r>
      <w:r w:rsidRPr="004159BB">
        <w:rPr>
          <w:rFonts w:ascii="仿宋" w:eastAsia="仿宋" w:hAnsi="仿宋"/>
          <w:sz w:val="32"/>
          <w:szCs w:val="32"/>
        </w:rPr>
        <w:t xml:space="preserve"> 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(一) 未依法取得排污许可证排放水污染物的；</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1、初次违法及时改正，未造成严重后果的，处十万元以上二十万元以下罚款。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2、一般违法情节的，处二十万元以上五十万元以下罚款。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3、被责令改正拒不改正，或造成环境污染，恶劣社会影响等其他较重情节的，处五十万元以上一百万元以下罚款。</w:t>
      </w:r>
    </w:p>
    <w:p w:rsidR="004159BB" w:rsidRDefault="004159BB" w:rsidP="004159BB">
      <w:pPr>
        <w:rPr>
          <w:rFonts w:ascii="仿宋" w:eastAsia="仿宋" w:hAnsi="仿宋"/>
          <w:sz w:val="32"/>
          <w:szCs w:val="32"/>
        </w:rPr>
      </w:pPr>
      <w:r w:rsidRPr="004159BB">
        <w:rPr>
          <w:rFonts w:ascii="仿宋" w:eastAsia="仿宋" w:hAnsi="仿宋"/>
          <w:sz w:val="32"/>
          <w:szCs w:val="32"/>
        </w:rPr>
        <w:t>(二)超过水污染物排放标准或者超过重点水污染物排放总量控制指标排放水污染物的；</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1、超过水污染物排放标准一倍以下或者超过重点水污染物排放总量控制指标百分之十以下的，处十万元以上二十万元以下罚款。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2、超过水污染物排放标准一倍以上三倍以下或者超过重点水污染物排放总量控制指标百分之十以上百分之三十以下</w:t>
      </w:r>
      <w:r w:rsidRPr="004159BB">
        <w:rPr>
          <w:rFonts w:ascii="仿宋" w:eastAsia="仿宋" w:hAnsi="仿宋"/>
          <w:sz w:val="32"/>
          <w:szCs w:val="32"/>
        </w:rPr>
        <w:lastRenderedPageBreak/>
        <w:t>的，处二十万元以上五十万元以下罚款。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3、超过水污染物排放标准三倍以上或者超过重点水污染物排放总量控制指标百分之三十以上的，处五十万元以上一百万以下罚款。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（三）</w:t>
      </w:r>
      <w:r w:rsidRPr="004159BB">
        <w:rPr>
          <w:rFonts w:ascii="仿宋" w:eastAsia="仿宋" w:hAnsi="仿宋"/>
          <w:sz w:val="32"/>
          <w:szCs w:val="32"/>
        </w:rPr>
        <w:t xml:space="preserve"> 利用渗井、渗坑、裂隙、溶洞，私设暗管，篡改、伪造监测数据，或者不正常运行水污染防治设施等逃避监管的方式排放水污染物的；</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1、初次违法及时改正，未造成严重后果，处十万元以上二十万元以下罚款。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2、一般违法情节的，处二十万元以上五十万元以下罚款。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3、被责令改正拒不改正，或造成环境污染，恶劣社会影响等其他较重情节的，处五十万元以上一百万元以下罚款。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(四)未按照规定进行预处理，向污水集中处理设施排放不符合处理工艺要求的工业废水的。</w:t>
      </w:r>
    </w:p>
    <w:p w:rsidR="004159BB" w:rsidRPr="004159BB" w:rsidRDefault="004159BB" w:rsidP="004159BB">
      <w:pPr>
        <w:rPr>
          <w:rFonts w:ascii="仿宋" w:eastAsia="仿宋" w:hAnsi="仿宋"/>
          <w:b/>
          <w:sz w:val="32"/>
          <w:szCs w:val="32"/>
        </w:rPr>
      </w:pPr>
      <w:r w:rsidRPr="004159B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1、初次违法及时改正，未造成严重后果，处十万元以上二十万元以下罚款。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2、一般违法情节，处二十万元以上五十万元以下罚款。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3、被责令改正，拒不改正的，或造成环境污染，恶劣社会影响的等其他较重情节的，处五十万元以上一百万元以下罚款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lastRenderedPageBreak/>
        <w:t>四、 第八十四条 第二款</w:t>
      </w:r>
      <w:r w:rsidRPr="004159BB">
        <w:rPr>
          <w:rFonts w:ascii="仿宋" w:eastAsia="仿宋" w:hAnsi="仿宋" w:hint="eastAsia"/>
          <w:sz w:val="32"/>
          <w:szCs w:val="32"/>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rsidR="004159BB" w:rsidRPr="00A074AC" w:rsidRDefault="004159BB" w:rsidP="004159BB">
      <w:pPr>
        <w:rPr>
          <w:rFonts w:ascii="仿宋" w:eastAsia="仿宋" w:hAnsi="仿宋"/>
          <w:b/>
          <w:sz w:val="32"/>
          <w:szCs w:val="32"/>
        </w:rPr>
      </w:pPr>
      <w:r w:rsidRPr="00A074AC">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1、初次违法及时改正，未造成严重后果的，处二万元以上五万元以下罚款。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2、一般违法情节的，处五万元以上十万元以下罚款。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3、逾期不拆除的，处十万元以上三十万元以下罚款。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4、逾期不拆除，造成环境污染，恶劣社会影响等其他较重情节的，处三十万元以上五十万元以下的罚款。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五、 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 xml:space="preserve">    （一）向水体排放油类、酸液、碱液的；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 xml:space="preserve">    （二）向水体排放剧毒废液，或者将含有汞、镉、砷、铬、铅、氰化物、黄磷等的可溶性剧毒废渣向水体排放、倾倒或者直接埋入地下的；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lastRenderedPageBreak/>
        <w:t xml:space="preserve">    （三）在水体清洗装贮过油类、有毒污染物的车辆或者容器的；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 xml:space="preserve">    （四）向水体排放、倾倒工业废渣、城镇垃圾或者其他废弃物，或者在江河、湖泊、运河、渠道、水库最高水位线以下的滩地、岸坡堆放、存贮固体废弃物或者其他污染物的；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 xml:space="preserve">    （五）向水体排放、倾倒放射性固体废物或者含有高放射性、中放射性物质的废水的；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 xml:space="preserve">    （六）违反国家有关规定或者标准，向水体排放含低放射性物质的废水、热废水或者含病原体的污水的；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 xml:space="preserve">    （七）未采取防渗漏等措施，或者未建设地下水水质监测井进行监测的；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 xml:space="preserve">    （八）加油站等的地下油罐未使用双层罐或者采取建造防渗池等其他有效措施，或者未进行防渗漏监测的；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 xml:space="preserve">    （九）未按照规定采取防护性措施，或者利用无防渗漏措施的沟渠、坑塘等输送或者存贮含有毒污染物的废水、含病原体的污水或者其他废弃物的。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rsidR="004159BB" w:rsidRPr="00AA670B" w:rsidRDefault="004159BB" w:rsidP="004159BB">
      <w:pPr>
        <w:rPr>
          <w:rFonts w:ascii="仿宋" w:eastAsia="仿宋" w:hAnsi="仿宋"/>
          <w:b/>
          <w:sz w:val="32"/>
          <w:szCs w:val="32"/>
        </w:rPr>
      </w:pPr>
      <w:r w:rsidRPr="00AA670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lastRenderedPageBreak/>
        <w:t>1、初次违法，及时改正，未造成严重后果的，对第三项、第四项、第六项、第七项、第八项行为之一的处二万元以上五万元以下罚款；对第一项、第二项、第五项、第九项行为之一的，处十万元以上三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2、一般违法情节的，对第三项、第四项、第六项、第七项、第八项行为之一的，处五万元以上十万元以下罚款；对第一项、第二项、第五项、第九项行为之一的，处三十万元以上五十万元以下罚款。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被责令改正拒不改正，造成较重后果，恶劣社会影响等较重情节的。对第三项、第四项、第六项、第七项、第八项行为之一的，处十万元以上二十万元以下罚款；对第一项、第二项、第五项、第九项行为之一的，处五十万元以上一百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六、 第九十一条  有下列行为之一的，由县级以上地方人民政府环境保护主管部门责令停止违法行为，处十万元以上五十万元以下的罚款；并报经有批准权的人民政府批准，责令拆除或者关闭：</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 xml:space="preserve">    （一）在饮用水水源一级保护区内新建、改建、扩建与供水设施和保护水源无关的建设项目的；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 xml:space="preserve">    （二）在饮用水水源二级保护区内新建、改建、扩建排放污染物的建设项目的；</w:t>
      </w:r>
    </w:p>
    <w:p w:rsidR="004159BB" w:rsidRPr="004159BB" w:rsidRDefault="004159BB" w:rsidP="00AA670B">
      <w:pPr>
        <w:ind w:firstLineChars="200" w:firstLine="640"/>
        <w:rPr>
          <w:rFonts w:ascii="仿宋" w:eastAsia="仿宋" w:hAnsi="仿宋"/>
          <w:sz w:val="32"/>
          <w:szCs w:val="32"/>
        </w:rPr>
      </w:pPr>
      <w:r w:rsidRPr="004159BB">
        <w:rPr>
          <w:rFonts w:ascii="仿宋" w:eastAsia="仿宋" w:hAnsi="仿宋" w:hint="eastAsia"/>
          <w:sz w:val="32"/>
          <w:szCs w:val="32"/>
        </w:rPr>
        <w:t>（三）</w:t>
      </w:r>
      <w:r w:rsidRPr="004159BB">
        <w:rPr>
          <w:rFonts w:ascii="仿宋" w:eastAsia="仿宋" w:hAnsi="仿宋"/>
          <w:sz w:val="32"/>
          <w:szCs w:val="32"/>
        </w:rPr>
        <w:t xml:space="preserve">  在饮用水水源准保护区内新建、扩建对水体污</w:t>
      </w:r>
      <w:r w:rsidRPr="004159BB">
        <w:rPr>
          <w:rFonts w:ascii="仿宋" w:eastAsia="仿宋" w:hAnsi="仿宋"/>
          <w:sz w:val="32"/>
          <w:szCs w:val="32"/>
        </w:rPr>
        <w:lastRenderedPageBreak/>
        <w:t>染严重的建设项目，或者改建建设项目增加排污量的。</w:t>
      </w:r>
    </w:p>
    <w:p w:rsidR="004159BB" w:rsidRPr="00AA670B" w:rsidRDefault="004159BB" w:rsidP="004159BB">
      <w:pPr>
        <w:rPr>
          <w:rFonts w:ascii="仿宋" w:eastAsia="仿宋" w:hAnsi="仿宋"/>
          <w:b/>
          <w:sz w:val="32"/>
          <w:szCs w:val="32"/>
        </w:rPr>
      </w:pPr>
      <w:r w:rsidRPr="00AA670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1、初次违法及时改正，未造成严重后果，处十万元以上二十万元以下罚款。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2、一般违法情节的，处二十万元以上四十万元以下罚款。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3、被责令改正拒不改正，造成环境污染，恶劣社会影响等其他较重情节的，处四十万元以上五十万元以下罚款。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在饮用水水源一级保护区内从事网箱养殖或者组织进行旅游、垂钓或者其他可能污染饮用水水体的活动的，由县级以上地方人民政府环境保护主管部门责令停止违法行为，处二万元以上十万元以下的罚款。</w:t>
      </w:r>
    </w:p>
    <w:p w:rsidR="004159BB" w:rsidRPr="00AA670B" w:rsidRDefault="004159BB" w:rsidP="004159BB">
      <w:pPr>
        <w:rPr>
          <w:rFonts w:ascii="仿宋" w:eastAsia="仿宋" w:hAnsi="仿宋"/>
          <w:b/>
          <w:sz w:val="32"/>
          <w:szCs w:val="32"/>
        </w:rPr>
      </w:pPr>
      <w:r w:rsidRPr="00AA670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1、初次违法及时改正，未造成环境污染的，处二万元以上五万元以下罚款。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2、一般违法情节的，处五万元以上八万元以下罚款。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3、被责令改正拒不改正，或者造成环境污染、恶劣社会影响等其他较重情节的，处八万元以上十万元以下罚款。</w:t>
      </w: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个人在饮用水水源一级保护区内游泳、垂钓或者从事其他可能污染饮用水水体的活动的，由县级以上地方人民政府环境保护主管部门责令停止违法行为，可以处五百元以下的罚款。</w:t>
      </w:r>
    </w:p>
    <w:p w:rsidR="004159BB" w:rsidRPr="00AA670B" w:rsidRDefault="004159BB" w:rsidP="004159BB">
      <w:pPr>
        <w:rPr>
          <w:rFonts w:ascii="仿宋" w:eastAsia="仿宋" w:hAnsi="仿宋"/>
          <w:b/>
          <w:sz w:val="32"/>
          <w:szCs w:val="32"/>
        </w:rPr>
      </w:pPr>
      <w:r w:rsidRPr="00AA670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lastRenderedPageBreak/>
        <w:t>1、初次违法及时改正，未造成环境污染的，处一百元以下罚款。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2、一般违法情节的，处三百元以下罚款。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3、责令改正拒不改正，造成环境污染，恶劣社会影响等其他较重情节的，处五百元以下罚款。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七、第九十三条</w:t>
      </w:r>
      <w:r w:rsidRPr="004159BB">
        <w:rPr>
          <w:rFonts w:ascii="仿宋" w:eastAsia="仿宋" w:hAnsi="仿宋"/>
          <w:sz w:val="32"/>
          <w:szCs w:val="32"/>
        </w:rPr>
        <w:t xml:space="preserve">  企业事业单位有下列行为之一的，由县级以上人民政府环境保护主管部门责令改正；情节严重的，处二万元以上十万元以下的罚款：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 xml:space="preserve">    （一）不按照规定制定水污染事故的应急方案的；</w:t>
      </w:r>
    </w:p>
    <w:p w:rsidR="004159BB" w:rsidRPr="004159BB" w:rsidRDefault="004159BB" w:rsidP="00AA670B">
      <w:pPr>
        <w:ind w:firstLineChars="200" w:firstLine="640"/>
        <w:rPr>
          <w:rFonts w:ascii="仿宋" w:eastAsia="仿宋" w:hAnsi="仿宋"/>
          <w:sz w:val="32"/>
          <w:szCs w:val="32"/>
        </w:rPr>
      </w:pPr>
      <w:r w:rsidRPr="004159BB">
        <w:rPr>
          <w:rFonts w:ascii="仿宋" w:eastAsia="仿宋" w:hAnsi="仿宋" w:hint="eastAsia"/>
          <w:sz w:val="32"/>
          <w:szCs w:val="32"/>
        </w:rPr>
        <w:t>（二）水污染事故发生后，未及时启动水污染事故的应急方案，采取有关应急措施的。</w:t>
      </w:r>
    </w:p>
    <w:p w:rsidR="004159BB" w:rsidRPr="00AA670B" w:rsidRDefault="004159BB" w:rsidP="004159BB">
      <w:pPr>
        <w:rPr>
          <w:rFonts w:ascii="仿宋" w:eastAsia="仿宋" w:hAnsi="仿宋"/>
          <w:b/>
          <w:sz w:val="32"/>
          <w:szCs w:val="32"/>
        </w:rPr>
      </w:pPr>
      <w:r w:rsidRPr="00AA670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1、未按规定制定水污染事故应急方案的，处二万元以上五万元以下罚款。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2、未及时启动水污染事故应急方案，采取有关应急措施，处二万元以上五万元以下罚款。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3、未制定水污染事故应急方案的，处五万元以上十万元以下罚款。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4、未及时启动水污染事故应急方案，采取有关应急措施，造成严重后果的，处五万元以上十万元以下罚款。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第九十四条</w:t>
      </w:r>
      <w:r w:rsidRPr="004159BB">
        <w:rPr>
          <w:rFonts w:ascii="仿宋" w:eastAsia="仿宋" w:hAnsi="仿宋"/>
          <w:sz w:val="32"/>
          <w:szCs w:val="32"/>
        </w:rPr>
        <w:t xml:space="preserve">  企业事业单位违反本法规定，造成水污染事故的，除依法承担赔偿责任外，由县级以上人民政府环境保护</w:t>
      </w:r>
      <w:r w:rsidRPr="004159BB">
        <w:rPr>
          <w:rFonts w:ascii="仿宋" w:eastAsia="仿宋" w:hAnsi="仿宋"/>
          <w:sz w:val="32"/>
          <w:szCs w:val="32"/>
        </w:rPr>
        <w:lastRenderedPageBreak/>
        <w:t>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w:t>
      </w:r>
    </w:p>
    <w:p w:rsidR="004159BB" w:rsidRPr="00AA670B" w:rsidRDefault="004159BB" w:rsidP="004159BB">
      <w:pPr>
        <w:rPr>
          <w:rFonts w:ascii="仿宋" w:eastAsia="仿宋" w:hAnsi="仿宋"/>
          <w:b/>
          <w:sz w:val="32"/>
          <w:szCs w:val="32"/>
        </w:rPr>
      </w:pPr>
      <w:r w:rsidRPr="00AA670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1、造成水污染事故的，对直接负责的主管人员和其他直接责任人员可以处上一年度从本单位取得的收入百分之二十以下的罚款。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2、造成重大或者特大水污染事故的，对直接负责的主管人员和其他直接责任人员可以处上一年度从本单位取得的收入百分之二十以上百分之五十以下的罚款。</w:t>
      </w: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Default="004159BB" w:rsidP="004159BB">
      <w:pPr>
        <w:rPr>
          <w:rFonts w:ascii="仿宋" w:eastAsia="仿宋" w:hAnsi="仿宋"/>
          <w:b/>
          <w:sz w:val="32"/>
          <w:szCs w:val="32"/>
        </w:rPr>
      </w:pPr>
      <w:r w:rsidRPr="004159BB">
        <w:rPr>
          <w:rFonts w:ascii="仿宋" w:eastAsia="仿宋" w:hAnsi="仿宋"/>
          <w:sz w:val="32"/>
          <w:szCs w:val="32"/>
        </w:rPr>
        <w:t>3、</w:t>
      </w:r>
      <w:r w:rsidRPr="00AA670B">
        <w:rPr>
          <w:rFonts w:ascii="仿宋" w:eastAsia="仿宋" w:hAnsi="仿宋"/>
          <w:b/>
          <w:sz w:val="32"/>
          <w:szCs w:val="32"/>
        </w:rPr>
        <w:t>《中华人民共和国环境影响评价法》行政处罚裁量权基准</w:t>
      </w:r>
    </w:p>
    <w:p w:rsidR="00AA670B" w:rsidRPr="00AA670B" w:rsidRDefault="00AA670B" w:rsidP="004159BB">
      <w:pPr>
        <w:rPr>
          <w:rFonts w:ascii="仿宋" w:eastAsia="仿宋" w:hAnsi="仿宋"/>
          <w:b/>
          <w:sz w:val="32"/>
          <w:szCs w:val="32"/>
        </w:rPr>
      </w:pP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一、第三十一条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 xml:space="preserve">    建设项目环境影响报告书、报告表未经批准或者未经原审批部门重新审核同意，建设单位擅自开工建设的，依照前款的规定处罚、处分。</w:t>
      </w:r>
    </w:p>
    <w:p w:rsidR="004159BB" w:rsidRPr="00AA670B" w:rsidRDefault="004159BB" w:rsidP="004159BB">
      <w:pPr>
        <w:rPr>
          <w:rFonts w:ascii="仿宋" w:eastAsia="仿宋" w:hAnsi="仿宋"/>
          <w:b/>
          <w:sz w:val="32"/>
          <w:szCs w:val="32"/>
        </w:rPr>
      </w:pPr>
      <w:r w:rsidRPr="00AA670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1、初次违法及时改正，未造成严重后果的，处建设项目总投资额百分之一以上百分之三以下的罚款。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2、一般违法情节的，处建设项目总投资额百分三以上百分之五以下的罚款。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2、责令改正拒不改正，造成生态破坏，环境污染，恶劣社会影响等其他较重情节的。处建设项目总投资额百分之五的罚款。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lastRenderedPageBreak/>
        <w:t>建设单位未依法备案建设项目环境影响登记表的，由县级以上环境保护行政主管部门责令备案，处五万元以下的罚款。</w:t>
      </w:r>
    </w:p>
    <w:p w:rsidR="004159BB" w:rsidRPr="00AA670B" w:rsidRDefault="004159BB" w:rsidP="004159BB">
      <w:pPr>
        <w:rPr>
          <w:rFonts w:ascii="仿宋" w:eastAsia="仿宋" w:hAnsi="仿宋"/>
          <w:b/>
          <w:sz w:val="32"/>
          <w:szCs w:val="32"/>
        </w:rPr>
      </w:pPr>
      <w:r w:rsidRPr="00AA670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1、建设单位未依法备案建设项目环境影响登记表，建设项目已开工建设的，处二万元以上三万元以下罚款。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2、建设单位未依法备案建设项目环境影响登记表，建设项目主体工程已建成的，处三万元以上四万元以下罚款。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3、建设单位未依法备案建设项目环境影响登记表的，建设项目已投产的，处四万元以上五万元以下罚款。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二、第三十二条</w:t>
      </w:r>
      <w:r w:rsidRPr="004159BB">
        <w:rPr>
          <w:rFonts w:ascii="仿宋" w:eastAsia="仿宋" w:hAnsi="仿宋"/>
          <w:sz w:val="32"/>
          <w:szCs w:val="32"/>
        </w:rPr>
        <w:t xml:space="preserve">  接受委托为建设项目环境影响评价提供技术服务的机构在环境影响评价工作中不负责任或者弄虚作假，致使环境影响评价文件失实的，由授予环境影响评价资质的环境保护行政主管部门降低其资质等级或者吊销其资质证书，并处所收费用一倍以上三倍以下的罚款；构成犯罪的，依法追究刑事责任。</w:t>
      </w:r>
    </w:p>
    <w:p w:rsidR="004159BB" w:rsidRPr="00AA670B" w:rsidRDefault="004159BB" w:rsidP="004159BB">
      <w:pPr>
        <w:rPr>
          <w:rFonts w:ascii="仿宋" w:eastAsia="仿宋" w:hAnsi="仿宋"/>
          <w:b/>
          <w:sz w:val="32"/>
          <w:szCs w:val="32"/>
        </w:rPr>
      </w:pPr>
      <w:r w:rsidRPr="00AA670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1、致使环境影响评价文件失实，未造成后果的，处所收费用一倍以上二倍以下罚款。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2、致使环境影响评价文件失实，未造成严重后果的，处所收费用二倍以上三倍以下罚款。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3、致使环境影响评价文件失实，造成严重后果的，处所收费用三倍罚款。</w:t>
      </w:r>
    </w:p>
    <w:p w:rsidR="004159BB" w:rsidRP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88216F" w:rsidRPr="006D21C5" w:rsidRDefault="00242C39" w:rsidP="0088216F">
      <w:pPr>
        <w:rPr>
          <w:rFonts w:ascii="仿宋" w:eastAsia="仿宋" w:hAnsi="仿宋"/>
          <w:b/>
          <w:sz w:val="32"/>
          <w:szCs w:val="32"/>
        </w:rPr>
      </w:pPr>
      <w:r>
        <w:rPr>
          <w:rFonts w:ascii="仿宋" w:eastAsia="仿宋" w:hAnsi="仿宋"/>
          <w:sz w:val="32"/>
          <w:szCs w:val="32"/>
        </w:rPr>
        <w:t>4</w:t>
      </w:r>
      <w:r w:rsidR="0088216F" w:rsidRPr="004159BB">
        <w:rPr>
          <w:rFonts w:ascii="仿宋" w:eastAsia="仿宋" w:hAnsi="仿宋"/>
          <w:sz w:val="32"/>
          <w:szCs w:val="32"/>
        </w:rPr>
        <w:t>、</w:t>
      </w:r>
      <w:r w:rsidR="0088216F" w:rsidRPr="006D21C5">
        <w:rPr>
          <w:rFonts w:ascii="仿宋" w:eastAsia="仿宋" w:hAnsi="仿宋"/>
          <w:b/>
          <w:sz w:val="32"/>
          <w:szCs w:val="32"/>
        </w:rPr>
        <w:t>《中华人民共和国清洁生产促进法》行政处罚裁量权基准</w:t>
      </w:r>
    </w:p>
    <w:p w:rsidR="0088216F" w:rsidRPr="004159BB" w:rsidRDefault="0088216F" w:rsidP="0088216F">
      <w:pPr>
        <w:rPr>
          <w:rFonts w:ascii="仿宋" w:eastAsia="仿宋" w:hAnsi="仿宋"/>
          <w:sz w:val="32"/>
          <w:szCs w:val="32"/>
        </w:rPr>
      </w:pPr>
      <w:r w:rsidRPr="004159BB">
        <w:rPr>
          <w:rFonts w:ascii="仿宋" w:eastAsia="仿宋" w:hAnsi="仿宋" w:hint="eastAsia"/>
          <w:sz w:val="32"/>
          <w:szCs w:val="32"/>
        </w:rPr>
        <w:t>一、第三十六条</w:t>
      </w:r>
      <w:r w:rsidRPr="004159BB">
        <w:rPr>
          <w:rFonts w:ascii="仿宋" w:eastAsia="仿宋" w:hAnsi="仿宋"/>
          <w:sz w:val="32"/>
          <w:szCs w:val="32"/>
        </w:rPr>
        <w:t xml:space="preserve">  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rsidR="0088216F" w:rsidRPr="006D21C5" w:rsidRDefault="0088216F" w:rsidP="0088216F">
      <w:pPr>
        <w:rPr>
          <w:rFonts w:ascii="仿宋" w:eastAsia="仿宋" w:hAnsi="仿宋"/>
          <w:b/>
          <w:sz w:val="32"/>
          <w:szCs w:val="32"/>
        </w:rPr>
      </w:pPr>
      <w:r w:rsidRPr="006D21C5">
        <w:rPr>
          <w:rFonts w:ascii="仿宋" w:eastAsia="仿宋" w:hAnsi="仿宋" w:hint="eastAsia"/>
          <w:b/>
          <w:sz w:val="32"/>
          <w:szCs w:val="32"/>
        </w:rPr>
        <w:t>违法行为情形和处罚基准：</w:t>
      </w:r>
    </w:p>
    <w:p w:rsidR="0088216F" w:rsidRPr="004159BB" w:rsidRDefault="0088216F" w:rsidP="0088216F">
      <w:pPr>
        <w:rPr>
          <w:rFonts w:ascii="仿宋" w:eastAsia="仿宋" w:hAnsi="仿宋"/>
          <w:sz w:val="32"/>
          <w:szCs w:val="32"/>
        </w:rPr>
      </w:pPr>
      <w:r w:rsidRPr="004159BB">
        <w:rPr>
          <w:rFonts w:ascii="仿宋" w:eastAsia="仿宋" w:hAnsi="仿宋"/>
          <w:sz w:val="32"/>
          <w:szCs w:val="32"/>
        </w:rPr>
        <w:t>1、名单公布后，未按期在公布的或提供的主要污染物排放情况不符合环保部门规定的，可处五万元以下的罚款。</w:t>
      </w:r>
    </w:p>
    <w:p w:rsidR="0088216F" w:rsidRPr="004159BB" w:rsidRDefault="0088216F" w:rsidP="0088216F">
      <w:pPr>
        <w:rPr>
          <w:rFonts w:ascii="仿宋" w:eastAsia="仿宋" w:hAnsi="仿宋"/>
          <w:sz w:val="32"/>
          <w:szCs w:val="32"/>
        </w:rPr>
      </w:pPr>
      <w:r w:rsidRPr="004159BB">
        <w:rPr>
          <w:rFonts w:ascii="仿宋" w:eastAsia="仿宋" w:hAnsi="仿宋"/>
          <w:sz w:val="32"/>
          <w:szCs w:val="32"/>
        </w:rPr>
        <w:t>2、企业提供的主要污染物排放情况不属实的，可处五万以上十万以下罚款。</w:t>
      </w:r>
    </w:p>
    <w:p w:rsidR="0088216F" w:rsidRPr="004159BB" w:rsidRDefault="0088216F" w:rsidP="0088216F">
      <w:pPr>
        <w:rPr>
          <w:rFonts w:ascii="仿宋" w:eastAsia="仿宋" w:hAnsi="仿宋"/>
          <w:sz w:val="32"/>
          <w:szCs w:val="32"/>
        </w:rPr>
      </w:pPr>
      <w:r w:rsidRPr="004159BB">
        <w:rPr>
          <w:rFonts w:ascii="仿宋" w:eastAsia="仿宋" w:hAnsi="仿宋"/>
          <w:sz w:val="32"/>
          <w:szCs w:val="32"/>
        </w:rPr>
        <w:t>3、拒绝公布主要污染物排放情况的，可处十万罚款。</w:t>
      </w:r>
    </w:p>
    <w:p w:rsidR="0088216F" w:rsidRPr="004159BB" w:rsidRDefault="0088216F" w:rsidP="0088216F">
      <w:pPr>
        <w:rPr>
          <w:rFonts w:ascii="仿宋" w:eastAsia="仿宋" w:hAnsi="仿宋"/>
          <w:sz w:val="32"/>
          <w:szCs w:val="32"/>
        </w:rPr>
      </w:pPr>
      <w:r>
        <w:rPr>
          <w:rFonts w:ascii="仿宋" w:eastAsia="仿宋" w:hAnsi="仿宋" w:hint="eastAsia"/>
          <w:sz w:val="32"/>
          <w:szCs w:val="32"/>
        </w:rPr>
        <w:t>二</w:t>
      </w:r>
      <w:r w:rsidRPr="004159BB">
        <w:rPr>
          <w:rFonts w:ascii="仿宋" w:eastAsia="仿宋" w:hAnsi="仿宋" w:hint="eastAsia"/>
          <w:sz w:val="32"/>
          <w:szCs w:val="32"/>
        </w:rPr>
        <w:t>、第三十九条第一款</w:t>
      </w:r>
      <w:r w:rsidRPr="004159BB">
        <w:rPr>
          <w:rFonts w:ascii="仿宋" w:eastAsia="仿宋" w:hAnsi="仿宋"/>
          <w:sz w:val="32"/>
          <w:szCs w:val="32"/>
        </w:rPr>
        <w:t xml:space="preserve">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p w:rsidR="0088216F" w:rsidRPr="006D21C5" w:rsidRDefault="0088216F" w:rsidP="0088216F">
      <w:pPr>
        <w:rPr>
          <w:rFonts w:ascii="仿宋" w:eastAsia="仿宋" w:hAnsi="仿宋"/>
          <w:b/>
          <w:sz w:val="32"/>
          <w:szCs w:val="32"/>
        </w:rPr>
      </w:pPr>
      <w:r w:rsidRPr="006D21C5">
        <w:rPr>
          <w:rFonts w:ascii="仿宋" w:eastAsia="仿宋" w:hAnsi="仿宋" w:hint="eastAsia"/>
          <w:b/>
          <w:sz w:val="32"/>
          <w:szCs w:val="32"/>
        </w:rPr>
        <w:t>违法行为情形和处罚基准：</w:t>
      </w:r>
    </w:p>
    <w:p w:rsidR="0088216F" w:rsidRPr="004159BB" w:rsidRDefault="0088216F" w:rsidP="0088216F">
      <w:pPr>
        <w:rPr>
          <w:rFonts w:ascii="仿宋" w:eastAsia="仿宋" w:hAnsi="仿宋"/>
          <w:sz w:val="32"/>
          <w:szCs w:val="32"/>
        </w:rPr>
      </w:pPr>
      <w:r w:rsidRPr="004159BB">
        <w:rPr>
          <w:rFonts w:ascii="仿宋" w:eastAsia="仿宋" w:hAnsi="仿宋"/>
          <w:sz w:val="32"/>
          <w:szCs w:val="32"/>
        </w:rPr>
        <w:t>1、自组织开展清洁生产审核的企业在名单公布后45日内，不实施强制性清洁生产审核或者在清洁生产审核中弄虚作</w:t>
      </w:r>
      <w:r w:rsidRPr="004159BB">
        <w:rPr>
          <w:rFonts w:ascii="仿宋" w:eastAsia="仿宋" w:hAnsi="仿宋"/>
          <w:sz w:val="32"/>
          <w:szCs w:val="32"/>
        </w:rPr>
        <w:lastRenderedPageBreak/>
        <w:t>假的，或者实施强制性清洁生产审核的企业不报告或者不如实报告审核结果的，拒不改正的，处五万以上十万以下的罚款。</w:t>
      </w:r>
    </w:p>
    <w:p w:rsidR="0088216F" w:rsidRPr="004159BB" w:rsidRDefault="0088216F" w:rsidP="0088216F">
      <w:pPr>
        <w:rPr>
          <w:rFonts w:ascii="仿宋" w:eastAsia="仿宋" w:hAnsi="仿宋"/>
          <w:sz w:val="32"/>
          <w:szCs w:val="32"/>
        </w:rPr>
      </w:pPr>
      <w:r w:rsidRPr="004159BB">
        <w:rPr>
          <w:rFonts w:ascii="仿宋" w:eastAsia="仿宋" w:hAnsi="仿宋"/>
          <w:sz w:val="32"/>
          <w:szCs w:val="32"/>
        </w:rPr>
        <w:t>2、委托中介机构进行审核的企业在名单公布后45日内，不实施强制性清洁生产审核或者在清洁生产审核中弄虚作假的，或者实施强制性清洁生产审核的企业不报告或者不如实报告审核结果的，拒不改正的，处十万以上二十万以下罚款。</w:t>
      </w:r>
    </w:p>
    <w:p w:rsidR="0088216F" w:rsidRPr="004159BB" w:rsidRDefault="0088216F" w:rsidP="0088216F">
      <w:pPr>
        <w:rPr>
          <w:rFonts w:ascii="仿宋" w:eastAsia="仿宋" w:hAnsi="仿宋"/>
          <w:sz w:val="32"/>
          <w:szCs w:val="32"/>
        </w:rPr>
      </w:pPr>
      <w:r w:rsidRPr="004159BB">
        <w:rPr>
          <w:rFonts w:ascii="仿宋" w:eastAsia="仿宋" w:hAnsi="仿宋"/>
          <w:sz w:val="32"/>
          <w:szCs w:val="32"/>
        </w:rPr>
        <w:t>3、列入实施强制性清洁生产审核名单的企业在名单公布后二个月内未开展清洁生产审核的，拒不改正的，处二十万以上三十万以下罚款。</w:t>
      </w:r>
    </w:p>
    <w:p w:rsidR="0088216F" w:rsidRPr="004159BB" w:rsidRDefault="0088216F" w:rsidP="0088216F">
      <w:pPr>
        <w:rPr>
          <w:rFonts w:ascii="仿宋" w:eastAsia="仿宋" w:hAnsi="仿宋"/>
          <w:sz w:val="32"/>
          <w:szCs w:val="32"/>
        </w:rPr>
      </w:pPr>
      <w:r w:rsidRPr="004159BB">
        <w:rPr>
          <w:rFonts w:ascii="仿宋" w:eastAsia="仿宋" w:hAnsi="仿宋"/>
          <w:sz w:val="32"/>
          <w:szCs w:val="32"/>
        </w:rPr>
        <w:t>4、在一年内，清洁生产审核评估不通过的，拒不改正的，处三十万以上四十万以下罚款。</w:t>
      </w:r>
    </w:p>
    <w:p w:rsidR="0088216F" w:rsidRPr="004159BB" w:rsidRDefault="0088216F" w:rsidP="0088216F">
      <w:pPr>
        <w:rPr>
          <w:rFonts w:ascii="仿宋" w:eastAsia="仿宋" w:hAnsi="仿宋"/>
          <w:sz w:val="32"/>
          <w:szCs w:val="32"/>
        </w:rPr>
      </w:pPr>
      <w:r w:rsidRPr="004159BB">
        <w:rPr>
          <w:rFonts w:ascii="仿宋" w:eastAsia="仿宋" w:hAnsi="仿宋"/>
          <w:sz w:val="32"/>
          <w:szCs w:val="32"/>
        </w:rPr>
        <w:t>5、在一年内，未将审核结果申请清洁生产审核评估的；使用有毒、有害原料进行生产或者在生产中排放有毒、有害物质的企业在5年内未开展两次清洁生产审核的，拒不改正的，处四十万以上五十万以下罚款。</w:t>
      </w:r>
    </w:p>
    <w:p w:rsidR="0088216F" w:rsidRPr="004159BB" w:rsidRDefault="0088216F" w:rsidP="0088216F">
      <w:pPr>
        <w:rPr>
          <w:rFonts w:ascii="仿宋" w:eastAsia="仿宋" w:hAnsi="仿宋"/>
          <w:sz w:val="32"/>
          <w:szCs w:val="32"/>
        </w:rPr>
      </w:pPr>
      <w:r w:rsidRPr="004159BB">
        <w:rPr>
          <w:rFonts w:ascii="仿宋" w:eastAsia="仿宋" w:hAnsi="仿宋"/>
          <w:sz w:val="32"/>
          <w:szCs w:val="32"/>
        </w:rPr>
        <w:t>6、一年内，未提交清洁生产审核报告的，拒不改正的，处五十万罚款。</w:t>
      </w:r>
    </w:p>
    <w:p w:rsidR="0088216F" w:rsidRPr="004159BB" w:rsidRDefault="0088216F" w:rsidP="0088216F">
      <w:pPr>
        <w:rPr>
          <w:rFonts w:ascii="仿宋" w:eastAsia="仿宋" w:hAnsi="仿宋"/>
          <w:sz w:val="32"/>
          <w:szCs w:val="32"/>
        </w:rPr>
      </w:pPr>
    </w:p>
    <w:p w:rsidR="0088216F" w:rsidRDefault="0088216F" w:rsidP="0088216F">
      <w:pPr>
        <w:rPr>
          <w:rFonts w:ascii="仿宋" w:eastAsia="仿宋" w:hAnsi="仿宋"/>
          <w:sz w:val="32"/>
          <w:szCs w:val="32"/>
        </w:rPr>
      </w:pPr>
    </w:p>
    <w:p w:rsidR="0088216F" w:rsidRDefault="0088216F" w:rsidP="0088216F">
      <w:pPr>
        <w:rPr>
          <w:rFonts w:ascii="仿宋" w:eastAsia="仿宋" w:hAnsi="仿宋"/>
          <w:sz w:val="32"/>
          <w:szCs w:val="32"/>
        </w:rPr>
      </w:pPr>
    </w:p>
    <w:p w:rsidR="0088216F" w:rsidRDefault="0088216F" w:rsidP="0088216F">
      <w:pPr>
        <w:rPr>
          <w:rFonts w:ascii="仿宋" w:eastAsia="仿宋" w:hAnsi="仿宋"/>
          <w:sz w:val="32"/>
          <w:szCs w:val="32"/>
        </w:rPr>
      </w:pPr>
    </w:p>
    <w:p w:rsidR="0088216F" w:rsidRDefault="0088216F" w:rsidP="0088216F">
      <w:pPr>
        <w:rPr>
          <w:rFonts w:ascii="仿宋" w:eastAsia="仿宋" w:hAnsi="仿宋"/>
          <w:sz w:val="32"/>
          <w:szCs w:val="32"/>
        </w:rPr>
      </w:pPr>
    </w:p>
    <w:p w:rsidR="0088216F" w:rsidRDefault="0088216F" w:rsidP="004159BB">
      <w:pPr>
        <w:rPr>
          <w:rFonts w:ascii="仿宋" w:eastAsia="仿宋" w:hAnsi="仿宋"/>
          <w:sz w:val="32"/>
          <w:szCs w:val="32"/>
        </w:rPr>
      </w:pPr>
    </w:p>
    <w:p w:rsidR="00242C39" w:rsidRPr="002D6CB7" w:rsidRDefault="00242C39" w:rsidP="00242C39">
      <w:pPr>
        <w:rPr>
          <w:rFonts w:ascii="仿宋" w:eastAsia="仿宋" w:hAnsi="仿宋"/>
          <w:b/>
          <w:sz w:val="32"/>
          <w:szCs w:val="32"/>
        </w:rPr>
      </w:pPr>
      <w:r>
        <w:rPr>
          <w:rFonts w:ascii="仿宋" w:eastAsia="仿宋" w:hAnsi="仿宋"/>
          <w:sz w:val="32"/>
          <w:szCs w:val="32"/>
        </w:rPr>
        <w:t>5</w:t>
      </w:r>
      <w:r w:rsidRPr="004159BB">
        <w:rPr>
          <w:rFonts w:ascii="仿宋" w:eastAsia="仿宋" w:hAnsi="仿宋"/>
          <w:sz w:val="32"/>
          <w:szCs w:val="32"/>
        </w:rPr>
        <w:t>、</w:t>
      </w:r>
      <w:r w:rsidRPr="002D6CB7">
        <w:rPr>
          <w:rFonts w:ascii="仿宋" w:eastAsia="仿宋" w:hAnsi="仿宋"/>
          <w:b/>
          <w:sz w:val="32"/>
          <w:szCs w:val="32"/>
        </w:rPr>
        <w:t>《中华人民共和国固体废物污染环境防治法》行政处罚裁量权基准</w:t>
      </w:r>
    </w:p>
    <w:p w:rsidR="00242C39" w:rsidRPr="004159BB" w:rsidRDefault="00242C39" w:rsidP="00242C39">
      <w:pPr>
        <w:rPr>
          <w:rFonts w:ascii="仿宋" w:eastAsia="仿宋" w:hAnsi="仿宋"/>
          <w:sz w:val="32"/>
          <w:szCs w:val="32"/>
        </w:rPr>
      </w:pPr>
      <w:r w:rsidRPr="004159BB">
        <w:rPr>
          <w:rFonts w:ascii="仿宋" w:eastAsia="仿宋" w:hAnsi="仿宋" w:hint="eastAsia"/>
          <w:sz w:val="32"/>
          <w:szCs w:val="32"/>
        </w:rPr>
        <w:t>一、第六十八条</w:t>
      </w:r>
      <w:r w:rsidRPr="004159BB">
        <w:rPr>
          <w:rFonts w:ascii="仿宋" w:eastAsia="仿宋" w:hAnsi="仿宋"/>
          <w:sz w:val="32"/>
          <w:szCs w:val="32"/>
        </w:rPr>
        <w:t xml:space="preserve">  违反本法规定,有下列行为之一的,由县级以上人民政府环境保护行政主管部门责令停止违法行为,限期改正,处以罚款: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(一)不按照国家规定申报登记工业固体废物,或者在申报登记时弄虚作假的;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1、初次违法及时改正的，处五千元以上二万元以下罚款。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2、一般违法情节的，处二万元以上四万元以下罚款。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3、责令改正拒不改正，或有其他严重情节的，处四万元以上五万元以下罚款。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(二)对暂时不利用或者不能利用的工业固体废物未建设贮存的设施、场所安全分类存放,或者未采取无害化处置措施的;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1、按照实际产生量1吨以下的，处一万元以上三万元以下罚款。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2、按照实际产生量1-3吨的，处三万元以上五万元以下罚款。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3、按照实际产生量3吨以上的，或污染严重，对社会造成</w:t>
      </w:r>
      <w:r w:rsidRPr="004159BB">
        <w:rPr>
          <w:rFonts w:ascii="仿宋" w:eastAsia="仿宋" w:hAnsi="仿宋"/>
          <w:sz w:val="32"/>
          <w:szCs w:val="32"/>
        </w:rPr>
        <w:lastRenderedPageBreak/>
        <w:t>较大影响的，处五万元以上十万元以下罚款。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(三)将列入限期淘汰名录被淘汰的设备转让给他人使用的;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1、初次违法及时改正，未造成严重后果的，处一万元以上三万元以上罚款。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2、一般违法情节的，处三万元以上五万元以下罚款。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3、责令改正拒不改正，或造成环境污染，恶劣社会影响等其他较重情节的，处五万元以上十万元以下罚款。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(四)擅自关闭、闲置或者拆除工业固体废物污染环境防治设施、场所的;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1、初次违法及时改正，未造成严重后果的，处一万元以上三万元以上罚款。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2、一般违法情节的，处三万元以上五万元以下罚款。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3、责令改正拒不改正，或造成环境污染，恶劣社会影响等其他较重情节的，处五万元以上十万元以下罚款。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(五)在自然保护区、风景名胜区、饮用水水源保护区、基本农田保护区和其他需要特别保护的区域内,建设工业固体废物集中贮存、处置的设施、场所和生活垃圾填埋场的;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1、贮存、处置、填埋能力为100立方米以下的，处一万元以上三万元以上罚款。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lastRenderedPageBreak/>
        <w:t>2、贮存、处置、填埋能力为100-500立方米的，处三万元以上五万元以下罚款。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3、贮存、处置、填埋能力为500立方米以上的，或者污染严重，对社会造成较大影响的，处五万元以上十万元以下罚款。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(六)擅自转移固体废物出省、自治区、直辖市行政区域贮存、处置的;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1、转移3吨以下的，处一万元以上三万元以上罚款。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2、转移3吨以上的，处三万元以上五万元以下罚款。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3、造成环境污染，恶劣社会影响等其他较重情节的，处五万元以上十万元以下罚款。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(七)未采取相应防范措施,造成工业固体废物扬散、流失、渗漏或者造成其他环境污染的;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1、初次违法及时改正，未造成严重后果的，处一万元以上三万元以下罚款。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2、一般违法情节的，处三万元以上五万元以下罚款。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3、责令改正拒不改正，或造成环境污染，恶劣社会影响等其他较重情节的，处五万元以上十万元以下罚款。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(八)在运输过程中沿途丢弃、遗撒工业固体废物的。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lastRenderedPageBreak/>
        <w:t>1、初次违法及时改正，未造成严重后果的，处五千元以上二万元以下罚款。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2、一般违法情节的，处二万元以上五万元以下罚款。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3、责令改正拒不改正，或造成环境污染，恶劣社会影响等其他较重情节的，处五万元罚款。</w:t>
      </w:r>
    </w:p>
    <w:p w:rsidR="00242C39" w:rsidRPr="004159BB" w:rsidRDefault="00242C39" w:rsidP="00242C39">
      <w:pPr>
        <w:rPr>
          <w:rFonts w:ascii="仿宋" w:eastAsia="仿宋" w:hAnsi="仿宋"/>
          <w:sz w:val="32"/>
          <w:szCs w:val="32"/>
        </w:rPr>
      </w:pPr>
      <w:r w:rsidRPr="004159BB">
        <w:rPr>
          <w:rFonts w:ascii="仿宋" w:eastAsia="仿宋" w:hAnsi="仿宋" w:hint="eastAsia"/>
          <w:sz w:val="32"/>
          <w:szCs w:val="32"/>
        </w:rPr>
        <w:t>有前款第一项、第八项行为之一的，处五千元以上五万元以下的罚款；有前款第二项、第三项、第四项、第五项、第六项、第七项行为之一的，处一万元以上十万元以下的罚款。</w:t>
      </w:r>
    </w:p>
    <w:p w:rsidR="00242C39" w:rsidRPr="004159BB" w:rsidRDefault="00242C39" w:rsidP="00242C39">
      <w:pPr>
        <w:rPr>
          <w:rFonts w:ascii="仿宋" w:eastAsia="仿宋" w:hAnsi="仿宋"/>
          <w:sz w:val="32"/>
          <w:szCs w:val="32"/>
        </w:rPr>
      </w:pPr>
      <w:r w:rsidRPr="004159BB">
        <w:rPr>
          <w:rFonts w:ascii="仿宋" w:eastAsia="仿宋" w:hAnsi="仿宋" w:hint="eastAsia"/>
          <w:sz w:val="32"/>
          <w:szCs w:val="32"/>
        </w:rPr>
        <w:t>二、第六十九条</w:t>
      </w:r>
      <w:r w:rsidRPr="004159BB">
        <w:rPr>
          <w:rFonts w:ascii="仿宋" w:eastAsia="仿宋" w:hAnsi="仿宋"/>
          <w:sz w:val="32"/>
          <w:szCs w:val="32"/>
        </w:rPr>
        <w:t xml:space="preserve">  违反本法规定,建设项目需要配套建设的固体废物污染环境防治设施未建成、未经验收或者验收不合格,主体工程即投入生产或者使用的,由审批该建设项目环境影响评价文件的环境保护行政主管部门责令停止生产或者使用,可以并处十万元以下的罚款。</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1、防治设施已建成未经验收或验收不合格，主体工程即投入生产或者使用的，责令停止生产或者使用，可以并处五万元以下罚款。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2、防治设施未建成，主体工程即投入生产或者使用的，责令停止生产或者使用，可以并处五万元以上十万元以下罚款。</w:t>
      </w:r>
    </w:p>
    <w:p w:rsidR="00242C39" w:rsidRPr="004159BB" w:rsidRDefault="00242C39" w:rsidP="00242C39">
      <w:pPr>
        <w:rPr>
          <w:rFonts w:ascii="仿宋" w:eastAsia="仿宋" w:hAnsi="仿宋"/>
          <w:sz w:val="32"/>
          <w:szCs w:val="32"/>
        </w:rPr>
      </w:pPr>
      <w:r w:rsidRPr="004159BB">
        <w:rPr>
          <w:rFonts w:ascii="仿宋" w:eastAsia="仿宋" w:hAnsi="仿宋" w:hint="eastAsia"/>
          <w:sz w:val="32"/>
          <w:szCs w:val="32"/>
        </w:rPr>
        <w:t>三、第七十条</w:t>
      </w:r>
      <w:r w:rsidRPr="004159BB">
        <w:rPr>
          <w:rFonts w:ascii="仿宋" w:eastAsia="仿宋" w:hAnsi="仿宋"/>
          <w:sz w:val="32"/>
          <w:szCs w:val="32"/>
        </w:rPr>
        <w:t xml:space="preserve">  违反本法规定,拒绝县级以上人民政府环境保护行政主管部门或者其他固体废物污染环境防治工作的监督管理部门现场检查的,由执行现场检查的部门责令限期改</w:t>
      </w:r>
      <w:r w:rsidRPr="004159BB">
        <w:rPr>
          <w:rFonts w:ascii="仿宋" w:eastAsia="仿宋" w:hAnsi="仿宋"/>
          <w:sz w:val="32"/>
          <w:szCs w:val="32"/>
        </w:rPr>
        <w:lastRenderedPageBreak/>
        <w:t>正;拒不改正或者在检查时弄虚作假的,处二千元以上二万元以下的罚款。</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1、拒不改正或者在检查时弄虚作假的,处二千元以上二万元以下的罚款。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2、具有以下情节之一的：1、以暴力、胁迫或其他手段阻碍现场检查；2、聚众围攻执法人员；3、逃匿或隐匿拒不接受检查或配合检查；4、隐匿或销毁环境违法证据，处二万元罚款。</w:t>
      </w:r>
    </w:p>
    <w:p w:rsidR="00242C39" w:rsidRPr="004159BB" w:rsidRDefault="00242C39" w:rsidP="00242C39">
      <w:pPr>
        <w:rPr>
          <w:rFonts w:ascii="仿宋" w:eastAsia="仿宋" w:hAnsi="仿宋"/>
          <w:sz w:val="32"/>
          <w:szCs w:val="32"/>
        </w:rPr>
      </w:pPr>
      <w:r w:rsidRPr="004159BB">
        <w:rPr>
          <w:rFonts w:ascii="仿宋" w:eastAsia="仿宋" w:hAnsi="仿宋" w:hint="eastAsia"/>
          <w:sz w:val="32"/>
          <w:szCs w:val="32"/>
        </w:rPr>
        <w:t>四、第七十一条</w:t>
      </w:r>
      <w:r w:rsidRPr="004159BB">
        <w:rPr>
          <w:rFonts w:ascii="仿宋" w:eastAsia="仿宋" w:hAnsi="仿宋"/>
          <w:sz w:val="32"/>
          <w:szCs w:val="32"/>
        </w:rPr>
        <w:t xml:space="preserve">  从事畜禽规模养殖未按照国家有关规定收集、贮存、处置畜禽粪便,造成环境污染的,由县级以上地方人民政府环境保护行政主管部门责令限期改正,可以处五万元以下的罚款。</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1、初次违法及时改正的，处二万元以下罚款。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2、一般违法情节的，处二万元以上四万元以下罚款。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3、责令改正拒不改正的，处四万元以上五万元以下罚款。</w:t>
      </w:r>
    </w:p>
    <w:p w:rsidR="00242C39" w:rsidRPr="004159BB" w:rsidRDefault="00242C39" w:rsidP="00242C39">
      <w:pPr>
        <w:rPr>
          <w:rFonts w:ascii="仿宋" w:eastAsia="仿宋" w:hAnsi="仿宋"/>
          <w:sz w:val="32"/>
          <w:szCs w:val="32"/>
        </w:rPr>
      </w:pPr>
      <w:r w:rsidRPr="004159BB">
        <w:rPr>
          <w:rFonts w:ascii="仿宋" w:eastAsia="仿宋" w:hAnsi="仿宋" w:hint="eastAsia"/>
          <w:sz w:val="32"/>
          <w:szCs w:val="32"/>
        </w:rPr>
        <w:t>五、第七十三条</w:t>
      </w:r>
      <w:r w:rsidRPr="004159BB">
        <w:rPr>
          <w:rFonts w:ascii="仿宋" w:eastAsia="仿宋" w:hAnsi="仿宋"/>
          <w:sz w:val="32"/>
          <w:szCs w:val="32"/>
        </w:rPr>
        <w:t xml:space="preserve">  尾矿、矸石、废石等矿业固体废物贮存设施停止使用后,未按照国家有关环境保护规定进行封场的,由县级以上地方人民政府环境保护行政主管部门责令限期改正,可以处五万元以上二十万元以下的罚款。</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lastRenderedPageBreak/>
        <w:t>1、未按照国家有关环境保护规定进行封场的，处五万元以上十万元以下罚款；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2、责令改正拒不改正造，或造成环境污染，恶劣社会影响等较重情节的，处十万元以上二十万元以下罚款。</w:t>
      </w:r>
    </w:p>
    <w:p w:rsidR="00242C39" w:rsidRPr="004159BB" w:rsidRDefault="00242C39" w:rsidP="00242C39">
      <w:pPr>
        <w:rPr>
          <w:rFonts w:ascii="仿宋" w:eastAsia="仿宋" w:hAnsi="仿宋"/>
          <w:sz w:val="32"/>
          <w:szCs w:val="32"/>
        </w:rPr>
      </w:pPr>
      <w:r w:rsidRPr="004159BB">
        <w:rPr>
          <w:rFonts w:ascii="仿宋" w:eastAsia="仿宋" w:hAnsi="仿宋" w:hint="eastAsia"/>
          <w:sz w:val="32"/>
          <w:szCs w:val="32"/>
        </w:rPr>
        <w:t>六、第七十五条</w:t>
      </w:r>
      <w:r w:rsidRPr="004159BB">
        <w:rPr>
          <w:rFonts w:ascii="仿宋" w:eastAsia="仿宋" w:hAnsi="仿宋"/>
          <w:sz w:val="32"/>
          <w:szCs w:val="32"/>
        </w:rPr>
        <w:t xml:space="preserve">  违反本法有关危险废物污染环境防治的规定,有下列行为之一的,由县级以上人民政府环境保护行政主管部门责令停止违法行为,限期改正,处以罚款: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(一)不设置危险废物识别标志的;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1、初次违法及时改正的，处一万元以上二万元以下罚款。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2、一般违法情节的 ，处二万元以上五万以下罚款。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3、责令期限改正拒不改正，或有其他较重情节的，处五万元以上十万元以下罚款。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(二)不按照国家规定申报登记危险废物,或者在申报登记时弄虚作假的;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1、初次违法及时改正的，处一万元以上二万元以下罚款。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2、一般违法情节 ，处二万元以上五万以下罚款。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3、责令期限改正拒不改正，或有其他较重情节的，处五万元以上十万元以下罚款。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(三)擅自关闭、闲置或者拆除危险废物集中处置设施、场所的;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lastRenderedPageBreak/>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1、初次违法及时改正的，处二万元以上五万元以下罚款。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2、一般违法情节 ，处五万元以上十万以下罚款。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3、责令期限改正拒不改正，或有其他较重情节的，处十万元以上二十元万以下罚款。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(四)不按照国家规定缴纳危险废物排污费的;</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 xml:space="preserve"> (五)将危险废物提供或者委托给无经营许可证的单位从事经营活动的;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1、初次违法及时改正的，处二万元以上五万元以下罚款。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2、一般违法情节的 ，处五万元以上十万以下罚款。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3、责令期限改正拒不改正，或有其他较重情节的，处十万元以上二十元万以下罚款。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(六)不按照国家规定填写危险废物转移联单或者未经批准擅自转移危险废物的;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1、危险废物转移联单填写不规范，或未经批准擅自转移危险废物3吨以下的，处二万以上十万以下罚款。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2、未填写危险废物转移联单，或有弄虚作假等其他较重情节的，处十万元以上二十万元以下罚款。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3、未经批准擅自转移危险废物3吨以上，或造成环境污染等其他较重情节的，处十万元以上二十万元以下罚款。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lastRenderedPageBreak/>
        <w:t>(七)将危险废物混入非危险废物中贮存的;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1、混合量1吨以下的，处一万元以上二万元以下罚款。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2、混合量1-3吨的，处二万元以上五万元以下罚款。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3、混合量3吨以上，或有其他较重情节的，处五万元以上十万元以下罚款。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(八)未经安全性处置,混合收集、贮存、运输、处置具有不相容性质的危险废物的;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1、混合量1吨以下的，处一万元以上二万元以下罚款。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2、混合量1-3吨的，处二万元以上五万元以下罚款。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3、混合量3吨以上，或有其他较重情节的，处五万元以上十万元以下罚款。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(九)将危险废物与旅客在同一运输工具上载运的;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1、载运危险废物2千克以内的，处一万元以上二万元以下罚款。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2、载运危险废物2-5千克的，处二万元以上五万元以下罚款。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3、载运危险废物5千克以上，或有其他较重情节的，处五万元以上十万元以下罚款。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(十)未经消除污染的处理将收集、贮存、运输、处置危险废</w:t>
      </w:r>
      <w:r w:rsidRPr="004159BB">
        <w:rPr>
          <w:rFonts w:ascii="仿宋" w:eastAsia="仿宋" w:hAnsi="仿宋"/>
          <w:sz w:val="32"/>
          <w:szCs w:val="32"/>
        </w:rPr>
        <w:lastRenderedPageBreak/>
        <w:t>物的场所、设施、设备和容器、包装物及其他物品转作他用的;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1、初次违法及时改正的，处一万元以上二万元以下罚款。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2、一般违法情节的 ，处二万元以上五万以下罚款。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3、责令改正拒不改正，或有其他较重情节的，处五万元以上十元万以下罚款。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(十一)未采取相应防范措施,造成危险废物扬散、流失、渗漏或者造成其他环境污染的;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1、尚未造成环境污染的，处一万元以上五万元以下罚款。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2、造成环境污染的，处五万元以上十万元以下罚款。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(十二)在运输过程中沿途丢弃、遗撒危险废物的;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1、未造成环境污染的，处一万元以上五万元以下罚款。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2、造成环境污染的，处五万以上十万以下罚款。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(十三)未制定危险废物意外事故防范措施和应急预案的。</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1、未制定危险废物意外事故防范措施和应急预案，未产生危害后果的，处一万元以上五万元以下罚款。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2、未制定危险废物意外事故防范措施和应急预案，造成危害后果的，处五万元以上十万元以下罚款。</w:t>
      </w:r>
    </w:p>
    <w:p w:rsidR="00242C39" w:rsidRPr="004159BB" w:rsidRDefault="00242C39" w:rsidP="00242C39">
      <w:pPr>
        <w:rPr>
          <w:rFonts w:ascii="仿宋" w:eastAsia="仿宋" w:hAnsi="仿宋"/>
          <w:sz w:val="32"/>
          <w:szCs w:val="32"/>
        </w:rPr>
      </w:pPr>
      <w:r w:rsidRPr="004159BB">
        <w:rPr>
          <w:rFonts w:ascii="仿宋" w:eastAsia="仿宋" w:hAnsi="仿宋" w:hint="eastAsia"/>
          <w:sz w:val="32"/>
          <w:szCs w:val="32"/>
        </w:rPr>
        <w:lastRenderedPageBreak/>
        <w:t>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p w:rsidR="00242C39" w:rsidRPr="004159BB" w:rsidRDefault="00242C39" w:rsidP="00242C39">
      <w:pPr>
        <w:rPr>
          <w:rFonts w:ascii="仿宋" w:eastAsia="仿宋" w:hAnsi="仿宋"/>
          <w:sz w:val="32"/>
          <w:szCs w:val="32"/>
        </w:rPr>
      </w:pPr>
      <w:r w:rsidRPr="004159BB">
        <w:rPr>
          <w:rFonts w:ascii="仿宋" w:eastAsia="仿宋" w:hAnsi="仿宋" w:hint="eastAsia"/>
          <w:sz w:val="32"/>
          <w:szCs w:val="32"/>
        </w:rPr>
        <w:t>七、第七十六条</w:t>
      </w:r>
      <w:r w:rsidRPr="004159BB">
        <w:rPr>
          <w:rFonts w:ascii="仿宋" w:eastAsia="仿宋" w:hAnsi="仿宋"/>
          <w:sz w:val="32"/>
          <w:szCs w:val="32"/>
        </w:rPr>
        <w:t xml:space="preserve">  违反本法规定,危险废物产生者不处置其产生的危险废物又不承担依法应当承担的处置费用的,由县级以上地方人民政府环境保护行政主管部门责令限期改正,处代为处置费用一倍以上三倍以下的罚款。</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1、代处置费用为20万元以下的，处一倍以上二倍以下罚款；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2、代处置费用为20-50万元的，处二倍以上三倍以下罚款；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3、代处置费用为50万元以上的，或有其他较重情节的，处三倍罚款。</w:t>
      </w:r>
    </w:p>
    <w:p w:rsidR="00242C39" w:rsidRPr="004159BB" w:rsidRDefault="00242C39" w:rsidP="00242C39">
      <w:pPr>
        <w:rPr>
          <w:rFonts w:ascii="仿宋" w:eastAsia="仿宋" w:hAnsi="仿宋"/>
          <w:sz w:val="32"/>
          <w:szCs w:val="32"/>
        </w:rPr>
      </w:pPr>
      <w:r w:rsidRPr="004159BB">
        <w:rPr>
          <w:rFonts w:ascii="仿宋" w:eastAsia="仿宋" w:hAnsi="仿宋" w:hint="eastAsia"/>
          <w:sz w:val="32"/>
          <w:szCs w:val="32"/>
        </w:rPr>
        <w:t>八、第七十七条</w:t>
      </w:r>
      <w:r w:rsidRPr="004159BB">
        <w:rPr>
          <w:rFonts w:ascii="仿宋" w:eastAsia="仿宋" w:hAnsi="仿宋"/>
          <w:sz w:val="32"/>
          <w:szCs w:val="32"/>
        </w:rPr>
        <w:t xml:space="preserve">  无经营许可证或者不按照经营许可证规定从事收集、贮存、利用、处置危险废物经营活动的,由县级以上人民政府环境保护行政主管部门责令停止违法行为,没收违法所得,可以并处违法所得三倍以下的罚款。</w:t>
      </w:r>
    </w:p>
    <w:p w:rsidR="00242C39" w:rsidRPr="004159BB" w:rsidRDefault="00242C39" w:rsidP="00242C39">
      <w:pPr>
        <w:rPr>
          <w:rFonts w:ascii="仿宋" w:eastAsia="仿宋" w:hAnsi="仿宋"/>
          <w:sz w:val="32"/>
          <w:szCs w:val="32"/>
        </w:rPr>
      </w:pPr>
      <w:r w:rsidRPr="004159BB">
        <w:rPr>
          <w:rFonts w:ascii="仿宋" w:eastAsia="仿宋" w:hAnsi="仿宋" w:hint="eastAsia"/>
          <w:sz w:val="32"/>
          <w:szCs w:val="32"/>
        </w:rPr>
        <w:t>不按照经营许可证规定从事前款活动的，还可以由发证机关吊销经营许可证。</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lastRenderedPageBreak/>
        <w:t>1、不按照经营许可证规定从事收集、贮存、利用、处置危险废物经营活动的,没收违法所得，处以违法所得二倍以下罚款，可以由发证机关吊销经营许可证。</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2、无经营许可证从事收集、贮存、利用、处置危险废物经营活动，或有其他较重情节的,没收违法所得，处以违法所得二倍以上三倍以下罚款。</w:t>
      </w:r>
    </w:p>
    <w:p w:rsidR="00242C39" w:rsidRPr="004159BB" w:rsidRDefault="00242C39" w:rsidP="00242C39">
      <w:pPr>
        <w:rPr>
          <w:rFonts w:ascii="仿宋" w:eastAsia="仿宋" w:hAnsi="仿宋"/>
          <w:sz w:val="32"/>
          <w:szCs w:val="32"/>
        </w:rPr>
      </w:pPr>
      <w:r w:rsidRPr="004159BB">
        <w:rPr>
          <w:rFonts w:ascii="仿宋" w:eastAsia="仿宋" w:hAnsi="仿宋" w:hint="eastAsia"/>
          <w:sz w:val="32"/>
          <w:szCs w:val="32"/>
        </w:rPr>
        <w:t>九、第八十二条</w:t>
      </w:r>
      <w:r w:rsidRPr="004159BB">
        <w:rPr>
          <w:rFonts w:ascii="仿宋" w:eastAsia="仿宋" w:hAnsi="仿宋"/>
          <w:sz w:val="32"/>
          <w:szCs w:val="32"/>
        </w:rPr>
        <w:t xml:space="preserve">  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rsidR="00242C39" w:rsidRPr="002D6CB7" w:rsidRDefault="00242C39" w:rsidP="00242C39">
      <w:pPr>
        <w:rPr>
          <w:rFonts w:ascii="仿宋" w:eastAsia="仿宋" w:hAnsi="仿宋"/>
          <w:b/>
          <w:sz w:val="32"/>
          <w:szCs w:val="32"/>
        </w:rPr>
      </w:pPr>
      <w:r w:rsidRPr="002D6CB7">
        <w:rPr>
          <w:rFonts w:ascii="仿宋" w:eastAsia="仿宋" w:hAnsi="仿宋" w:hint="eastAsia"/>
          <w:b/>
          <w:sz w:val="32"/>
          <w:szCs w:val="32"/>
        </w:rPr>
        <w:t>违法行为情形和处罚基准：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1、造成一般污染环境事故的，处二万元以上十万元以下罚款；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2、造成较大污染环境事故的，处十万元以上二十万元以下罚款；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3、造成重大以上污染环境事故的，按照直接损失的百分之三十计算罚款,但是最高不超过一百万元。</w:t>
      </w:r>
    </w:p>
    <w:p w:rsidR="00242C39" w:rsidRPr="004159BB" w:rsidRDefault="00242C39" w:rsidP="00242C39">
      <w:pPr>
        <w:rPr>
          <w:rFonts w:ascii="仿宋" w:eastAsia="仿宋" w:hAnsi="仿宋"/>
          <w:sz w:val="32"/>
          <w:szCs w:val="32"/>
        </w:rPr>
      </w:pPr>
    </w:p>
    <w:p w:rsidR="00242C39" w:rsidRPr="004159BB" w:rsidRDefault="00242C39" w:rsidP="00242C39">
      <w:pPr>
        <w:rPr>
          <w:rFonts w:ascii="仿宋" w:eastAsia="仿宋" w:hAnsi="仿宋"/>
          <w:sz w:val="32"/>
          <w:szCs w:val="32"/>
        </w:rPr>
      </w:pPr>
    </w:p>
    <w:p w:rsidR="00242C39" w:rsidRPr="004159BB" w:rsidRDefault="00242C39" w:rsidP="00242C39">
      <w:pPr>
        <w:rPr>
          <w:rFonts w:ascii="仿宋" w:eastAsia="仿宋" w:hAnsi="仿宋"/>
          <w:sz w:val="32"/>
          <w:szCs w:val="32"/>
        </w:rPr>
      </w:pPr>
    </w:p>
    <w:p w:rsidR="00242C39" w:rsidRPr="004159BB" w:rsidRDefault="00242C39" w:rsidP="00242C39">
      <w:pPr>
        <w:rPr>
          <w:rFonts w:ascii="仿宋" w:eastAsia="仿宋" w:hAnsi="仿宋"/>
          <w:sz w:val="32"/>
          <w:szCs w:val="32"/>
        </w:rPr>
      </w:pPr>
    </w:p>
    <w:p w:rsidR="00242C39" w:rsidRDefault="00242C39" w:rsidP="004159BB">
      <w:pPr>
        <w:rPr>
          <w:rFonts w:ascii="仿宋" w:eastAsia="仿宋" w:hAnsi="仿宋"/>
          <w:sz w:val="32"/>
          <w:szCs w:val="32"/>
        </w:rPr>
      </w:pPr>
    </w:p>
    <w:p w:rsidR="00242C39" w:rsidRPr="00284952" w:rsidRDefault="00242C39" w:rsidP="00242C39">
      <w:pPr>
        <w:rPr>
          <w:rFonts w:ascii="仿宋" w:eastAsia="仿宋" w:hAnsi="仿宋"/>
          <w:b/>
          <w:sz w:val="32"/>
          <w:szCs w:val="32"/>
        </w:rPr>
      </w:pPr>
      <w:r>
        <w:rPr>
          <w:rFonts w:ascii="仿宋" w:eastAsia="仿宋" w:hAnsi="仿宋"/>
          <w:sz w:val="32"/>
          <w:szCs w:val="32"/>
        </w:rPr>
        <w:t>6</w:t>
      </w:r>
      <w:r w:rsidRPr="004159BB">
        <w:rPr>
          <w:rFonts w:ascii="仿宋" w:eastAsia="仿宋" w:hAnsi="仿宋"/>
          <w:sz w:val="32"/>
          <w:szCs w:val="32"/>
        </w:rPr>
        <w:t>、</w:t>
      </w:r>
      <w:r w:rsidRPr="00284952">
        <w:rPr>
          <w:rFonts w:ascii="仿宋" w:eastAsia="仿宋" w:hAnsi="仿宋"/>
          <w:b/>
          <w:sz w:val="32"/>
          <w:szCs w:val="32"/>
        </w:rPr>
        <w:t>《中华人民共和国放射性污染防治法》行政处罚裁量权基准</w:t>
      </w:r>
    </w:p>
    <w:p w:rsidR="00242C39" w:rsidRPr="004159BB" w:rsidRDefault="00242C39" w:rsidP="00242C39">
      <w:pPr>
        <w:rPr>
          <w:rFonts w:ascii="仿宋" w:eastAsia="仿宋" w:hAnsi="仿宋"/>
          <w:sz w:val="32"/>
          <w:szCs w:val="32"/>
        </w:rPr>
      </w:pPr>
      <w:r w:rsidRPr="004159BB">
        <w:rPr>
          <w:rFonts w:ascii="仿宋" w:eastAsia="仿宋" w:hAnsi="仿宋" w:hint="eastAsia"/>
          <w:sz w:val="32"/>
          <w:szCs w:val="32"/>
        </w:rPr>
        <w:t>一、第四十九条</w:t>
      </w:r>
      <w:r w:rsidRPr="004159BB">
        <w:rPr>
          <w:rFonts w:ascii="仿宋" w:eastAsia="仿宋" w:hAnsi="仿宋"/>
          <w:sz w:val="32"/>
          <w:szCs w:val="32"/>
        </w:rPr>
        <w:t xml:space="preserve">  违反本法规定,有下列行为之一的,由县级以上人民政府环境保护行政主管部门或者其他有关部门依据职权责令限期改正,可以处二万元以下罚款: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(一)不按照规定报告有关环境监测结果的；</w:t>
      </w:r>
    </w:p>
    <w:p w:rsidR="00242C39" w:rsidRPr="00284952" w:rsidRDefault="00242C39" w:rsidP="00242C39">
      <w:pPr>
        <w:rPr>
          <w:rFonts w:ascii="仿宋" w:eastAsia="仿宋" w:hAnsi="仿宋"/>
          <w:b/>
          <w:sz w:val="32"/>
          <w:szCs w:val="32"/>
        </w:rPr>
      </w:pPr>
      <w:r w:rsidRPr="00284952">
        <w:rPr>
          <w:rFonts w:ascii="仿宋" w:eastAsia="仿宋" w:hAnsi="仿宋" w:hint="eastAsia"/>
          <w:b/>
          <w:sz w:val="32"/>
          <w:szCs w:val="32"/>
        </w:rPr>
        <w:t>违法行为情节和处罚基准：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1、未按规定报送的，处一万以下罚款；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2、不报、拒报的，处一万以上二万以下罚款。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(二)拒绝环境保护行政主管部门和其他有关部门进行现场检查,或者被检查时不如实反映情况和提供必要资料的。</w:t>
      </w:r>
    </w:p>
    <w:p w:rsidR="00242C39" w:rsidRPr="00284952" w:rsidRDefault="00242C39" w:rsidP="00242C39">
      <w:pPr>
        <w:rPr>
          <w:rFonts w:ascii="仿宋" w:eastAsia="仿宋" w:hAnsi="仿宋"/>
          <w:b/>
          <w:sz w:val="32"/>
          <w:szCs w:val="32"/>
        </w:rPr>
      </w:pPr>
      <w:r w:rsidRPr="00284952">
        <w:rPr>
          <w:rFonts w:ascii="仿宋" w:eastAsia="仿宋" w:hAnsi="仿宋" w:hint="eastAsia"/>
          <w:b/>
          <w:sz w:val="32"/>
          <w:szCs w:val="32"/>
        </w:rPr>
        <w:t>违法行为情节和处罚基准：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1、初次违法及时改正的，处一万以下罚款。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2、具有以下情节之一的：1、以暴力、胁迫或其他手段阻碍现场检查；2、聚众围攻执法人员；3、逃匿或隐匿拒不接受检查或配合检查；4、隐匿或销毁环境违法证据，处二万元罚款。</w:t>
      </w:r>
    </w:p>
    <w:p w:rsidR="00242C39" w:rsidRPr="004159BB" w:rsidRDefault="00242C39" w:rsidP="00242C39">
      <w:pPr>
        <w:rPr>
          <w:rFonts w:ascii="仿宋" w:eastAsia="仿宋" w:hAnsi="仿宋"/>
          <w:sz w:val="32"/>
          <w:szCs w:val="32"/>
        </w:rPr>
      </w:pPr>
      <w:r>
        <w:rPr>
          <w:rFonts w:ascii="仿宋" w:eastAsia="仿宋" w:hAnsi="仿宋" w:hint="eastAsia"/>
          <w:sz w:val="32"/>
          <w:szCs w:val="32"/>
        </w:rPr>
        <w:t>二</w:t>
      </w:r>
      <w:r w:rsidRPr="004159BB">
        <w:rPr>
          <w:rFonts w:ascii="仿宋" w:eastAsia="仿宋" w:hAnsi="仿宋" w:hint="eastAsia"/>
          <w:sz w:val="32"/>
          <w:szCs w:val="32"/>
        </w:rPr>
        <w:t>、第五十三条</w:t>
      </w:r>
      <w:r w:rsidRPr="004159BB">
        <w:rPr>
          <w:rFonts w:ascii="仿宋" w:eastAsia="仿宋" w:hAnsi="仿宋"/>
          <w:sz w:val="32"/>
          <w:szCs w:val="32"/>
        </w:rPr>
        <w:t xml:space="preserve">  违反本法规定,生产、销售、使用、转让、进口、贮存放射性同位素和射线装置以及装备有放射性同位</w:t>
      </w:r>
      <w:r w:rsidRPr="004159BB">
        <w:rPr>
          <w:rFonts w:ascii="仿宋" w:eastAsia="仿宋" w:hAnsi="仿宋"/>
          <w:sz w:val="32"/>
          <w:szCs w:val="32"/>
        </w:rPr>
        <w:lastRenderedPageBreak/>
        <w:t>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p w:rsidR="00242C39" w:rsidRPr="00CE6BDB" w:rsidRDefault="00242C39" w:rsidP="00242C39">
      <w:pPr>
        <w:rPr>
          <w:rFonts w:ascii="仿宋" w:eastAsia="仿宋" w:hAnsi="仿宋"/>
          <w:b/>
          <w:sz w:val="32"/>
          <w:szCs w:val="32"/>
        </w:rPr>
      </w:pPr>
      <w:r w:rsidRPr="00CE6BDB">
        <w:rPr>
          <w:rFonts w:ascii="仿宋" w:eastAsia="仿宋" w:hAnsi="仿宋" w:hint="eastAsia"/>
          <w:b/>
          <w:sz w:val="32"/>
          <w:szCs w:val="32"/>
        </w:rPr>
        <w:t>违法行为情节和处罚基准</w:t>
      </w:r>
      <w:r w:rsidRPr="00CE6BDB">
        <w:rPr>
          <w:rFonts w:ascii="仿宋" w:eastAsia="仿宋" w:hAnsi="仿宋"/>
          <w:b/>
          <w:sz w:val="32"/>
          <w:szCs w:val="32"/>
        </w:rPr>
        <w:t>：</w:t>
      </w:r>
    </w:p>
    <w:p w:rsidR="00242C39" w:rsidRPr="004159BB" w:rsidRDefault="00242C39" w:rsidP="00242C39">
      <w:pPr>
        <w:rPr>
          <w:rFonts w:ascii="仿宋" w:eastAsia="仿宋" w:hAnsi="仿宋"/>
          <w:sz w:val="32"/>
          <w:szCs w:val="32"/>
        </w:rPr>
      </w:pPr>
      <w:r>
        <w:rPr>
          <w:rFonts w:ascii="仿宋" w:eastAsia="仿宋" w:hAnsi="仿宋" w:hint="eastAsia"/>
          <w:sz w:val="32"/>
          <w:szCs w:val="32"/>
        </w:rPr>
        <w:t>1、</w:t>
      </w:r>
      <w:r w:rsidRPr="004159BB">
        <w:rPr>
          <w:rFonts w:ascii="仿宋" w:eastAsia="仿宋" w:hAnsi="仿宋" w:hint="eastAsia"/>
          <w:sz w:val="32"/>
          <w:szCs w:val="32"/>
        </w:rPr>
        <w:t>没有违法所得或者违反所得不足十万元的，并处一万以上十万以下罚款。</w:t>
      </w:r>
    </w:p>
    <w:p w:rsidR="00242C39" w:rsidRPr="004159BB" w:rsidRDefault="00242C39" w:rsidP="00242C39">
      <w:pPr>
        <w:rPr>
          <w:rFonts w:ascii="仿宋" w:eastAsia="仿宋" w:hAnsi="仿宋"/>
          <w:sz w:val="32"/>
          <w:szCs w:val="32"/>
        </w:rPr>
      </w:pPr>
      <w:r>
        <w:rPr>
          <w:rFonts w:ascii="仿宋" w:eastAsia="仿宋" w:hAnsi="仿宋" w:hint="eastAsia"/>
          <w:sz w:val="32"/>
          <w:szCs w:val="32"/>
        </w:rPr>
        <w:t>2、</w:t>
      </w:r>
      <w:r w:rsidRPr="004159BB">
        <w:rPr>
          <w:rFonts w:ascii="仿宋" w:eastAsia="仿宋" w:hAnsi="仿宋" w:hint="eastAsia"/>
          <w:sz w:val="32"/>
          <w:szCs w:val="32"/>
        </w:rPr>
        <w:t>违法所得十万元以上的，并处违法所得一倍以上三倍以下罚款。</w:t>
      </w:r>
    </w:p>
    <w:p w:rsidR="00242C39" w:rsidRPr="004159BB" w:rsidRDefault="00242C39" w:rsidP="00242C39">
      <w:pPr>
        <w:rPr>
          <w:rFonts w:ascii="仿宋" w:eastAsia="仿宋" w:hAnsi="仿宋"/>
          <w:sz w:val="32"/>
          <w:szCs w:val="32"/>
        </w:rPr>
      </w:pPr>
      <w:r>
        <w:rPr>
          <w:rFonts w:ascii="仿宋" w:eastAsia="仿宋" w:hAnsi="仿宋" w:hint="eastAsia"/>
          <w:sz w:val="32"/>
          <w:szCs w:val="32"/>
        </w:rPr>
        <w:t>3、</w:t>
      </w:r>
      <w:r w:rsidRPr="004159BB">
        <w:rPr>
          <w:rFonts w:ascii="仿宋" w:eastAsia="仿宋" w:hAnsi="仿宋" w:hint="eastAsia"/>
          <w:sz w:val="32"/>
          <w:szCs w:val="32"/>
        </w:rPr>
        <w:t>违法所得十万元以上，责令改正拒不改正，或者造成环境污染，恶劣社会影响等其他较重情节的，并处违法所得三倍以上五倍以下罚款。</w:t>
      </w:r>
    </w:p>
    <w:p w:rsidR="00242C39" w:rsidRPr="004159BB" w:rsidRDefault="00242C39" w:rsidP="00242C39">
      <w:pPr>
        <w:rPr>
          <w:rFonts w:ascii="仿宋" w:eastAsia="仿宋" w:hAnsi="仿宋"/>
          <w:sz w:val="32"/>
          <w:szCs w:val="32"/>
        </w:rPr>
      </w:pPr>
      <w:r>
        <w:rPr>
          <w:rFonts w:ascii="仿宋" w:eastAsia="仿宋" w:hAnsi="仿宋" w:hint="eastAsia"/>
          <w:sz w:val="32"/>
          <w:szCs w:val="32"/>
        </w:rPr>
        <w:t>三</w:t>
      </w:r>
      <w:r w:rsidRPr="004159BB">
        <w:rPr>
          <w:rFonts w:ascii="仿宋" w:eastAsia="仿宋" w:hAnsi="仿宋" w:hint="eastAsia"/>
          <w:sz w:val="32"/>
          <w:szCs w:val="32"/>
        </w:rPr>
        <w:t>、第五十四条</w:t>
      </w:r>
      <w:r w:rsidRPr="004159BB">
        <w:rPr>
          <w:rFonts w:ascii="仿宋" w:eastAsia="仿宋" w:hAnsi="仿宋"/>
          <w:sz w:val="32"/>
          <w:szCs w:val="32"/>
        </w:rPr>
        <w:t xml:space="preserve">  违反本法规定,有下列行为之一的,由县级以上人民政府环境保护行政主管部门责令停止违法行为,限期改正,处以罚款;构成犯罪的,依法追究刑事责任:</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(一)未建造尾矿库或者不按照放射性污染防治的要求建造尾矿库,贮存、处置铀(钍)矿和伴生放射性矿的尾矿的;</w:t>
      </w:r>
    </w:p>
    <w:p w:rsidR="00242C39" w:rsidRPr="00CE6BDB" w:rsidRDefault="00242C39" w:rsidP="00242C39">
      <w:pPr>
        <w:rPr>
          <w:rFonts w:ascii="仿宋" w:eastAsia="仿宋" w:hAnsi="仿宋"/>
          <w:b/>
          <w:sz w:val="32"/>
          <w:szCs w:val="32"/>
        </w:rPr>
      </w:pPr>
      <w:r w:rsidRPr="00CE6BDB">
        <w:rPr>
          <w:rFonts w:ascii="仿宋" w:eastAsia="仿宋" w:hAnsi="仿宋" w:hint="eastAsia"/>
          <w:b/>
          <w:sz w:val="32"/>
          <w:szCs w:val="32"/>
        </w:rPr>
        <w:t>违法行为情节和处罚基准：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1、不按照放射性污染防治的要求建造尾矿库，贮存、处置铀(钍)矿和伴生放射性矿的尾矿的，处十万以上十五万以下</w:t>
      </w:r>
      <w:r w:rsidRPr="004159BB">
        <w:rPr>
          <w:rFonts w:ascii="仿宋" w:eastAsia="仿宋" w:hAnsi="仿宋"/>
          <w:sz w:val="32"/>
          <w:szCs w:val="32"/>
        </w:rPr>
        <w:lastRenderedPageBreak/>
        <w:t>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2、未建造尾矿库的，处十五万以上二十万以下罚款。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3、责令改正拒不改正，或者造成环境污染，恶劣社会影响等其他较重情节的，处二十万元罚款。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(二)向环境排放不得排放的放射性废气、废液的;</w:t>
      </w:r>
    </w:p>
    <w:p w:rsidR="00242C39" w:rsidRPr="00CE6BDB" w:rsidRDefault="00242C39" w:rsidP="00242C39">
      <w:pPr>
        <w:rPr>
          <w:rFonts w:ascii="仿宋" w:eastAsia="仿宋" w:hAnsi="仿宋"/>
          <w:b/>
          <w:sz w:val="32"/>
          <w:szCs w:val="32"/>
        </w:rPr>
      </w:pPr>
      <w:r w:rsidRPr="00CE6BDB">
        <w:rPr>
          <w:rFonts w:ascii="仿宋" w:eastAsia="仿宋" w:hAnsi="仿宋" w:hint="eastAsia"/>
          <w:b/>
          <w:sz w:val="32"/>
          <w:szCs w:val="32"/>
        </w:rPr>
        <w:t>违法行为情节和处罚基准：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1、排放放射性废气、废液的，处十万罚款。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2、一般违法情节的，处十万以上十五万以下罚款。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3、责令改正拒不改正，或者造成环境污染，恶劣社会影响等其他较重情节的处十五万以上二十万以下罚款。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(三)不按照规定的方式排放放射性废液,利用渗井、渗坑、天然裂隙、溶洞或者国家禁止的其他方式排放放射性废液的;</w:t>
      </w:r>
    </w:p>
    <w:p w:rsidR="00242C39" w:rsidRPr="00CE6BDB" w:rsidRDefault="00242C39" w:rsidP="00242C39">
      <w:pPr>
        <w:rPr>
          <w:rFonts w:ascii="仿宋" w:eastAsia="仿宋" w:hAnsi="仿宋"/>
          <w:b/>
          <w:sz w:val="32"/>
          <w:szCs w:val="32"/>
        </w:rPr>
      </w:pPr>
      <w:r w:rsidRPr="00CE6BDB">
        <w:rPr>
          <w:rFonts w:ascii="仿宋" w:eastAsia="仿宋" w:hAnsi="仿宋" w:hint="eastAsia"/>
          <w:b/>
          <w:sz w:val="32"/>
          <w:szCs w:val="32"/>
        </w:rPr>
        <w:t>违法行为情节和处罚基准：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1、不按照规定的方式排放放射性废液的，处十万以上十五万以下罚款。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2、一般违法情节的，处十五万以上二十万以下罚款。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3、利用渗井、渗坑、天然裂隙、溶洞或者国家禁止的其他方式排放放射性废液的，处二十万元罚款。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(四)不按照规定处理或者贮存不得向环境排放的放射性废液的;</w:t>
      </w:r>
    </w:p>
    <w:p w:rsidR="00242C39" w:rsidRPr="00CE6BDB" w:rsidRDefault="00242C39" w:rsidP="00242C39">
      <w:pPr>
        <w:rPr>
          <w:rFonts w:ascii="仿宋" w:eastAsia="仿宋" w:hAnsi="仿宋"/>
          <w:b/>
          <w:sz w:val="32"/>
          <w:szCs w:val="32"/>
        </w:rPr>
      </w:pPr>
      <w:r w:rsidRPr="00CE6BDB">
        <w:rPr>
          <w:rFonts w:ascii="仿宋" w:eastAsia="仿宋" w:hAnsi="仿宋" w:hint="eastAsia"/>
          <w:b/>
          <w:sz w:val="32"/>
          <w:szCs w:val="32"/>
        </w:rPr>
        <w:t>违法行为情节和处罚基准：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1、不按照规定处理或者贮存不得向环境排放的放射性废液</w:t>
      </w:r>
      <w:r w:rsidRPr="004159BB">
        <w:rPr>
          <w:rFonts w:ascii="仿宋" w:eastAsia="仿宋" w:hAnsi="仿宋"/>
          <w:sz w:val="32"/>
          <w:szCs w:val="32"/>
        </w:rPr>
        <w:lastRenderedPageBreak/>
        <w:t>的，处一万以上五万以下万元罚款。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2、一般违法情节的，处五万以上十万以下罚款。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3、责令改正拒不改正，或者造成环境污染，恶劣社会影响等其他较重情节的处十万元罚款。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(五)将放射性固体废物提供或者委托给无许可证的单位贮存和处置的。</w:t>
      </w:r>
    </w:p>
    <w:p w:rsidR="00242C39" w:rsidRPr="00CE6BDB" w:rsidRDefault="00242C39" w:rsidP="00242C39">
      <w:pPr>
        <w:rPr>
          <w:rFonts w:ascii="仿宋" w:eastAsia="仿宋" w:hAnsi="仿宋"/>
          <w:b/>
          <w:sz w:val="32"/>
          <w:szCs w:val="32"/>
        </w:rPr>
      </w:pPr>
      <w:r w:rsidRPr="00CE6BDB">
        <w:rPr>
          <w:rFonts w:ascii="仿宋" w:eastAsia="仿宋" w:hAnsi="仿宋" w:hint="eastAsia"/>
          <w:b/>
          <w:sz w:val="32"/>
          <w:szCs w:val="32"/>
        </w:rPr>
        <w:t>违法行为情节和处罚基准：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1、将放射性固体废物提供或者委托给无许可证的单位贮存和处置的，处十万以上十五万以下罚款。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2、一般违法情节的，处十五万以上二十万以下罚款。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3、责令改正拒不改正，或者造成环境污染，恶劣社会影响等其他较重情节的处二十万元罚款。</w:t>
      </w:r>
    </w:p>
    <w:p w:rsidR="00242C39" w:rsidRPr="004159BB" w:rsidRDefault="00242C39" w:rsidP="00242C39">
      <w:pPr>
        <w:rPr>
          <w:rFonts w:ascii="仿宋" w:eastAsia="仿宋" w:hAnsi="仿宋"/>
          <w:sz w:val="32"/>
          <w:szCs w:val="32"/>
        </w:rPr>
      </w:pPr>
      <w:r>
        <w:rPr>
          <w:rFonts w:ascii="仿宋" w:eastAsia="仿宋" w:hAnsi="仿宋" w:hint="eastAsia"/>
          <w:sz w:val="32"/>
          <w:szCs w:val="32"/>
        </w:rPr>
        <w:t>四</w:t>
      </w:r>
      <w:r w:rsidRPr="004159BB">
        <w:rPr>
          <w:rFonts w:ascii="仿宋" w:eastAsia="仿宋" w:hAnsi="仿宋" w:hint="eastAsia"/>
          <w:sz w:val="32"/>
          <w:szCs w:val="32"/>
        </w:rPr>
        <w:t>、第五十五条</w:t>
      </w:r>
      <w:r w:rsidRPr="004159BB">
        <w:rPr>
          <w:rFonts w:ascii="仿宋" w:eastAsia="仿宋" w:hAnsi="仿宋"/>
          <w:sz w:val="32"/>
          <w:szCs w:val="32"/>
        </w:rPr>
        <w:t xml:space="preserve">  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rsidR="00242C39" w:rsidRPr="004159BB" w:rsidRDefault="00242C39" w:rsidP="00242C39">
      <w:pPr>
        <w:rPr>
          <w:rFonts w:ascii="仿宋" w:eastAsia="仿宋" w:hAnsi="仿宋"/>
          <w:sz w:val="32"/>
          <w:szCs w:val="32"/>
        </w:rPr>
      </w:pPr>
      <w:r w:rsidRPr="004159BB">
        <w:rPr>
          <w:rFonts w:ascii="仿宋" w:eastAsia="仿宋" w:hAnsi="仿宋" w:hint="eastAsia"/>
          <w:sz w:val="32"/>
          <w:szCs w:val="32"/>
        </w:rPr>
        <w:t xml:space="preserve">　</w:t>
      </w:r>
      <w:r w:rsidRPr="004159BB">
        <w:rPr>
          <w:rFonts w:ascii="仿宋" w:eastAsia="仿宋" w:hAnsi="仿宋"/>
          <w:sz w:val="32"/>
          <w:szCs w:val="32"/>
        </w:rPr>
        <w:t xml:space="preserve">  （一）不按照规定设置放射性标识、标志、中文警示说明的；</w:t>
      </w:r>
    </w:p>
    <w:p w:rsidR="00242C39" w:rsidRPr="004159BB" w:rsidRDefault="00242C39" w:rsidP="00242C39">
      <w:pPr>
        <w:ind w:firstLineChars="200" w:firstLine="640"/>
        <w:rPr>
          <w:rFonts w:ascii="仿宋" w:eastAsia="仿宋" w:hAnsi="仿宋"/>
          <w:sz w:val="32"/>
          <w:szCs w:val="32"/>
        </w:rPr>
      </w:pPr>
      <w:r w:rsidRPr="004159BB">
        <w:rPr>
          <w:rFonts w:ascii="仿宋" w:eastAsia="仿宋" w:hAnsi="仿宋" w:hint="eastAsia"/>
          <w:sz w:val="32"/>
          <w:szCs w:val="32"/>
        </w:rPr>
        <w:t>（二）不按照规定建立健全安全保卫制度和制定事故应急计划或者应急措施的；</w:t>
      </w:r>
    </w:p>
    <w:p w:rsidR="00242C39" w:rsidRPr="00CE6BDB" w:rsidRDefault="00242C39" w:rsidP="00242C39">
      <w:pPr>
        <w:rPr>
          <w:rFonts w:ascii="仿宋" w:eastAsia="仿宋" w:hAnsi="仿宋"/>
          <w:b/>
          <w:sz w:val="32"/>
          <w:szCs w:val="32"/>
        </w:rPr>
      </w:pPr>
      <w:r w:rsidRPr="00CE6BDB">
        <w:rPr>
          <w:rFonts w:ascii="仿宋" w:eastAsia="仿宋" w:hAnsi="仿宋" w:hint="eastAsia"/>
          <w:b/>
          <w:sz w:val="32"/>
          <w:szCs w:val="32"/>
        </w:rPr>
        <w:t>违法行为情节和处罚基准</w:t>
      </w:r>
      <w:r w:rsidRPr="00CE6BDB">
        <w:rPr>
          <w:rFonts w:ascii="仿宋" w:eastAsia="仿宋" w:hAnsi="仿宋"/>
          <w:b/>
          <w:sz w:val="32"/>
          <w:szCs w:val="32"/>
        </w:rPr>
        <w:t>：</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1、在规定期限内未按照要求改正的，并处二万以上五万以</w:t>
      </w:r>
      <w:r w:rsidRPr="004159BB">
        <w:rPr>
          <w:rFonts w:ascii="仿宋" w:eastAsia="仿宋" w:hAnsi="仿宋"/>
          <w:sz w:val="32"/>
          <w:szCs w:val="32"/>
        </w:rPr>
        <w:lastRenderedPageBreak/>
        <w:t>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2、在规定期限内拒不改正违法行为的，责令停产停业,并处五万以上十万以下罚款。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3、造成了危害后果的，并处十万元罚款。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 xml:space="preserve">    （三）不按照规定报告放射源丢失、被盗情况或者放射性污染事故的。</w:t>
      </w:r>
    </w:p>
    <w:p w:rsidR="00242C39" w:rsidRPr="00CE6BDB" w:rsidRDefault="00242C39" w:rsidP="00242C39">
      <w:pPr>
        <w:rPr>
          <w:rFonts w:ascii="仿宋" w:eastAsia="仿宋" w:hAnsi="仿宋"/>
          <w:b/>
          <w:sz w:val="32"/>
          <w:szCs w:val="32"/>
        </w:rPr>
      </w:pPr>
      <w:r w:rsidRPr="00CE6BDB">
        <w:rPr>
          <w:rFonts w:ascii="仿宋" w:eastAsia="仿宋" w:hAnsi="仿宋" w:hint="eastAsia"/>
          <w:b/>
          <w:sz w:val="32"/>
          <w:szCs w:val="32"/>
        </w:rPr>
        <w:t>违法行为情节和处罚基准：</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1、逾期未按规定报告的,并处二万以上五万以下罚款。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2、逾期不报告或者监督执法时拒绝提供详细信息的，并处五万以上十万以下罚款。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3、造成环境污染，恶劣社会影响等其他较重情节的，并处十万元罚款。</w:t>
      </w:r>
    </w:p>
    <w:p w:rsidR="00242C39" w:rsidRPr="004159BB" w:rsidRDefault="00242C39" w:rsidP="00242C39">
      <w:pPr>
        <w:rPr>
          <w:rFonts w:ascii="仿宋" w:eastAsia="仿宋" w:hAnsi="仿宋"/>
          <w:sz w:val="32"/>
          <w:szCs w:val="32"/>
        </w:rPr>
      </w:pPr>
      <w:r>
        <w:rPr>
          <w:rFonts w:ascii="仿宋" w:eastAsia="仿宋" w:hAnsi="仿宋" w:hint="eastAsia"/>
          <w:sz w:val="32"/>
          <w:szCs w:val="32"/>
        </w:rPr>
        <w:t>五</w:t>
      </w:r>
      <w:r w:rsidRPr="004159BB">
        <w:rPr>
          <w:rFonts w:ascii="仿宋" w:eastAsia="仿宋" w:hAnsi="仿宋" w:hint="eastAsia"/>
          <w:sz w:val="32"/>
          <w:szCs w:val="32"/>
        </w:rPr>
        <w:t>、第五十六条</w:t>
      </w:r>
      <w:r w:rsidRPr="004159BB">
        <w:rPr>
          <w:rFonts w:ascii="仿宋" w:eastAsia="仿宋" w:hAnsi="仿宋"/>
          <w:sz w:val="32"/>
          <w:szCs w:val="32"/>
        </w:rPr>
        <w:t xml:space="preserve">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p w:rsidR="00242C39" w:rsidRPr="00CE6BDB" w:rsidRDefault="00242C39" w:rsidP="00242C39">
      <w:pPr>
        <w:rPr>
          <w:rFonts w:ascii="仿宋" w:eastAsia="仿宋" w:hAnsi="仿宋"/>
          <w:b/>
          <w:sz w:val="32"/>
          <w:szCs w:val="32"/>
        </w:rPr>
      </w:pPr>
      <w:r w:rsidRPr="00CE6BDB">
        <w:rPr>
          <w:rFonts w:ascii="仿宋" w:eastAsia="仿宋" w:hAnsi="仿宋" w:hint="eastAsia"/>
          <w:b/>
          <w:sz w:val="32"/>
          <w:szCs w:val="32"/>
        </w:rPr>
        <w:t>违法行为情节和处罚基准：</w:t>
      </w:r>
    </w:p>
    <w:p w:rsidR="00242C39" w:rsidRPr="004159BB" w:rsidRDefault="00242C39" w:rsidP="00242C39">
      <w:pPr>
        <w:rPr>
          <w:rFonts w:ascii="仿宋" w:eastAsia="仿宋" w:hAnsi="仿宋"/>
          <w:sz w:val="32"/>
          <w:szCs w:val="32"/>
        </w:rPr>
      </w:pPr>
      <w:r w:rsidRPr="004159BB">
        <w:rPr>
          <w:rFonts w:ascii="仿宋" w:eastAsia="仿宋" w:hAnsi="仿宋" w:hint="eastAsia"/>
          <w:sz w:val="32"/>
          <w:szCs w:val="32"/>
        </w:rPr>
        <w:t>（一）初次违法，在规定期限内未按要求改正违法行为的，并处五万元以下罚款。</w:t>
      </w:r>
    </w:p>
    <w:p w:rsidR="00242C39" w:rsidRPr="004159BB" w:rsidRDefault="00242C39" w:rsidP="00242C39">
      <w:pPr>
        <w:rPr>
          <w:rFonts w:ascii="仿宋" w:eastAsia="仿宋" w:hAnsi="仿宋"/>
          <w:sz w:val="32"/>
          <w:szCs w:val="32"/>
        </w:rPr>
      </w:pPr>
      <w:r w:rsidRPr="004159BB">
        <w:rPr>
          <w:rFonts w:ascii="仿宋" w:eastAsia="仿宋" w:hAnsi="仿宋" w:hint="eastAsia"/>
          <w:sz w:val="32"/>
          <w:szCs w:val="32"/>
        </w:rPr>
        <w:lastRenderedPageBreak/>
        <w:t>（二）一般违法情节的，并处五万以上十五万以下罚款。</w:t>
      </w:r>
    </w:p>
    <w:p w:rsidR="00242C39" w:rsidRPr="004159BB" w:rsidRDefault="00242C39" w:rsidP="00242C39">
      <w:pPr>
        <w:rPr>
          <w:rFonts w:ascii="仿宋" w:eastAsia="仿宋" w:hAnsi="仿宋"/>
          <w:sz w:val="32"/>
          <w:szCs w:val="32"/>
        </w:rPr>
      </w:pPr>
      <w:r w:rsidRPr="004159BB">
        <w:rPr>
          <w:rFonts w:ascii="仿宋" w:eastAsia="仿宋" w:hAnsi="仿宋" w:hint="eastAsia"/>
          <w:sz w:val="32"/>
          <w:szCs w:val="32"/>
        </w:rPr>
        <w:t>（三）造成环境污染，恶劣社会影响等其他较重情节的，并处十五万以上二十万以下罚款。</w:t>
      </w:r>
    </w:p>
    <w:p w:rsidR="00242C39" w:rsidRPr="004159BB" w:rsidRDefault="00242C39" w:rsidP="00242C39">
      <w:pPr>
        <w:rPr>
          <w:rFonts w:ascii="仿宋" w:eastAsia="仿宋" w:hAnsi="仿宋"/>
          <w:sz w:val="32"/>
          <w:szCs w:val="32"/>
        </w:rPr>
      </w:pPr>
      <w:r>
        <w:rPr>
          <w:rFonts w:ascii="仿宋" w:eastAsia="仿宋" w:hAnsi="仿宋" w:hint="eastAsia"/>
          <w:sz w:val="32"/>
          <w:szCs w:val="32"/>
        </w:rPr>
        <w:t>六</w:t>
      </w:r>
      <w:r w:rsidRPr="004159BB">
        <w:rPr>
          <w:rFonts w:ascii="仿宋" w:eastAsia="仿宋" w:hAnsi="仿宋" w:hint="eastAsia"/>
          <w:sz w:val="32"/>
          <w:szCs w:val="32"/>
        </w:rPr>
        <w:t>、第五十七条</w:t>
      </w:r>
      <w:r w:rsidRPr="004159BB">
        <w:rPr>
          <w:rFonts w:ascii="仿宋" w:eastAsia="仿宋" w:hAnsi="仿宋"/>
          <w:sz w:val="32"/>
          <w:szCs w:val="32"/>
        </w:rPr>
        <w:t xml:space="preserve">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 </w:t>
      </w:r>
    </w:p>
    <w:p w:rsidR="00242C39" w:rsidRPr="004159BB" w:rsidRDefault="00242C39" w:rsidP="00242C39">
      <w:pPr>
        <w:rPr>
          <w:rFonts w:ascii="仿宋" w:eastAsia="仿宋" w:hAnsi="仿宋"/>
          <w:sz w:val="32"/>
          <w:szCs w:val="32"/>
        </w:rPr>
      </w:pPr>
      <w:r w:rsidRPr="004159BB">
        <w:rPr>
          <w:rFonts w:ascii="仿宋" w:eastAsia="仿宋" w:hAnsi="仿宋" w:hint="eastAsia"/>
          <w:sz w:val="32"/>
          <w:szCs w:val="32"/>
        </w:rPr>
        <w:t>（一）未经许可，擅自从事贮存和处置放射性固体废物活动的；</w:t>
      </w:r>
    </w:p>
    <w:p w:rsidR="00242C39" w:rsidRPr="004159BB" w:rsidRDefault="00242C39" w:rsidP="00242C39">
      <w:pPr>
        <w:rPr>
          <w:rFonts w:ascii="仿宋" w:eastAsia="仿宋" w:hAnsi="仿宋"/>
          <w:sz w:val="32"/>
          <w:szCs w:val="32"/>
        </w:rPr>
      </w:pPr>
      <w:r w:rsidRPr="004159BB">
        <w:rPr>
          <w:rFonts w:ascii="仿宋" w:eastAsia="仿宋" w:hAnsi="仿宋" w:hint="eastAsia"/>
          <w:sz w:val="32"/>
          <w:szCs w:val="32"/>
        </w:rPr>
        <w:t>（二）不按照许可的有关规定从事贮存和处置放射性固体废物活动的。</w:t>
      </w:r>
    </w:p>
    <w:p w:rsidR="00242C39" w:rsidRPr="00CE6BDB" w:rsidRDefault="00242C39" w:rsidP="00242C39">
      <w:pPr>
        <w:rPr>
          <w:rFonts w:ascii="仿宋" w:eastAsia="仿宋" w:hAnsi="仿宋"/>
          <w:b/>
          <w:sz w:val="32"/>
          <w:szCs w:val="32"/>
        </w:rPr>
      </w:pPr>
      <w:r w:rsidRPr="00CE6BDB">
        <w:rPr>
          <w:rFonts w:ascii="仿宋" w:eastAsia="仿宋" w:hAnsi="仿宋" w:hint="eastAsia"/>
          <w:b/>
          <w:sz w:val="32"/>
          <w:szCs w:val="32"/>
        </w:rPr>
        <w:t>违法行为情节和处罚基准</w:t>
      </w:r>
      <w:r w:rsidRPr="00CE6BDB">
        <w:rPr>
          <w:rFonts w:ascii="仿宋" w:eastAsia="仿宋" w:hAnsi="仿宋"/>
          <w:b/>
          <w:sz w:val="32"/>
          <w:szCs w:val="32"/>
        </w:rPr>
        <w:t>：</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1、没有违法所得或者违反所得不足十万元的，并处五万元以上十万元以下万元罚款。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2、违法所得十万元以上的，并处违法所得一倍以上三倍以下罚款。</w:t>
      </w:r>
    </w:p>
    <w:p w:rsidR="00242C39" w:rsidRPr="004159BB" w:rsidRDefault="00242C39" w:rsidP="00242C39">
      <w:pPr>
        <w:rPr>
          <w:rFonts w:ascii="仿宋" w:eastAsia="仿宋" w:hAnsi="仿宋"/>
          <w:sz w:val="32"/>
          <w:szCs w:val="32"/>
        </w:rPr>
      </w:pPr>
      <w:r w:rsidRPr="004159BB">
        <w:rPr>
          <w:rFonts w:ascii="仿宋" w:eastAsia="仿宋" w:hAnsi="仿宋"/>
          <w:sz w:val="32"/>
          <w:szCs w:val="32"/>
        </w:rPr>
        <w:t>3、责令改正拒不改正，造成环境污染，恶劣社会影响等其他较重情节的，并处违法所得三倍以上五倍以下罚款。</w:t>
      </w:r>
    </w:p>
    <w:p w:rsidR="00242C39" w:rsidRPr="004159BB" w:rsidRDefault="00242C39" w:rsidP="00242C39">
      <w:pPr>
        <w:rPr>
          <w:rFonts w:ascii="仿宋" w:eastAsia="仿宋" w:hAnsi="仿宋"/>
          <w:sz w:val="32"/>
          <w:szCs w:val="32"/>
        </w:rPr>
      </w:pPr>
    </w:p>
    <w:p w:rsidR="00242C39" w:rsidRPr="004159BB" w:rsidRDefault="00242C39" w:rsidP="00242C39">
      <w:pPr>
        <w:rPr>
          <w:rFonts w:ascii="仿宋" w:eastAsia="仿宋" w:hAnsi="仿宋"/>
          <w:sz w:val="32"/>
          <w:szCs w:val="32"/>
        </w:rPr>
      </w:pPr>
    </w:p>
    <w:p w:rsidR="00242C39" w:rsidRPr="004159BB" w:rsidRDefault="00242C39" w:rsidP="00242C39">
      <w:pPr>
        <w:rPr>
          <w:rFonts w:ascii="仿宋" w:eastAsia="仿宋" w:hAnsi="仿宋"/>
          <w:sz w:val="32"/>
          <w:szCs w:val="32"/>
        </w:rPr>
      </w:pPr>
    </w:p>
    <w:p w:rsidR="00242C39" w:rsidRDefault="00242C39" w:rsidP="004159BB">
      <w:pPr>
        <w:rPr>
          <w:rFonts w:ascii="仿宋" w:eastAsia="仿宋" w:hAnsi="仿宋"/>
          <w:sz w:val="32"/>
          <w:szCs w:val="32"/>
        </w:rPr>
      </w:pPr>
    </w:p>
    <w:p w:rsidR="00412ED7" w:rsidRPr="004159BB" w:rsidRDefault="00412ED7" w:rsidP="00412ED7">
      <w:pPr>
        <w:rPr>
          <w:rFonts w:ascii="仿宋" w:eastAsia="仿宋" w:hAnsi="仿宋"/>
          <w:sz w:val="32"/>
          <w:szCs w:val="32"/>
        </w:rPr>
      </w:pPr>
      <w:r>
        <w:rPr>
          <w:rFonts w:ascii="仿宋" w:eastAsia="仿宋" w:hAnsi="仿宋"/>
          <w:sz w:val="32"/>
          <w:szCs w:val="32"/>
        </w:rPr>
        <w:t>7</w:t>
      </w:r>
      <w:r w:rsidRPr="004159BB">
        <w:rPr>
          <w:rFonts w:ascii="仿宋" w:eastAsia="仿宋" w:hAnsi="仿宋"/>
          <w:sz w:val="32"/>
          <w:szCs w:val="32"/>
        </w:rPr>
        <w:t>、</w:t>
      </w:r>
      <w:r w:rsidRPr="006D21C5">
        <w:rPr>
          <w:rFonts w:ascii="仿宋" w:eastAsia="仿宋" w:hAnsi="仿宋"/>
          <w:b/>
          <w:sz w:val="32"/>
          <w:szCs w:val="32"/>
        </w:rPr>
        <w:t>《中华人民共和国核安全法》行政处罚裁量权基准</w:t>
      </w:r>
    </w:p>
    <w:p w:rsidR="00412ED7" w:rsidRPr="004159BB" w:rsidRDefault="00412ED7" w:rsidP="00412ED7">
      <w:pPr>
        <w:rPr>
          <w:rFonts w:ascii="仿宋" w:eastAsia="仿宋" w:hAnsi="仿宋"/>
          <w:sz w:val="32"/>
          <w:szCs w:val="32"/>
        </w:rPr>
      </w:pPr>
      <w:r w:rsidRPr="004159BB">
        <w:rPr>
          <w:rFonts w:ascii="仿宋" w:eastAsia="仿宋" w:hAnsi="仿宋" w:hint="eastAsia"/>
          <w:sz w:val="32"/>
          <w:szCs w:val="32"/>
        </w:rPr>
        <w:t>第八十一条</w:t>
      </w:r>
      <w:r w:rsidRPr="004159BB">
        <w:rPr>
          <w:rFonts w:ascii="仿宋" w:eastAsia="仿宋" w:hAnsi="仿宋"/>
          <w:sz w:val="32"/>
          <w:szCs w:val="32"/>
        </w:rPr>
        <w:t xml:space="preserve"> 违反本法规定，核设施营运单位未对核设施周围环境中所含的放射性核素的种类、浓度或者核设施流出物中的放射性核素总量实施监测，或者未按照规定报告监测结果的，由国务院环境保护主管部门或者所在地省、自治区、直辖市人民政府环境保护主管部门责令改正，处十万元以上五十万元以下的罚款。</w:t>
      </w:r>
    </w:p>
    <w:p w:rsidR="00412ED7" w:rsidRPr="006D21C5" w:rsidRDefault="00412ED7" w:rsidP="00412ED7">
      <w:pPr>
        <w:rPr>
          <w:rFonts w:ascii="仿宋" w:eastAsia="仿宋" w:hAnsi="仿宋"/>
          <w:b/>
          <w:sz w:val="32"/>
          <w:szCs w:val="32"/>
        </w:rPr>
      </w:pPr>
      <w:r w:rsidRPr="006D21C5">
        <w:rPr>
          <w:rFonts w:ascii="仿宋" w:eastAsia="仿宋" w:hAnsi="仿宋" w:hint="eastAsia"/>
          <w:b/>
          <w:sz w:val="32"/>
          <w:szCs w:val="32"/>
        </w:rPr>
        <w:t>违法行为情形和处罚基准：</w:t>
      </w:r>
    </w:p>
    <w:p w:rsidR="00412ED7" w:rsidRPr="004159BB" w:rsidRDefault="00412ED7" w:rsidP="00412ED7">
      <w:pPr>
        <w:rPr>
          <w:rFonts w:ascii="仿宋" w:eastAsia="仿宋" w:hAnsi="仿宋"/>
          <w:sz w:val="32"/>
          <w:szCs w:val="32"/>
        </w:rPr>
      </w:pPr>
      <w:r w:rsidRPr="004159BB">
        <w:rPr>
          <w:rFonts w:ascii="仿宋" w:eastAsia="仿宋" w:hAnsi="仿宋"/>
          <w:sz w:val="32"/>
          <w:szCs w:val="32"/>
        </w:rPr>
        <w:t>1、初次违法及时改正的，处十万以上二十万以下罚款。</w:t>
      </w:r>
    </w:p>
    <w:p w:rsidR="00412ED7" w:rsidRPr="004159BB" w:rsidRDefault="00412ED7" w:rsidP="00412ED7">
      <w:pPr>
        <w:rPr>
          <w:rFonts w:ascii="仿宋" w:eastAsia="仿宋" w:hAnsi="仿宋"/>
          <w:sz w:val="32"/>
          <w:szCs w:val="32"/>
        </w:rPr>
      </w:pPr>
      <w:r w:rsidRPr="004159BB">
        <w:rPr>
          <w:rFonts w:ascii="仿宋" w:eastAsia="仿宋" w:hAnsi="仿宋"/>
          <w:sz w:val="32"/>
          <w:szCs w:val="32"/>
        </w:rPr>
        <w:t>2、一般违法情节的，处二十万以上四十万以下罚款。</w:t>
      </w:r>
    </w:p>
    <w:p w:rsidR="00412ED7" w:rsidRPr="004159BB" w:rsidRDefault="00412ED7" w:rsidP="00412ED7">
      <w:pPr>
        <w:rPr>
          <w:rFonts w:ascii="仿宋" w:eastAsia="仿宋" w:hAnsi="仿宋"/>
          <w:sz w:val="32"/>
          <w:szCs w:val="32"/>
        </w:rPr>
      </w:pPr>
      <w:r w:rsidRPr="004159BB">
        <w:rPr>
          <w:rFonts w:ascii="仿宋" w:eastAsia="仿宋" w:hAnsi="仿宋"/>
          <w:sz w:val="32"/>
          <w:szCs w:val="32"/>
        </w:rPr>
        <w:t>3、责令改正拒不改正，或者造成环境污染，恶劣社会影响等其他较重情节的，处四十万以上五十万以下罚款。</w:t>
      </w:r>
    </w:p>
    <w:p w:rsidR="00412ED7" w:rsidRDefault="00412ED7" w:rsidP="00412ED7">
      <w:pPr>
        <w:rPr>
          <w:rFonts w:ascii="仿宋" w:eastAsia="仿宋" w:hAnsi="仿宋"/>
          <w:sz w:val="32"/>
          <w:szCs w:val="32"/>
        </w:rPr>
      </w:pPr>
    </w:p>
    <w:p w:rsidR="00412ED7" w:rsidRDefault="00412ED7" w:rsidP="00412ED7">
      <w:pPr>
        <w:rPr>
          <w:rFonts w:ascii="仿宋" w:eastAsia="仿宋" w:hAnsi="仿宋"/>
          <w:sz w:val="32"/>
          <w:szCs w:val="32"/>
        </w:rPr>
      </w:pPr>
    </w:p>
    <w:p w:rsidR="00412ED7" w:rsidRDefault="00412ED7" w:rsidP="00412ED7">
      <w:pPr>
        <w:rPr>
          <w:rFonts w:ascii="仿宋" w:eastAsia="仿宋" w:hAnsi="仿宋"/>
          <w:sz w:val="32"/>
          <w:szCs w:val="32"/>
        </w:rPr>
      </w:pPr>
    </w:p>
    <w:p w:rsidR="00412ED7" w:rsidRDefault="00412ED7" w:rsidP="00412ED7">
      <w:pPr>
        <w:rPr>
          <w:rFonts w:ascii="仿宋" w:eastAsia="仿宋" w:hAnsi="仿宋"/>
          <w:sz w:val="32"/>
          <w:szCs w:val="32"/>
        </w:rPr>
      </w:pPr>
    </w:p>
    <w:p w:rsidR="00412ED7" w:rsidRDefault="00412ED7" w:rsidP="00412ED7">
      <w:pPr>
        <w:rPr>
          <w:rFonts w:ascii="仿宋" w:eastAsia="仿宋" w:hAnsi="仿宋"/>
          <w:sz w:val="32"/>
          <w:szCs w:val="32"/>
        </w:rPr>
      </w:pPr>
    </w:p>
    <w:p w:rsidR="00412ED7" w:rsidRDefault="00412ED7" w:rsidP="00412ED7">
      <w:pPr>
        <w:rPr>
          <w:rFonts w:ascii="仿宋" w:eastAsia="仿宋" w:hAnsi="仿宋"/>
          <w:sz w:val="32"/>
          <w:szCs w:val="32"/>
        </w:rPr>
      </w:pPr>
    </w:p>
    <w:p w:rsidR="00412ED7" w:rsidRDefault="00412ED7" w:rsidP="00412ED7">
      <w:pPr>
        <w:rPr>
          <w:rFonts w:ascii="仿宋" w:eastAsia="仿宋" w:hAnsi="仿宋"/>
          <w:sz w:val="32"/>
          <w:szCs w:val="32"/>
        </w:rPr>
      </w:pPr>
    </w:p>
    <w:p w:rsidR="00412ED7" w:rsidRDefault="00412ED7" w:rsidP="00412ED7">
      <w:pPr>
        <w:rPr>
          <w:rFonts w:ascii="仿宋" w:eastAsia="仿宋" w:hAnsi="仿宋"/>
          <w:sz w:val="32"/>
          <w:szCs w:val="32"/>
        </w:rPr>
      </w:pPr>
    </w:p>
    <w:p w:rsidR="00412ED7" w:rsidRDefault="00412ED7" w:rsidP="00412ED7">
      <w:pPr>
        <w:rPr>
          <w:rFonts w:ascii="仿宋" w:eastAsia="仿宋" w:hAnsi="仿宋"/>
          <w:sz w:val="32"/>
          <w:szCs w:val="32"/>
        </w:rPr>
      </w:pPr>
    </w:p>
    <w:p w:rsidR="00412ED7" w:rsidRPr="00412ED7" w:rsidRDefault="00412ED7" w:rsidP="004159BB">
      <w:pPr>
        <w:rPr>
          <w:rFonts w:ascii="仿宋" w:eastAsia="仿宋" w:hAnsi="仿宋"/>
          <w:sz w:val="32"/>
          <w:szCs w:val="32"/>
        </w:rPr>
      </w:pPr>
    </w:p>
    <w:p w:rsidR="004159BB" w:rsidRDefault="00412ED7" w:rsidP="004159BB">
      <w:pPr>
        <w:rPr>
          <w:rFonts w:ascii="仿宋" w:eastAsia="仿宋" w:hAnsi="仿宋"/>
          <w:b/>
          <w:sz w:val="32"/>
          <w:szCs w:val="32"/>
        </w:rPr>
      </w:pPr>
      <w:r>
        <w:rPr>
          <w:rFonts w:ascii="仿宋" w:eastAsia="仿宋" w:hAnsi="仿宋"/>
          <w:sz w:val="32"/>
          <w:szCs w:val="32"/>
        </w:rPr>
        <w:t>8</w:t>
      </w:r>
      <w:r w:rsidR="004159BB" w:rsidRPr="004159BB">
        <w:rPr>
          <w:rFonts w:ascii="仿宋" w:eastAsia="仿宋" w:hAnsi="仿宋"/>
          <w:sz w:val="32"/>
          <w:szCs w:val="32"/>
        </w:rPr>
        <w:t>、</w:t>
      </w:r>
      <w:r w:rsidR="004159BB" w:rsidRPr="00AA670B">
        <w:rPr>
          <w:rFonts w:ascii="仿宋" w:eastAsia="仿宋" w:hAnsi="仿宋"/>
          <w:b/>
          <w:sz w:val="32"/>
          <w:szCs w:val="32"/>
        </w:rPr>
        <w:t>《建设项目环境保护管理条例》行政处罚裁量权基准</w:t>
      </w:r>
    </w:p>
    <w:p w:rsidR="00AA670B" w:rsidRPr="00AA670B" w:rsidRDefault="00AA670B" w:rsidP="004159BB">
      <w:pPr>
        <w:rPr>
          <w:rFonts w:ascii="仿宋" w:eastAsia="仿宋" w:hAnsi="仿宋"/>
          <w:b/>
          <w:sz w:val="32"/>
          <w:szCs w:val="32"/>
        </w:rPr>
      </w:pPr>
    </w:p>
    <w:p w:rsidR="004159BB" w:rsidRPr="004159BB" w:rsidRDefault="00AA670B" w:rsidP="004159BB">
      <w:pPr>
        <w:rPr>
          <w:rFonts w:ascii="仿宋" w:eastAsia="仿宋" w:hAnsi="仿宋"/>
          <w:sz w:val="32"/>
          <w:szCs w:val="32"/>
        </w:rPr>
      </w:pPr>
      <w:r>
        <w:rPr>
          <w:rFonts w:ascii="仿宋" w:eastAsia="仿宋" w:hAnsi="仿宋" w:hint="eastAsia"/>
          <w:sz w:val="32"/>
          <w:szCs w:val="32"/>
        </w:rPr>
        <w:t>一</w:t>
      </w:r>
      <w:r w:rsidR="002D6CB7">
        <w:rPr>
          <w:rFonts w:ascii="仿宋" w:eastAsia="仿宋" w:hAnsi="仿宋" w:hint="eastAsia"/>
          <w:sz w:val="32"/>
          <w:szCs w:val="32"/>
        </w:rPr>
        <w:t>、</w:t>
      </w:r>
      <w:r w:rsidR="004159BB" w:rsidRPr="004159BB">
        <w:rPr>
          <w:rFonts w:ascii="仿宋" w:eastAsia="仿宋" w:hAnsi="仿宋" w:hint="eastAsia"/>
          <w:sz w:val="32"/>
          <w:szCs w:val="32"/>
        </w:rPr>
        <w:t>第二十二条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w:t>
      </w:r>
      <w:r w:rsidR="004159BB" w:rsidRPr="004159BB">
        <w:rPr>
          <w:rFonts w:ascii="仿宋" w:eastAsia="仿宋" w:hAnsi="仿宋"/>
          <w:sz w:val="32"/>
          <w:szCs w:val="32"/>
        </w:rPr>
        <w:t>5万元以上20万元以下的罚款；逾期不改正的，处20万元以上100万元以下的罚款。</w:t>
      </w:r>
    </w:p>
    <w:p w:rsidR="004159BB" w:rsidRPr="00AA670B" w:rsidRDefault="004159BB" w:rsidP="004159BB">
      <w:pPr>
        <w:rPr>
          <w:rFonts w:ascii="仿宋" w:eastAsia="仿宋" w:hAnsi="仿宋"/>
          <w:b/>
          <w:sz w:val="32"/>
          <w:szCs w:val="32"/>
        </w:rPr>
      </w:pPr>
      <w:r w:rsidRPr="00AA670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编制环境影响评价报告表的建设项目，初步设计未落实防治环境污染和生态破坏的措施以及环境保护设施投资概算，未将环境保护设施建设纳入施工合同，或者未依法开展环境影响后评价，处五万元以上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编制环境影响评价报告书的建设项目，初步设计未落实防治环境污染和生态破坏的措施以及环境保护设施投资概算，未将环境保护设施建设纳入施工合同，或者未依法开展环境影响后评价，处十万元以上二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3、编制环境影响评价报告表的建设项目，初步设计未落实防治环境污染和生态破坏的措施以及环境保护设施投资概</w:t>
      </w:r>
      <w:r w:rsidRPr="004159BB">
        <w:rPr>
          <w:rFonts w:ascii="仿宋" w:eastAsia="仿宋" w:hAnsi="仿宋"/>
          <w:sz w:val="32"/>
          <w:szCs w:val="32"/>
        </w:rPr>
        <w:lastRenderedPageBreak/>
        <w:t>算，未将环境保护设施建设纳入施工合同，或者未依法开展环境影响后评价，逾期不改正的，处二十万元以上五十万元以下罚款。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4、编制环境影响评价报告书的建设项目，初步设计未落实防治环境污染和生态破坏的措施以及环境保护设施投资概算，未将环境保护设施建设纳入施工合同，或者未依法开展环境影响后评价，逾期不改正的，处五十万元以上一百万元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w:t>
      </w:r>
      <w:r w:rsidRPr="004159BB">
        <w:rPr>
          <w:rFonts w:ascii="仿宋" w:eastAsia="仿宋" w:hAnsi="仿宋"/>
          <w:sz w:val="32"/>
          <w:szCs w:val="32"/>
        </w:rPr>
        <w:t>20万元以上100万元以下的罚款；逾期不改正的，责令停止建设。</w:t>
      </w:r>
    </w:p>
    <w:p w:rsidR="004159BB" w:rsidRPr="00AA670B" w:rsidRDefault="004159BB" w:rsidP="004159BB">
      <w:pPr>
        <w:rPr>
          <w:rFonts w:ascii="仿宋" w:eastAsia="仿宋" w:hAnsi="仿宋"/>
          <w:b/>
          <w:sz w:val="32"/>
          <w:szCs w:val="32"/>
        </w:rPr>
      </w:pPr>
      <w:r w:rsidRPr="00AA670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1、建设单位在项目建设过程中未同时组织实施环境影响报告表及其审批部门审批决定中提出的环境保护对策措施的，处二十万元以上五十万元以下罚款。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2、建设单位在项目建设过程中未同时组织实施环境影响报告书及其审批部门审批决定中提出的环境保护对策措施的，处五十万元以上一百万以下罚款。</w:t>
      </w:r>
    </w:p>
    <w:p w:rsidR="004159BB" w:rsidRPr="004159BB" w:rsidRDefault="002D6CB7" w:rsidP="004159BB">
      <w:pPr>
        <w:rPr>
          <w:rFonts w:ascii="仿宋" w:eastAsia="仿宋" w:hAnsi="仿宋"/>
          <w:sz w:val="32"/>
          <w:szCs w:val="32"/>
        </w:rPr>
      </w:pPr>
      <w:r>
        <w:rPr>
          <w:rFonts w:ascii="仿宋" w:eastAsia="仿宋" w:hAnsi="仿宋" w:hint="eastAsia"/>
          <w:sz w:val="32"/>
          <w:szCs w:val="32"/>
        </w:rPr>
        <w:t>二、</w:t>
      </w:r>
      <w:r w:rsidR="004159BB" w:rsidRPr="004159BB">
        <w:rPr>
          <w:rFonts w:ascii="仿宋" w:eastAsia="仿宋" w:hAnsi="仿宋" w:hint="eastAsia"/>
          <w:sz w:val="32"/>
          <w:szCs w:val="32"/>
        </w:rPr>
        <w:t>第二十三条　违反本条例规定，需要配套建设的环境保护设施未建成、未经验收或者验收不合格，建设项目即投入</w:t>
      </w:r>
      <w:r w:rsidR="004159BB" w:rsidRPr="004159BB">
        <w:rPr>
          <w:rFonts w:ascii="仿宋" w:eastAsia="仿宋" w:hAnsi="仿宋" w:hint="eastAsia"/>
          <w:sz w:val="32"/>
          <w:szCs w:val="32"/>
        </w:rPr>
        <w:lastRenderedPageBreak/>
        <w:t>生产或者使用，或者在环境保护设施验收中弄虚作假的，由县级以上环境保护行政主管部门责令限期改正，处</w:t>
      </w:r>
      <w:r w:rsidR="004159BB" w:rsidRPr="004159BB">
        <w:rPr>
          <w:rFonts w:ascii="仿宋" w:eastAsia="仿宋" w:hAnsi="仿宋"/>
          <w:sz w:val="32"/>
          <w:szCs w:val="32"/>
        </w:rPr>
        <w:t>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rsidR="004159BB" w:rsidRPr="00AA670B" w:rsidRDefault="004159BB" w:rsidP="004159BB">
      <w:pPr>
        <w:rPr>
          <w:rFonts w:ascii="仿宋" w:eastAsia="仿宋" w:hAnsi="仿宋"/>
          <w:b/>
          <w:sz w:val="32"/>
          <w:szCs w:val="32"/>
        </w:rPr>
      </w:pPr>
      <w:r w:rsidRPr="00AA670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1、编制环境影响报告表的建设项目，环境保护设施未建成、未经验收或者验收不合格的，建设项目即投入生产或者使用，或者在环境保护设施验收中弄虚作假的，处二十万元以上五十万元以下罚款。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2、编制环境影响报告书的建设项目，环境保护设施未建成、未经验收或者验收不合格的，建设项目即投入生产或者使用，或者在环境保护设施验收中弄虚作假的，处五十万元以上一百万元以下罚款。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编制环境影响报告表的建设项目，环境保护设施未建成、未经验收或者验收不合格的，建设项目即投入生产或者使用，或者在环境保护设施验收中弄虚作假，逾期不改正的，处一百万元以上一百五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4、编制环境影响报告书的建设项目，环境保护设施未建成、未经验收或者验收不合格的，建设项目即投入生产或者使用，</w:t>
      </w:r>
      <w:r w:rsidRPr="004159BB">
        <w:rPr>
          <w:rFonts w:ascii="仿宋" w:eastAsia="仿宋" w:hAnsi="仿宋"/>
          <w:sz w:val="32"/>
          <w:szCs w:val="32"/>
        </w:rPr>
        <w:lastRenderedPageBreak/>
        <w:t>或者在环境保护设施验收中弄虚作假，逾期不改正的，处一百五十万元以上二百万元以下罚款。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5、需要配套建设的环境保护设施未建成、未经验收或者验收不合格，建设项目即投入生产或者使用，或者在环境保护设施验收中弄虚作假的，对直接负责的主管人员和其他责任人员，处五万元以上十万元以下的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6、需要配套建设的环境保护设施未建成、未经验收或者验收不合格，建设项目即投入生产或者使用，或者在环境保护设施验收中弄虚作假，逾期不改正的，对直接负责的主管人员和其他责任人员，处十万元以上二十万元以下的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违反本条例规定，建设单位未依法向社会公开环境保护设施验收报告的，由县级以上环境保护行政主管部门责令公开，处</w:t>
      </w:r>
      <w:r w:rsidRPr="004159BB">
        <w:rPr>
          <w:rFonts w:ascii="仿宋" w:eastAsia="仿宋" w:hAnsi="仿宋"/>
          <w:sz w:val="32"/>
          <w:szCs w:val="32"/>
        </w:rPr>
        <w:t>5万元以上20万元以下的罚款，并予以公告。</w:t>
      </w:r>
    </w:p>
    <w:p w:rsidR="004159BB" w:rsidRPr="00AA670B" w:rsidRDefault="004159BB" w:rsidP="004159BB">
      <w:pPr>
        <w:rPr>
          <w:rFonts w:ascii="仿宋" w:eastAsia="仿宋" w:hAnsi="仿宋"/>
          <w:b/>
          <w:sz w:val="32"/>
          <w:szCs w:val="32"/>
        </w:rPr>
      </w:pPr>
      <w:r w:rsidRPr="00AA670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1、编制建设项目环境影响评价报告表的建设项目，建设单位未依法向社会公开环境保护设施验收报告的，处五万元以上十万元以下罚款。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2、编制建设项目环境影响评价报告书的建设项目，建设单位未依法向社会公开环境保护设施验收报告的，处十万元以上二十万元以下罚款。</w:t>
      </w:r>
    </w:p>
    <w:p w:rsidR="004159BB" w:rsidRPr="004159BB" w:rsidRDefault="002D6CB7" w:rsidP="004159BB">
      <w:pPr>
        <w:rPr>
          <w:rFonts w:ascii="仿宋" w:eastAsia="仿宋" w:hAnsi="仿宋"/>
          <w:sz w:val="32"/>
          <w:szCs w:val="32"/>
        </w:rPr>
      </w:pPr>
      <w:r>
        <w:rPr>
          <w:rFonts w:ascii="仿宋" w:eastAsia="仿宋" w:hAnsi="仿宋" w:hint="eastAsia"/>
          <w:sz w:val="32"/>
          <w:szCs w:val="32"/>
        </w:rPr>
        <w:t>三、</w:t>
      </w:r>
      <w:r w:rsidR="004159BB" w:rsidRPr="004159BB">
        <w:rPr>
          <w:rFonts w:ascii="仿宋" w:eastAsia="仿宋" w:hAnsi="仿宋" w:hint="eastAsia"/>
          <w:sz w:val="32"/>
          <w:szCs w:val="32"/>
        </w:rPr>
        <w:t>第二十四条　违反本条例规定，技术机构向建设单位、从事环境影响评价工作的单位收取费用的，由县级以上环境</w:t>
      </w:r>
      <w:r w:rsidR="004159BB" w:rsidRPr="004159BB">
        <w:rPr>
          <w:rFonts w:ascii="仿宋" w:eastAsia="仿宋" w:hAnsi="仿宋" w:hint="eastAsia"/>
          <w:sz w:val="32"/>
          <w:szCs w:val="32"/>
        </w:rPr>
        <w:lastRenderedPageBreak/>
        <w:t>保护行政主管部门责令退还所收费用，处所收费用</w:t>
      </w:r>
      <w:r w:rsidR="004159BB" w:rsidRPr="004159BB">
        <w:rPr>
          <w:rFonts w:ascii="仿宋" w:eastAsia="仿宋" w:hAnsi="仿宋"/>
          <w:sz w:val="32"/>
          <w:szCs w:val="32"/>
        </w:rPr>
        <w:t>1倍以上3倍以下的罚款。</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1、初次违法及时改正的，处一倍以上二倍以下罚款。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2、一般违法情节的，处二倍以上三倍以下罚款。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3、被责令改正拒不改正的，处三倍罚款。</w:t>
      </w:r>
    </w:p>
    <w:p w:rsidR="004159BB" w:rsidRPr="004159BB" w:rsidRDefault="002D6CB7" w:rsidP="004159BB">
      <w:pPr>
        <w:rPr>
          <w:rFonts w:ascii="仿宋" w:eastAsia="仿宋" w:hAnsi="仿宋"/>
          <w:sz w:val="32"/>
          <w:szCs w:val="32"/>
        </w:rPr>
      </w:pPr>
      <w:r>
        <w:rPr>
          <w:rFonts w:ascii="仿宋" w:eastAsia="仿宋" w:hAnsi="仿宋" w:hint="eastAsia"/>
          <w:sz w:val="32"/>
          <w:szCs w:val="32"/>
        </w:rPr>
        <w:t>四、</w:t>
      </w:r>
      <w:r w:rsidR="004159BB" w:rsidRPr="004159BB">
        <w:rPr>
          <w:rFonts w:ascii="仿宋" w:eastAsia="仿宋" w:hAnsi="仿宋" w:hint="eastAsia"/>
          <w:sz w:val="32"/>
          <w:szCs w:val="32"/>
        </w:rPr>
        <w:t>第二十五条　从事建设项目环境影响评价工作的单位，在环境影响评价工作中弄虚作假的，由县级以上环境保护行政主管部门处所收费用</w:t>
      </w:r>
      <w:r w:rsidR="004159BB" w:rsidRPr="004159BB">
        <w:rPr>
          <w:rFonts w:ascii="仿宋" w:eastAsia="仿宋" w:hAnsi="仿宋"/>
          <w:sz w:val="32"/>
          <w:szCs w:val="32"/>
        </w:rPr>
        <w:t>1倍以上3倍以下的罚款。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1、初次违法及时改正，未造成危害后果的，处一倍以上二倍以下罚款。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2、一般违法情节，处二倍以上三倍以下罚款。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 xml:space="preserve">3、被责令改正拒不改正，或造成环境污染，恶劣社会影响等其他较重情节的，处三倍罚款。 </w:t>
      </w: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940A2B" w:rsidRPr="004159BB" w:rsidRDefault="00412ED7" w:rsidP="00940A2B">
      <w:pPr>
        <w:rPr>
          <w:rFonts w:ascii="仿宋" w:eastAsia="仿宋" w:hAnsi="仿宋"/>
          <w:sz w:val="32"/>
          <w:szCs w:val="32"/>
        </w:rPr>
      </w:pPr>
      <w:r>
        <w:rPr>
          <w:rFonts w:ascii="仿宋" w:eastAsia="仿宋" w:hAnsi="仿宋"/>
          <w:sz w:val="32"/>
          <w:szCs w:val="32"/>
        </w:rPr>
        <w:t>9</w:t>
      </w:r>
      <w:r w:rsidR="00940A2B" w:rsidRPr="004159BB">
        <w:rPr>
          <w:rFonts w:ascii="仿宋" w:eastAsia="仿宋" w:hAnsi="仿宋"/>
          <w:sz w:val="32"/>
          <w:szCs w:val="32"/>
        </w:rPr>
        <w:t>、</w:t>
      </w:r>
      <w:r w:rsidR="00940A2B" w:rsidRPr="00CE6BDB">
        <w:rPr>
          <w:rFonts w:ascii="仿宋" w:eastAsia="仿宋" w:hAnsi="仿宋"/>
          <w:b/>
          <w:sz w:val="32"/>
          <w:szCs w:val="32"/>
        </w:rPr>
        <w:t>《排污费征收使用管理条例》行政处罚裁量权基准</w:t>
      </w:r>
    </w:p>
    <w:p w:rsidR="00940A2B" w:rsidRPr="004159BB" w:rsidRDefault="00940A2B" w:rsidP="00940A2B">
      <w:pPr>
        <w:rPr>
          <w:rFonts w:ascii="仿宋" w:eastAsia="仿宋" w:hAnsi="仿宋"/>
          <w:sz w:val="32"/>
          <w:szCs w:val="32"/>
        </w:rPr>
      </w:pPr>
      <w:r w:rsidRPr="004159BB">
        <w:rPr>
          <w:rFonts w:ascii="仿宋" w:eastAsia="仿宋" w:hAnsi="仿宋" w:hint="eastAsia"/>
          <w:sz w:val="32"/>
          <w:szCs w:val="32"/>
        </w:rPr>
        <w:t>一、第二十三条</w:t>
      </w:r>
      <w:r w:rsidRPr="004159BB">
        <w:rPr>
          <w:rFonts w:ascii="仿宋" w:eastAsia="仿宋" w:hAnsi="仿宋"/>
          <w:sz w:val="32"/>
          <w:szCs w:val="32"/>
        </w:rPr>
        <w:t xml:space="preserve">  环境保护专项资金使用者不按照批准的用途使用环境保护专项资金的，由县级以上人民政府环境保护行政主管部门或者财政部门依据职权责令限期改正；逾期不改正的，10年内不得申请使用环境保护专项资金，并处挪用资金数额1倍以上3倍以下的罚款。</w:t>
      </w:r>
    </w:p>
    <w:p w:rsidR="00940A2B" w:rsidRPr="00CE6BDB" w:rsidRDefault="00940A2B" w:rsidP="00940A2B">
      <w:pPr>
        <w:rPr>
          <w:rFonts w:ascii="仿宋" w:eastAsia="仿宋" w:hAnsi="仿宋"/>
          <w:b/>
          <w:sz w:val="32"/>
          <w:szCs w:val="32"/>
        </w:rPr>
      </w:pPr>
      <w:r w:rsidRPr="00CE6BDB">
        <w:rPr>
          <w:rFonts w:ascii="仿宋" w:eastAsia="仿宋" w:hAnsi="仿宋" w:hint="eastAsia"/>
          <w:b/>
          <w:sz w:val="32"/>
          <w:szCs w:val="32"/>
        </w:rPr>
        <w:t>违法行为情形和处罚基准：</w:t>
      </w:r>
    </w:p>
    <w:p w:rsidR="00940A2B" w:rsidRPr="004159BB" w:rsidRDefault="00940A2B" w:rsidP="00940A2B">
      <w:pPr>
        <w:rPr>
          <w:rFonts w:ascii="仿宋" w:eastAsia="仿宋" w:hAnsi="仿宋"/>
          <w:sz w:val="32"/>
          <w:szCs w:val="32"/>
        </w:rPr>
      </w:pPr>
      <w:r w:rsidRPr="004159BB">
        <w:rPr>
          <w:rFonts w:ascii="仿宋" w:eastAsia="仿宋" w:hAnsi="仿宋" w:hint="eastAsia"/>
          <w:sz w:val="32"/>
          <w:szCs w:val="32"/>
        </w:rPr>
        <w:t>（一）挪用资金数额在</w:t>
      </w:r>
      <w:r w:rsidRPr="004159BB">
        <w:rPr>
          <w:rFonts w:ascii="仿宋" w:eastAsia="仿宋" w:hAnsi="仿宋"/>
          <w:sz w:val="32"/>
          <w:szCs w:val="32"/>
        </w:rPr>
        <w:t>10万元以下的，处一倍以上二倍以下罚款。</w:t>
      </w:r>
    </w:p>
    <w:p w:rsidR="00940A2B" w:rsidRPr="004159BB" w:rsidRDefault="00940A2B" w:rsidP="00940A2B">
      <w:pPr>
        <w:rPr>
          <w:rFonts w:ascii="仿宋" w:eastAsia="仿宋" w:hAnsi="仿宋"/>
          <w:sz w:val="32"/>
          <w:szCs w:val="32"/>
        </w:rPr>
      </w:pPr>
      <w:r w:rsidRPr="004159BB">
        <w:rPr>
          <w:rFonts w:ascii="仿宋" w:eastAsia="仿宋" w:hAnsi="仿宋" w:hint="eastAsia"/>
          <w:sz w:val="32"/>
          <w:szCs w:val="32"/>
        </w:rPr>
        <w:t>（二）挪用资金数额在</w:t>
      </w:r>
      <w:r w:rsidRPr="004159BB">
        <w:rPr>
          <w:rFonts w:ascii="仿宋" w:eastAsia="仿宋" w:hAnsi="仿宋"/>
          <w:sz w:val="32"/>
          <w:szCs w:val="32"/>
        </w:rPr>
        <w:t>10-20万元的，处二倍以上三倍以下罚款。</w:t>
      </w:r>
    </w:p>
    <w:p w:rsidR="00940A2B" w:rsidRPr="004159BB" w:rsidRDefault="00940A2B" w:rsidP="00940A2B">
      <w:pPr>
        <w:rPr>
          <w:rFonts w:ascii="仿宋" w:eastAsia="仿宋" w:hAnsi="仿宋"/>
          <w:sz w:val="32"/>
          <w:szCs w:val="32"/>
        </w:rPr>
      </w:pPr>
      <w:r w:rsidRPr="004159BB">
        <w:rPr>
          <w:rFonts w:ascii="仿宋" w:eastAsia="仿宋" w:hAnsi="仿宋" w:hint="eastAsia"/>
          <w:sz w:val="32"/>
          <w:szCs w:val="32"/>
        </w:rPr>
        <w:t>（三）挪用资金数额</w:t>
      </w:r>
      <w:r w:rsidRPr="004159BB">
        <w:rPr>
          <w:rFonts w:ascii="仿宋" w:eastAsia="仿宋" w:hAnsi="仿宋"/>
          <w:sz w:val="32"/>
          <w:szCs w:val="32"/>
        </w:rPr>
        <w:t>20万元以上的，处三倍罚款。</w:t>
      </w:r>
    </w:p>
    <w:p w:rsidR="00940A2B" w:rsidRPr="004159BB" w:rsidRDefault="00940A2B" w:rsidP="00940A2B">
      <w:pPr>
        <w:rPr>
          <w:rFonts w:ascii="仿宋" w:eastAsia="仿宋" w:hAnsi="仿宋"/>
          <w:sz w:val="32"/>
          <w:szCs w:val="32"/>
        </w:rPr>
      </w:pPr>
    </w:p>
    <w:p w:rsidR="00940A2B" w:rsidRDefault="00940A2B" w:rsidP="00940A2B">
      <w:pPr>
        <w:rPr>
          <w:rFonts w:ascii="仿宋" w:eastAsia="仿宋" w:hAnsi="仿宋"/>
          <w:sz w:val="32"/>
          <w:szCs w:val="32"/>
        </w:rPr>
      </w:pPr>
    </w:p>
    <w:p w:rsidR="00940A2B" w:rsidRDefault="00940A2B" w:rsidP="00940A2B">
      <w:pPr>
        <w:rPr>
          <w:rFonts w:ascii="仿宋" w:eastAsia="仿宋" w:hAnsi="仿宋"/>
          <w:sz w:val="32"/>
          <w:szCs w:val="32"/>
        </w:rPr>
      </w:pPr>
    </w:p>
    <w:p w:rsidR="00940A2B" w:rsidRDefault="00940A2B" w:rsidP="00940A2B">
      <w:pPr>
        <w:rPr>
          <w:rFonts w:ascii="仿宋" w:eastAsia="仿宋" w:hAnsi="仿宋"/>
          <w:sz w:val="32"/>
          <w:szCs w:val="32"/>
        </w:rPr>
      </w:pPr>
    </w:p>
    <w:p w:rsidR="00940A2B" w:rsidRDefault="00940A2B" w:rsidP="00940A2B">
      <w:pPr>
        <w:rPr>
          <w:rFonts w:ascii="仿宋" w:eastAsia="仿宋" w:hAnsi="仿宋"/>
          <w:sz w:val="32"/>
          <w:szCs w:val="32"/>
        </w:rPr>
      </w:pPr>
    </w:p>
    <w:p w:rsidR="00940A2B" w:rsidRDefault="00940A2B" w:rsidP="00940A2B">
      <w:pPr>
        <w:rPr>
          <w:rFonts w:ascii="仿宋" w:eastAsia="仿宋" w:hAnsi="仿宋"/>
          <w:sz w:val="32"/>
          <w:szCs w:val="32"/>
        </w:rPr>
      </w:pPr>
    </w:p>
    <w:p w:rsidR="00940A2B" w:rsidRDefault="00940A2B" w:rsidP="00940A2B">
      <w:pPr>
        <w:rPr>
          <w:rFonts w:ascii="仿宋" w:eastAsia="仿宋" w:hAnsi="仿宋"/>
          <w:sz w:val="32"/>
          <w:szCs w:val="32"/>
        </w:rPr>
      </w:pPr>
    </w:p>
    <w:p w:rsidR="00940A2B" w:rsidRDefault="00940A2B" w:rsidP="00940A2B">
      <w:pPr>
        <w:rPr>
          <w:rFonts w:ascii="仿宋" w:eastAsia="仿宋" w:hAnsi="仿宋"/>
          <w:sz w:val="32"/>
          <w:szCs w:val="32"/>
        </w:rPr>
      </w:pPr>
    </w:p>
    <w:p w:rsidR="00940A2B" w:rsidRDefault="00940A2B" w:rsidP="00940A2B">
      <w:pPr>
        <w:rPr>
          <w:rFonts w:ascii="仿宋" w:eastAsia="仿宋" w:hAnsi="仿宋"/>
          <w:sz w:val="32"/>
          <w:szCs w:val="32"/>
        </w:rPr>
      </w:pPr>
    </w:p>
    <w:p w:rsidR="00940A2B" w:rsidRDefault="00940A2B" w:rsidP="004159BB">
      <w:pPr>
        <w:rPr>
          <w:rFonts w:ascii="仿宋" w:eastAsia="仿宋" w:hAnsi="仿宋"/>
          <w:sz w:val="32"/>
          <w:szCs w:val="32"/>
        </w:rPr>
      </w:pPr>
    </w:p>
    <w:p w:rsidR="00940A2B" w:rsidRPr="00CE6BDB" w:rsidRDefault="00412ED7" w:rsidP="00940A2B">
      <w:pPr>
        <w:rPr>
          <w:rFonts w:ascii="仿宋" w:eastAsia="仿宋" w:hAnsi="仿宋"/>
          <w:b/>
          <w:sz w:val="32"/>
          <w:szCs w:val="32"/>
        </w:rPr>
      </w:pPr>
      <w:r>
        <w:rPr>
          <w:rFonts w:ascii="仿宋" w:eastAsia="仿宋" w:hAnsi="仿宋"/>
          <w:sz w:val="32"/>
          <w:szCs w:val="32"/>
        </w:rPr>
        <w:t>10</w:t>
      </w:r>
      <w:r w:rsidR="00940A2B" w:rsidRPr="004159BB">
        <w:rPr>
          <w:rFonts w:ascii="仿宋" w:eastAsia="仿宋" w:hAnsi="仿宋"/>
          <w:sz w:val="32"/>
          <w:szCs w:val="32"/>
        </w:rPr>
        <w:t>、</w:t>
      </w:r>
      <w:r w:rsidR="00940A2B" w:rsidRPr="00CE6BDB">
        <w:rPr>
          <w:rFonts w:ascii="仿宋" w:eastAsia="仿宋" w:hAnsi="仿宋"/>
          <w:b/>
          <w:sz w:val="32"/>
          <w:szCs w:val="32"/>
        </w:rPr>
        <w:t>《中华人民共和国自然保护区条例》行政处罚裁量权基准</w:t>
      </w:r>
    </w:p>
    <w:p w:rsidR="00940A2B" w:rsidRPr="004159BB" w:rsidRDefault="00940A2B" w:rsidP="00940A2B">
      <w:pPr>
        <w:rPr>
          <w:rFonts w:ascii="仿宋" w:eastAsia="仿宋" w:hAnsi="仿宋"/>
          <w:sz w:val="32"/>
          <w:szCs w:val="32"/>
        </w:rPr>
      </w:pPr>
      <w:r w:rsidRPr="004159BB">
        <w:rPr>
          <w:rFonts w:ascii="仿宋" w:eastAsia="仿宋" w:hAnsi="仿宋" w:hint="eastAsia"/>
          <w:sz w:val="32"/>
          <w:szCs w:val="32"/>
        </w:rPr>
        <w:t>一、第三十六条</w:t>
      </w:r>
      <w:r w:rsidRPr="004159BB">
        <w:rPr>
          <w:rFonts w:ascii="仿宋" w:eastAsia="仿宋" w:hAnsi="仿宋"/>
          <w:sz w:val="32"/>
          <w:szCs w:val="32"/>
        </w:rPr>
        <w:t xml:space="preserve">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p w:rsidR="00940A2B" w:rsidRPr="00CE6BDB" w:rsidRDefault="00940A2B" w:rsidP="00940A2B">
      <w:pPr>
        <w:rPr>
          <w:rFonts w:ascii="仿宋" w:eastAsia="仿宋" w:hAnsi="仿宋"/>
          <w:b/>
          <w:sz w:val="32"/>
          <w:szCs w:val="32"/>
        </w:rPr>
      </w:pPr>
      <w:r w:rsidRPr="00CE6BDB">
        <w:rPr>
          <w:rFonts w:ascii="仿宋" w:eastAsia="仿宋" w:hAnsi="仿宋" w:hint="eastAsia"/>
          <w:b/>
          <w:sz w:val="32"/>
          <w:szCs w:val="32"/>
        </w:rPr>
        <w:t>违法行为情形和处罚基准：</w:t>
      </w:r>
    </w:p>
    <w:p w:rsidR="00940A2B" w:rsidRPr="004159BB" w:rsidRDefault="00940A2B" w:rsidP="00940A2B">
      <w:pPr>
        <w:rPr>
          <w:rFonts w:ascii="仿宋" w:eastAsia="仿宋" w:hAnsi="仿宋"/>
          <w:sz w:val="32"/>
          <w:szCs w:val="32"/>
        </w:rPr>
      </w:pPr>
      <w:r>
        <w:rPr>
          <w:rFonts w:ascii="仿宋" w:eastAsia="仿宋" w:hAnsi="仿宋" w:hint="eastAsia"/>
          <w:sz w:val="32"/>
          <w:szCs w:val="32"/>
        </w:rPr>
        <w:t>1、</w:t>
      </w:r>
      <w:r w:rsidRPr="004159BB">
        <w:rPr>
          <w:rFonts w:ascii="仿宋" w:eastAsia="仿宋" w:hAnsi="仿宋" w:hint="eastAsia"/>
          <w:sz w:val="32"/>
          <w:szCs w:val="32"/>
        </w:rPr>
        <w:t>初次违法及时改正的，处三百以上二千以下元罚款。</w:t>
      </w:r>
    </w:p>
    <w:p w:rsidR="00940A2B" w:rsidRPr="004159BB" w:rsidRDefault="00940A2B" w:rsidP="00940A2B">
      <w:pPr>
        <w:rPr>
          <w:rFonts w:ascii="仿宋" w:eastAsia="仿宋" w:hAnsi="仿宋"/>
          <w:sz w:val="32"/>
          <w:szCs w:val="32"/>
        </w:rPr>
      </w:pPr>
      <w:r>
        <w:rPr>
          <w:rFonts w:ascii="仿宋" w:eastAsia="仿宋" w:hAnsi="仿宋" w:hint="eastAsia"/>
          <w:sz w:val="32"/>
          <w:szCs w:val="32"/>
        </w:rPr>
        <w:t>2、</w:t>
      </w:r>
      <w:r w:rsidRPr="004159BB">
        <w:rPr>
          <w:rFonts w:ascii="仿宋" w:eastAsia="仿宋" w:hAnsi="仿宋" w:hint="eastAsia"/>
          <w:sz w:val="32"/>
          <w:szCs w:val="32"/>
        </w:rPr>
        <w:t>责令改正拒不改正的，处二千以上三千以下罚款。</w:t>
      </w:r>
    </w:p>
    <w:p w:rsidR="00940A2B" w:rsidRPr="004159BB" w:rsidRDefault="00940A2B" w:rsidP="00940A2B">
      <w:pPr>
        <w:rPr>
          <w:rFonts w:ascii="仿宋" w:eastAsia="仿宋" w:hAnsi="仿宋"/>
          <w:sz w:val="32"/>
          <w:szCs w:val="32"/>
        </w:rPr>
      </w:pPr>
      <w:r>
        <w:rPr>
          <w:rFonts w:ascii="仿宋" w:eastAsia="仿宋" w:hAnsi="仿宋" w:hint="eastAsia"/>
          <w:sz w:val="32"/>
          <w:szCs w:val="32"/>
        </w:rPr>
        <w:t>3、</w:t>
      </w:r>
      <w:r w:rsidRPr="004159BB">
        <w:rPr>
          <w:rFonts w:ascii="仿宋" w:eastAsia="仿宋" w:hAnsi="仿宋" w:hint="eastAsia"/>
          <w:sz w:val="32"/>
          <w:szCs w:val="32"/>
        </w:rPr>
        <w:t>具有以下情节之一的：</w:t>
      </w:r>
      <w:r w:rsidRPr="004159BB">
        <w:rPr>
          <w:rFonts w:ascii="仿宋" w:eastAsia="仿宋" w:hAnsi="仿宋"/>
          <w:sz w:val="32"/>
          <w:szCs w:val="32"/>
        </w:rPr>
        <w:t>1、以暴力、胁迫或其他手段阻碍现场检查；2、聚众围攻执法人员；3、逃匿或隐匿拒不接受检查或配合检查；4、隐匿或销毁环境违法证据，处三千罚款。</w:t>
      </w:r>
    </w:p>
    <w:p w:rsidR="00940A2B" w:rsidRPr="004159BB" w:rsidRDefault="00940A2B" w:rsidP="00940A2B">
      <w:pPr>
        <w:rPr>
          <w:rFonts w:ascii="仿宋" w:eastAsia="仿宋" w:hAnsi="仿宋"/>
          <w:sz w:val="32"/>
          <w:szCs w:val="32"/>
        </w:rPr>
      </w:pPr>
    </w:p>
    <w:p w:rsidR="00940A2B" w:rsidRDefault="00940A2B" w:rsidP="00940A2B">
      <w:pPr>
        <w:rPr>
          <w:rFonts w:ascii="仿宋" w:eastAsia="仿宋" w:hAnsi="仿宋"/>
          <w:sz w:val="32"/>
          <w:szCs w:val="32"/>
        </w:rPr>
      </w:pPr>
    </w:p>
    <w:p w:rsidR="00940A2B" w:rsidRDefault="00940A2B" w:rsidP="00940A2B">
      <w:pPr>
        <w:rPr>
          <w:rFonts w:ascii="仿宋" w:eastAsia="仿宋" w:hAnsi="仿宋"/>
          <w:sz w:val="32"/>
          <w:szCs w:val="32"/>
        </w:rPr>
      </w:pPr>
    </w:p>
    <w:p w:rsidR="00940A2B" w:rsidRDefault="00940A2B" w:rsidP="00940A2B">
      <w:pPr>
        <w:rPr>
          <w:rFonts w:ascii="仿宋" w:eastAsia="仿宋" w:hAnsi="仿宋"/>
          <w:sz w:val="32"/>
          <w:szCs w:val="32"/>
        </w:rPr>
      </w:pPr>
    </w:p>
    <w:p w:rsidR="00940A2B" w:rsidRDefault="00940A2B" w:rsidP="00940A2B">
      <w:pPr>
        <w:rPr>
          <w:rFonts w:ascii="仿宋" w:eastAsia="仿宋" w:hAnsi="仿宋"/>
          <w:sz w:val="32"/>
          <w:szCs w:val="32"/>
        </w:rPr>
      </w:pPr>
    </w:p>
    <w:p w:rsidR="00940A2B" w:rsidRDefault="00940A2B" w:rsidP="00940A2B">
      <w:pPr>
        <w:rPr>
          <w:rFonts w:ascii="仿宋" w:eastAsia="仿宋" w:hAnsi="仿宋"/>
          <w:sz w:val="32"/>
          <w:szCs w:val="32"/>
        </w:rPr>
      </w:pPr>
    </w:p>
    <w:p w:rsidR="00940A2B" w:rsidRDefault="00940A2B" w:rsidP="00940A2B">
      <w:pPr>
        <w:rPr>
          <w:rFonts w:ascii="仿宋" w:eastAsia="仿宋" w:hAnsi="仿宋"/>
          <w:sz w:val="32"/>
          <w:szCs w:val="32"/>
        </w:rPr>
      </w:pPr>
    </w:p>
    <w:p w:rsidR="00940A2B" w:rsidRDefault="00940A2B" w:rsidP="00940A2B">
      <w:pPr>
        <w:rPr>
          <w:rFonts w:ascii="仿宋" w:eastAsia="仿宋" w:hAnsi="仿宋"/>
          <w:sz w:val="32"/>
          <w:szCs w:val="32"/>
        </w:rPr>
      </w:pPr>
    </w:p>
    <w:p w:rsidR="00940A2B" w:rsidRDefault="00940A2B" w:rsidP="00940A2B">
      <w:pPr>
        <w:rPr>
          <w:rFonts w:ascii="仿宋" w:eastAsia="仿宋" w:hAnsi="仿宋"/>
          <w:sz w:val="32"/>
          <w:szCs w:val="32"/>
        </w:rPr>
      </w:pPr>
    </w:p>
    <w:p w:rsidR="00940A2B" w:rsidRDefault="00940A2B" w:rsidP="004159BB">
      <w:pPr>
        <w:rPr>
          <w:rFonts w:ascii="仿宋" w:eastAsia="仿宋" w:hAnsi="仿宋"/>
          <w:sz w:val="32"/>
          <w:szCs w:val="32"/>
        </w:rPr>
      </w:pPr>
    </w:p>
    <w:p w:rsidR="00940A2B" w:rsidRPr="002E63CB" w:rsidRDefault="00412ED7" w:rsidP="00940A2B">
      <w:pPr>
        <w:rPr>
          <w:rFonts w:ascii="仿宋" w:eastAsia="仿宋" w:hAnsi="仿宋"/>
          <w:b/>
          <w:sz w:val="32"/>
          <w:szCs w:val="32"/>
        </w:rPr>
      </w:pPr>
      <w:r>
        <w:rPr>
          <w:rFonts w:ascii="仿宋" w:eastAsia="仿宋" w:hAnsi="仿宋"/>
          <w:sz w:val="32"/>
          <w:szCs w:val="32"/>
        </w:rPr>
        <w:t>11</w:t>
      </w:r>
      <w:r w:rsidR="00940A2B" w:rsidRPr="004159BB">
        <w:rPr>
          <w:rFonts w:ascii="仿宋" w:eastAsia="仿宋" w:hAnsi="仿宋"/>
          <w:sz w:val="32"/>
          <w:szCs w:val="32"/>
        </w:rPr>
        <w:t>、</w:t>
      </w:r>
      <w:r w:rsidR="00940A2B" w:rsidRPr="002E63CB">
        <w:rPr>
          <w:rFonts w:ascii="仿宋" w:eastAsia="仿宋" w:hAnsi="仿宋"/>
          <w:b/>
          <w:sz w:val="32"/>
          <w:szCs w:val="32"/>
        </w:rPr>
        <w:t>《消耗臭氧层物质管理条例》行政处罚裁量权基准</w:t>
      </w:r>
    </w:p>
    <w:p w:rsidR="00940A2B" w:rsidRPr="004159BB" w:rsidRDefault="00940A2B" w:rsidP="00940A2B">
      <w:pPr>
        <w:rPr>
          <w:rFonts w:ascii="仿宋" w:eastAsia="仿宋" w:hAnsi="仿宋"/>
          <w:sz w:val="32"/>
          <w:szCs w:val="32"/>
        </w:rPr>
      </w:pPr>
      <w:r w:rsidRPr="004159BB">
        <w:rPr>
          <w:rFonts w:ascii="仿宋" w:eastAsia="仿宋" w:hAnsi="仿宋" w:hint="eastAsia"/>
          <w:sz w:val="32"/>
          <w:szCs w:val="32"/>
        </w:rPr>
        <w:t>一、第三十三条　消耗臭氧层物质的生产、使用单位有下列行为之一的，由所在地省、自治区、直辖市人民政府环境保护主管部门责令停止违法行为，没收违法生产、使用的消耗臭氧层物质、违法使用消耗臭氧层物质生产的产品和违法所得，并处</w:t>
      </w:r>
      <w:r w:rsidRPr="004159BB">
        <w:rPr>
          <w:rFonts w:ascii="仿宋" w:eastAsia="仿宋" w:hAnsi="仿宋"/>
          <w:sz w:val="32"/>
          <w:szCs w:val="32"/>
        </w:rPr>
        <w:t>2万元以上10万元以下的罚款，报国务院环境保护主管部门核减其生产、使用配额数量；情节严重的，并处10万元以上20万元以下的罚款，报国务院环境保护主管部门吊销其生产、使用配额许可证：</w:t>
      </w:r>
    </w:p>
    <w:p w:rsidR="00940A2B" w:rsidRPr="004159BB" w:rsidRDefault="00940A2B" w:rsidP="00940A2B">
      <w:pPr>
        <w:ind w:firstLineChars="200" w:firstLine="640"/>
        <w:rPr>
          <w:rFonts w:ascii="仿宋" w:eastAsia="仿宋" w:hAnsi="仿宋"/>
          <w:sz w:val="32"/>
          <w:szCs w:val="32"/>
        </w:rPr>
      </w:pPr>
      <w:r w:rsidRPr="004159BB">
        <w:rPr>
          <w:rFonts w:ascii="仿宋" w:eastAsia="仿宋" w:hAnsi="仿宋" w:hint="eastAsia"/>
          <w:sz w:val="32"/>
          <w:szCs w:val="32"/>
        </w:rPr>
        <w:t>（一）超出生产配额许可证规定的品种、数量、期限生产消耗臭氧层物质的；</w:t>
      </w:r>
    </w:p>
    <w:p w:rsidR="00940A2B" w:rsidRPr="004159BB" w:rsidRDefault="00940A2B" w:rsidP="00940A2B">
      <w:pPr>
        <w:ind w:firstLineChars="200" w:firstLine="640"/>
        <w:rPr>
          <w:rFonts w:ascii="仿宋" w:eastAsia="仿宋" w:hAnsi="仿宋"/>
          <w:sz w:val="32"/>
          <w:szCs w:val="32"/>
        </w:rPr>
      </w:pPr>
      <w:r w:rsidRPr="004159BB">
        <w:rPr>
          <w:rFonts w:ascii="仿宋" w:eastAsia="仿宋" w:hAnsi="仿宋" w:hint="eastAsia"/>
          <w:sz w:val="32"/>
          <w:szCs w:val="32"/>
        </w:rPr>
        <w:t>（二）超出生产配额许可证规定的用途生产或者销售消耗臭氧层物质的；</w:t>
      </w:r>
    </w:p>
    <w:p w:rsidR="00940A2B" w:rsidRPr="004159BB" w:rsidRDefault="00940A2B" w:rsidP="00940A2B">
      <w:pPr>
        <w:ind w:firstLineChars="200" w:firstLine="640"/>
        <w:rPr>
          <w:rFonts w:ascii="仿宋" w:eastAsia="仿宋" w:hAnsi="仿宋"/>
          <w:sz w:val="32"/>
          <w:szCs w:val="32"/>
        </w:rPr>
      </w:pPr>
      <w:r w:rsidRPr="004159BB">
        <w:rPr>
          <w:rFonts w:ascii="仿宋" w:eastAsia="仿宋" w:hAnsi="仿宋" w:hint="eastAsia"/>
          <w:sz w:val="32"/>
          <w:szCs w:val="32"/>
        </w:rPr>
        <w:t>（三）超出使用配额许可证规定的品种、数量、用途、期限使用消耗臭氧层物质的。</w:t>
      </w:r>
    </w:p>
    <w:p w:rsidR="00940A2B" w:rsidRPr="00284952" w:rsidRDefault="00940A2B" w:rsidP="00940A2B">
      <w:pPr>
        <w:rPr>
          <w:rFonts w:ascii="仿宋" w:eastAsia="仿宋" w:hAnsi="仿宋"/>
          <w:b/>
          <w:sz w:val="32"/>
          <w:szCs w:val="32"/>
        </w:rPr>
      </w:pPr>
      <w:r w:rsidRPr="00284952">
        <w:rPr>
          <w:rFonts w:ascii="仿宋" w:eastAsia="仿宋" w:hAnsi="仿宋" w:hint="eastAsia"/>
          <w:b/>
          <w:sz w:val="32"/>
          <w:szCs w:val="32"/>
        </w:rPr>
        <w:t>违法行为情节和处罚基准：</w:t>
      </w:r>
    </w:p>
    <w:p w:rsidR="00940A2B" w:rsidRPr="004159BB" w:rsidRDefault="00940A2B" w:rsidP="00940A2B">
      <w:pPr>
        <w:rPr>
          <w:rFonts w:ascii="仿宋" w:eastAsia="仿宋" w:hAnsi="仿宋"/>
          <w:sz w:val="32"/>
          <w:szCs w:val="32"/>
        </w:rPr>
      </w:pPr>
      <w:r w:rsidRPr="004159BB">
        <w:rPr>
          <w:rFonts w:ascii="仿宋" w:eastAsia="仿宋" w:hAnsi="仿宋" w:hint="eastAsia"/>
          <w:sz w:val="32"/>
          <w:szCs w:val="32"/>
        </w:rPr>
        <w:t>（</w:t>
      </w:r>
      <w:r w:rsidRPr="004159BB">
        <w:rPr>
          <w:rFonts w:ascii="仿宋" w:eastAsia="仿宋" w:hAnsi="仿宋"/>
          <w:sz w:val="32"/>
          <w:szCs w:val="32"/>
        </w:rPr>
        <w:t>1）初次违法及时改正的，没收违法生产、使用的消耗臭氧层物质、违法使用消耗臭氧层物质生产的产品和违法所得，</w:t>
      </w:r>
      <w:r w:rsidRPr="004159BB">
        <w:rPr>
          <w:rFonts w:ascii="仿宋" w:eastAsia="仿宋" w:hAnsi="仿宋"/>
          <w:sz w:val="32"/>
          <w:szCs w:val="32"/>
        </w:rPr>
        <w:lastRenderedPageBreak/>
        <w:t>并处二万以上十万以下罚款。</w:t>
      </w:r>
    </w:p>
    <w:p w:rsidR="00940A2B" w:rsidRPr="004159BB" w:rsidRDefault="00940A2B" w:rsidP="00940A2B">
      <w:pPr>
        <w:rPr>
          <w:rFonts w:ascii="仿宋" w:eastAsia="仿宋" w:hAnsi="仿宋"/>
          <w:sz w:val="32"/>
          <w:szCs w:val="32"/>
        </w:rPr>
      </w:pPr>
      <w:r w:rsidRPr="004159BB">
        <w:rPr>
          <w:rFonts w:ascii="仿宋" w:eastAsia="仿宋" w:hAnsi="仿宋" w:hint="eastAsia"/>
          <w:sz w:val="32"/>
          <w:szCs w:val="32"/>
        </w:rPr>
        <w:t>（</w:t>
      </w:r>
      <w:r w:rsidRPr="004159BB">
        <w:rPr>
          <w:rFonts w:ascii="仿宋" w:eastAsia="仿宋" w:hAnsi="仿宋"/>
          <w:sz w:val="32"/>
          <w:szCs w:val="32"/>
        </w:rPr>
        <w:t>2）责令改正拒不改正的，没收违法生产、使用的消耗臭氧层物质、违法使用消耗臭氧层物质生产的产品和违法所得，并处十万以上二十万以下罚款，报国务院环境保护主管部门吊销其生产、使用配额许可证。</w:t>
      </w:r>
    </w:p>
    <w:p w:rsidR="00940A2B" w:rsidRPr="004159BB" w:rsidRDefault="00940A2B" w:rsidP="00940A2B">
      <w:pPr>
        <w:rPr>
          <w:rFonts w:ascii="仿宋" w:eastAsia="仿宋" w:hAnsi="仿宋"/>
          <w:sz w:val="32"/>
          <w:szCs w:val="32"/>
        </w:rPr>
      </w:pPr>
      <w:r w:rsidRPr="004159BB">
        <w:rPr>
          <w:rFonts w:ascii="仿宋" w:eastAsia="仿宋" w:hAnsi="仿宋" w:hint="eastAsia"/>
          <w:sz w:val="32"/>
          <w:szCs w:val="32"/>
        </w:rPr>
        <w:t>（</w:t>
      </w:r>
      <w:r w:rsidRPr="004159BB">
        <w:rPr>
          <w:rFonts w:ascii="仿宋" w:eastAsia="仿宋" w:hAnsi="仿宋"/>
          <w:sz w:val="32"/>
          <w:szCs w:val="32"/>
        </w:rPr>
        <w:t>3）造成较大社会影响的，没收违法生产、使用的消耗臭氧层物质、违法使用消耗臭氧层物质生产的产品和违法所得，并处二十万元罚款，报国务院环境保护主管部门吊销其生产、使用配额许可证。</w:t>
      </w:r>
    </w:p>
    <w:p w:rsidR="00940A2B" w:rsidRPr="004159BB" w:rsidRDefault="00940A2B" w:rsidP="00940A2B">
      <w:pPr>
        <w:rPr>
          <w:rFonts w:ascii="仿宋" w:eastAsia="仿宋" w:hAnsi="仿宋"/>
          <w:sz w:val="32"/>
          <w:szCs w:val="32"/>
        </w:rPr>
      </w:pPr>
      <w:r w:rsidRPr="004159BB">
        <w:rPr>
          <w:rFonts w:ascii="仿宋" w:eastAsia="仿宋" w:hAnsi="仿宋" w:hint="eastAsia"/>
          <w:sz w:val="32"/>
          <w:szCs w:val="32"/>
        </w:rPr>
        <w:t>二、第三十八条　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sidRPr="004159BB">
        <w:rPr>
          <w:rFonts w:ascii="仿宋" w:eastAsia="仿宋" w:hAnsi="仿宋"/>
          <w:sz w:val="32"/>
          <w:szCs w:val="32"/>
        </w:rPr>
        <w:t>5000元以上2万元以下的罚款：</w:t>
      </w:r>
    </w:p>
    <w:p w:rsidR="00940A2B" w:rsidRPr="004159BB" w:rsidRDefault="00940A2B" w:rsidP="00940A2B">
      <w:pPr>
        <w:rPr>
          <w:rFonts w:ascii="仿宋" w:eastAsia="仿宋" w:hAnsi="仿宋"/>
          <w:sz w:val="32"/>
          <w:szCs w:val="32"/>
        </w:rPr>
      </w:pPr>
      <w:r w:rsidRPr="004159BB">
        <w:rPr>
          <w:rFonts w:ascii="仿宋" w:eastAsia="仿宋" w:hAnsi="仿宋" w:hint="eastAsia"/>
          <w:sz w:val="32"/>
          <w:szCs w:val="32"/>
        </w:rPr>
        <w:t xml:space="preserve">　　（一）依照本条例规定应当向环境保护主管部门备案而未备案的；</w:t>
      </w:r>
    </w:p>
    <w:p w:rsidR="00940A2B" w:rsidRPr="004159BB" w:rsidRDefault="00940A2B" w:rsidP="00940A2B">
      <w:pPr>
        <w:rPr>
          <w:rFonts w:ascii="仿宋" w:eastAsia="仿宋" w:hAnsi="仿宋"/>
          <w:sz w:val="32"/>
          <w:szCs w:val="32"/>
        </w:rPr>
      </w:pPr>
      <w:r w:rsidRPr="004159BB">
        <w:rPr>
          <w:rFonts w:ascii="仿宋" w:eastAsia="仿宋" w:hAnsi="仿宋" w:hint="eastAsia"/>
          <w:sz w:val="32"/>
          <w:szCs w:val="32"/>
        </w:rPr>
        <w:t xml:space="preserve">　　（二）未按照规定完整保存有关生产经营活动的原始资料的；</w:t>
      </w:r>
    </w:p>
    <w:p w:rsidR="00940A2B" w:rsidRPr="004159BB" w:rsidRDefault="00940A2B" w:rsidP="00940A2B">
      <w:pPr>
        <w:rPr>
          <w:rFonts w:ascii="仿宋" w:eastAsia="仿宋" w:hAnsi="仿宋"/>
          <w:sz w:val="32"/>
          <w:szCs w:val="32"/>
        </w:rPr>
      </w:pPr>
      <w:r w:rsidRPr="004159BB">
        <w:rPr>
          <w:rFonts w:ascii="仿宋" w:eastAsia="仿宋" w:hAnsi="仿宋" w:hint="eastAsia"/>
          <w:sz w:val="32"/>
          <w:szCs w:val="32"/>
        </w:rPr>
        <w:t xml:space="preserve">　　（三）未按时申报或者谎报、瞒报有关经营活动的数据资料的；</w:t>
      </w:r>
    </w:p>
    <w:p w:rsidR="00940A2B" w:rsidRPr="004159BB" w:rsidRDefault="00940A2B" w:rsidP="00940A2B">
      <w:pPr>
        <w:rPr>
          <w:rFonts w:ascii="仿宋" w:eastAsia="仿宋" w:hAnsi="仿宋"/>
          <w:sz w:val="32"/>
          <w:szCs w:val="32"/>
        </w:rPr>
      </w:pPr>
      <w:r w:rsidRPr="004159BB">
        <w:rPr>
          <w:rFonts w:ascii="仿宋" w:eastAsia="仿宋" w:hAnsi="仿宋" w:hint="eastAsia"/>
          <w:sz w:val="32"/>
          <w:szCs w:val="32"/>
        </w:rPr>
        <w:t>（四）未按照监督检查人员的要求提供必要的资料的。</w:t>
      </w:r>
    </w:p>
    <w:p w:rsidR="00940A2B" w:rsidRPr="00284952" w:rsidRDefault="00940A2B" w:rsidP="00940A2B">
      <w:pPr>
        <w:rPr>
          <w:rFonts w:ascii="仿宋" w:eastAsia="仿宋" w:hAnsi="仿宋"/>
          <w:b/>
          <w:sz w:val="32"/>
          <w:szCs w:val="32"/>
        </w:rPr>
      </w:pPr>
      <w:r w:rsidRPr="00284952">
        <w:rPr>
          <w:rFonts w:ascii="仿宋" w:eastAsia="仿宋" w:hAnsi="仿宋" w:hint="eastAsia"/>
          <w:b/>
          <w:sz w:val="32"/>
          <w:szCs w:val="32"/>
        </w:rPr>
        <w:lastRenderedPageBreak/>
        <w:t>违法行为情节和处罚基准：</w:t>
      </w:r>
    </w:p>
    <w:p w:rsidR="00940A2B" w:rsidRPr="004159BB" w:rsidRDefault="00940A2B" w:rsidP="00940A2B">
      <w:pPr>
        <w:rPr>
          <w:rFonts w:ascii="仿宋" w:eastAsia="仿宋" w:hAnsi="仿宋"/>
          <w:sz w:val="32"/>
          <w:szCs w:val="32"/>
        </w:rPr>
      </w:pPr>
      <w:r w:rsidRPr="004159BB">
        <w:rPr>
          <w:rFonts w:ascii="仿宋" w:eastAsia="仿宋" w:hAnsi="仿宋" w:hint="eastAsia"/>
          <w:sz w:val="32"/>
          <w:szCs w:val="32"/>
        </w:rPr>
        <w:t>（</w:t>
      </w:r>
      <w:r w:rsidRPr="004159BB">
        <w:rPr>
          <w:rFonts w:ascii="仿宋" w:eastAsia="仿宋" w:hAnsi="仿宋"/>
          <w:sz w:val="32"/>
          <w:szCs w:val="32"/>
        </w:rPr>
        <w:t>1）初次违法及时改正的，处五千以上一万以下罚款。</w:t>
      </w:r>
    </w:p>
    <w:p w:rsidR="00940A2B" w:rsidRPr="004159BB" w:rsidRDefault="00940A2B" w:rsidP="00940A2B">
      <w:pPr>
        <w:rPr>
          <w:rFonts w:ascii="仿宋" w:eastAsia="仿宋" w:hAnsi="仿宋"/>
          <w:sz w:val="32"/>
          <w:szCs w:val="32"/>
        </w:rPr>
      </w:pPr>
      <w:r w:rsidRPr="004159BB">
        <w:rPr>
          <w:rFonts w:ascii="仿宋" w:eastAsia="仿宋" w:hAnsi="仿宋" w:hint="eastAsia"/>
          <w:sz w:val="32"/>
          <w:szCs w:val="32"/>
        </w:rPr>
        <w:t>（</w:t>
      </w:r>
      <w:r w:rsidRPr="004159BB">
        <w:rPr>
          <w:rFonts w:ascii="仿宋" w:eastAsia="仿宋" w:hAnsi="仿宋"/>
          <w:sz w:val="32"/>
          <w:szCs w:val="32"/>
        </w:rPr>
        <w:t xml:space="preserve">2）一般违法情节的，处一万以上二万以下罚款。 </w:t>
      </w:r>
    </w:p>
    <w:p w:rsidR="00940A2B" w:rsidRPr="004159BB" w:rsidRDefault="00940A2B" w:rsidP="00940A2B">
      <w:pPr>
        <w:rPr>
          <w:rFonts w:ascii="仿宋" w:eastAsia="仿宋" w:hAnsi="仿宋"/>
          <w:sz w:val="32"/>
          <w:szCs w:val="32"/>
        </w:rPr>
      </w:pPr>
      <w:r w:rsidRPr="004159BB">
        <w:rPr>
          <w:rFonts w:ascii="仿宋" w:eastAsia="仿宋" w:hAnsi="仿宋" w:hint="eastAsia"/>
          <w:sz w:val="32"/>
          <w:szCs w:val="32"/>
        </w:rPr>
        <w:t>（</w:t>
      </w:r>
      <w:r w:rsidRPr="004159BB">
        <w:rPr>
          <w:rFonts w:ascii="仿宋" w:eastAsia="仿宋" w:hAnsi="仿宋"/>
          <w:sz w:val="32"/>
          <w:szCs w:val="32"/>
        </w:rPr>
        <w:t>3）责令改正拒不改正的，处二万元罚款。</w:t>
      </w:r>
    </w:p>
    <w:p w:rsidR="00940A2B" w:rsidRPr="004159BB" w:rsidRDefault="00940A2B" w:rsidP="00940A2B">
      <w:pPr>
        <w:rPr>
          <w:rFonts w:ascii="仿宋" w:eastAsia="仿宋" w:hAnsi="仿宋"/>
          <w:sz w:val="32"/>
          <w:szCs w:val="32"/>
        </w:rPr>
      </w:pPr>
      <w:r w:rsidRPr="004159BB">
        <w:rPr>
          <w:rFonts w:ascii="仿宋" w:eastAsia="仿宋" w:hAnsi="仿宋" w:hint="eastAsia"/>
          <w:sz w:val="32"/>
          <w:szCs w:val="32"/>
        </w:rPr>
        <w:t>三、第三十九条　拒绝、阻碍环境保护主管部门或者其他有关部门的监督检查，或者在接受监督检查时弄虚作假的，由监督检查部门责令改正，处</w:t>
      </w:r>
      <w:r w:rsidRPr="004159BB">
        <w:rPr>
          <w:rFonts w:ascii="仿宋" w:eastAsia="仿宋" w:hAnsi="仿宋"/>
          <w:sz w:val="32"/>
          <w:szCs w:val="32"/>
        </w:rPr>
        <w:t>1万元以上2万元以下的罚款：</w:t>
      </w:r>
    </w:p>
    <w:p w:rsidR="00940A2B" w:rsidRPr="00284952" w:rsidRDefault="00940A2B" w:rsidP="00940A2B">
      <w:pPr>
        <w:rPr>
          <w:rFonts w:ascii="仿宋" w:eastAsia="仿宋" w:hAnsi="仿宋"/>
          <w:b/>
          <w:sz w:val="32"/>
          <w:szCs w:val="32"/>
        </w:rPr>
      </w:pPr>
      <w:r w:rsidRPr="00284952">
        <w:rPr>
          <w:rFonts w:ascii="仿宋" w:eastAsia="仿宋" w:hAnsi="仿宋" w:hint="eastAsia"/>
          <w:b/>
          <w:sz w:val="32"/>
          <w:szCs w:val="32"/>
        </w:rPr>
        <w:t>违法行为情节和处罚基准：</w:t>
      </w:r>
    </w:p>
    <w:p w:rsidR="00940A2B" w:rsidRPr="004159BB" w:rsidRDefault="00940A2B" w:rsidP="00940A2B">
      <w:pPr>
        <w:rPr>
          <w:rFonts w:ascii="仿宋" w:eastAsia="仿宋" w:hAnsi="仿宋"/>
          <w:sz w:val="32"/>
          <w:szCs w:val="32"/>
        </w:rPr>
      </w:pPr>
      <w:r w:rsidRPr="004159BB">
        <w:rPr>
          <w:rFonts w:ascii="仿宋" w:eastAsia="仿宋" w:hAnsi="仿宋"/>
          <w:sz w:val="32"/>
          <w:szCs w:val="32"/>
        </w:rPr>
        <w:t xml:space="preserve">1、初次违法及时改正的，处一万以上二万以下罚款。 </w:t>
      </w:r>
    </w:p>
    <w:p w:rsidR="00940A2B" w:rsidRPr="004159BB" w:rsidRDefault="00940A2B" w:rsidP="00940A2B">
      <w:pPr>
        <w:rPr>
          <w:rFonts w:ascii="仿宋" w:eastAsia="仿宋" w:hAnsi="仿宋"/>
          <w:sz w:val="32"/>
          <w:szCs w:val="32"/>
        </w:rPr>
      </w:pPr>
      <w:r w:rsidRPr="004159BB">
        <w:rPr>
          <w:rFonts w:ascii="仿宋" w:eastAsia="仿宋" w:hAnsi="仿宋"/>
          <w:sz w:val="32"/>
          <w:szCs w:val="32"/>
        </w:rPr>
        <w:t>2、具有以下情节之一的：1、以暴力、胁迫或其他手段阻碍现场检查；2、聚众围攻执法人员；3、逃匿或隐匿拒不接受检查或配合检查；4、隐匿或销毁环境违法证据，处二万元罚款。</w:t>
      </w:r>
    </w:p>
    <w:p w:rsidR="00940A2B" w:rsidRPr="004159BB" w:rsidRDefault="00940A2B" w:rsidP="00940A2B">
      <w:pPr>
        <w:rPr>
          <w:rFonts w:ascii="仿宋" w:eastAsia="仿宋" w:hAnsi="仿宋"/>
          <w:sz w:val="32"/>
          <w:szCs w:val="32"/>
        </w:rPr>
      </w:pPr>
    </w:p>
    <w:p w:rsidR="00940A2B" w:rsidRPr="004159BB" w:rsidRDefault="00940A2B" w:rsidP="00940A2B">
      <w:pPr>
        <w:rPr>
          <w:rFonts w:ascii="仿宋" w:eastAsia="仿宋" w:hAnsi="仿宋"/>
          <w:sz w:val="32"/>
          <w:szCs w:val="32"/>
        </w:rPr>
      </w:pPr>
    </w:p>
    <w:p w:rsidR="00940A2B" w:rsidRPr="004159BB" w:rsidRDefault="00940A2B" w:rsidP="00940A2B">
      <w:pPr>
        <w:rPr>
          <w:rFonts w:ascii="仿宋" w:eastAsia="仿宋" w:hAnsi="仿宋"/>
          <w:sz w:val="32"/>
          <w:szCs w:val="32"/>
        </w:rPr>
      </w:pPr>
    </w:p>
    <w:p w:rsidR="00940A2B" w:rsidRPr="004159BB" w:rsidRDefault="00940A2B" w:rsidP="00940A2B">
      <w:pPr>
        <w:rPr>
          <w:rFonts w:ascii="仿宋" w:eastAsia="仿宋" w:hAnsi="仿宋"/>
          <w:sz w:val="32"/>
          <w:szCs w:val="32"/>
        </w:rPr>
      </w:pPr>
    </w:p>
    <w:p w:rsidR="00940A2B" w:rsidRPr="004159BB" w:rsidRDefault="00940A2B" w:rsidP="00940A2B">
      <w:pPr>
        <w:rPr>
          <w:rFonts w:ascii="仿宋" w:eastAsia="仿宋" w:hAnsi="仿宋"/>
          <w:sz w:val="32"/>
          <w:szCs w:val="32"/>
        </w:rPr>
      </w:pPr>
    </w:p>
    <w:p w:rsidR="00940A2B" w:rsidRPr="004159BB" w:rsidRDefault="00940A2B" w:rsidP="00940A2B">
      <w:pPr>
        <w:rPr>
          <w:rFonts w:ascii="仿宋" w:eastAsia="仿宋" w:hAnsi="仿宋"/>
          <w:sz w:val="32"/>
          <w:szCs w:val="32"/>
        </w:rPr>
      </w:pPr>
    </w:p>
    <w:p w:rsidR="00940A2B" w:rsidRPr="004159BB" w:rsidRDefault="00940A2B" w:rsidP="00940A2B">
      <w:pPr>
        <w:rPr>
          <w:rFonts w:ascii="仿宋" w:eastAsia="仿宋" w:hAnsi="仿宋"/>
          <w:sz w:val="32"/>
          <w:szCs w:val="32"/>
        </w:rPr>
      </w:pPr>
    </w:p>
    <w:p w:rsidR="00940A2B" w:rsidRPr="004159BB" w:rsidRDefault="00940A2B" w:rsidP="00940A2B">
      <w:pPr>
        <w:rPr>
          <w:rFonts w:ascii="仿宋" w:eastAsia="仿宋" w:hAnsi="仿宋"/>
          <w:sz w:val="32"/>
          <w:szCs w:val="32"/>
        </w:rPr>
      </w:pPr>
    </w:p>
    <w:p w:rsidR="00940A2B" w:rsidRPr="004159BB" w:rsidRDefault="00940A2B" w:rsidP="00940A2B">
      <w:pPr>
        <w:rPr>
          <w:rFonts w:ascii="仿宋" w:eastAsia="仿宋" w:hAnsi="仿宋"/>
          <w:sz w:val="32"/>
          <w:szCs w:val="32"/>
        </w:rPr>
      </w:pPr>
    </w:p>
    <w:p w:rsidR="00940A2B" w:rsidRPr="004159BB" w:rsidRDefault="00940A2B" w:rsidP="00940A2B">
      <w:pPr>
        <w:rPr>
          <w:rFonts w:ascii="仿宋" w:eastAsia="仿宋" w:hAnsi="仿宋"/>
          <w:sz w:val="32"/>
          <w:szCs w:val="32"/>
        </w:rPr>
      </w:pPr>
    </w:p>
    <w:p w:rsidR="00940A2B" w:rsidRPr="004159BB" w:rsidRDefault="00940A2B" w:rsidP="00940A2B">
      <w:pPr>
        <w:rPr>
          <w:rFonts w:ascii="仿宋" w:eastAsia="仿宋" w:hAnsi="仿宋"/>
          <w:sz w:val="32"/>
          <w:szCs w:val="32"/>
        </w:rPr>
      </w:pPr>
    </w:p>
    <w:p w:rsidR="00940A2B" w:rsidRPr="004159BB" w:rsidRDefault="00940A2B" w:rsidP="00940A2B">
      <w:pPr>
        <w:rPr>
          <w:rFonts w:ascii="仿宋" w:eastAsia="仿宋" w:hAnsi="仿宋"/>
          <w:sz w:val="32"/>
          <w:szCs w:val="32"/>
        </w:rPr>
      </w:pPr>
    </w:p>
    <w:p w:rsidR="00940A2B" w:rsidRDefault="00940A2B" w:rsidP="004159BB">
      <w:pPr>
        <w:rPr>
          <w:rFonts w:ascii="仿宋" w:eastAsia="仿宋" w:hAnsi="仿宋"/>
          <w:sz w:val="32"/>
          <w:szCs w:val="32"/>
        </w:rPr>
      </w:pPr>
    </w:p>
    <w:p w:rsidR="00A67551" w:rsidRPr="00CE6BDB" w:rsidRDefault="00412ED7" w:rsidP="00A67551">
      <w:pPr>
        <w:rPr>
          <w:rFonts w:ascii="仿宋" w:eastAsia="仿宋" w:hAnsi="仿宋"/>
          <w:b/>
          <w:sz w:val="32"/>
          <w:szCs w:val="32"/>
        </w:rPr>
      </w:pPr>
      <w:r>
        <w:rPr>
          <w:rFonts w:ascii="仿宋" w:eastAsia="仿宋" w:hAnsi="仿宋"/>
          <w:sz w:val="32"/>
          <w:szCs w:val="32"/>
        </w:rPr>
        <w:t>12</w:t>
      </w:r>
      <w:r w:rsidR="00A67551" w:rsidRPr="004159BB">
        <w:rPr>
          <w:rFonts w:ascii="仿宋" w:eastAsia="仿宋" w:hAnsi="仿宋"/>
          <w:sz w:val="32"/>
          <w:szCs w:val="32"/>
        </w:rPr>
        <w:t>、</w:t>
      </w:r>
      <w:r w:rsidR="00A67551" w:rsidRPr="00CE6BDB">
        <w:rPr>
          <w:rFonts w:ascii="仿宋" w:eastAsia="仿宋" w:hAnsi="仿宋"/>
          <w:b/>
          <w:sz w:val="32"/>
          <w:szCs w:val="32"/>
        </w:rPr>
        <w:t>《放射性同位素与射线装置安全和防护条例》行政处罚裁量权基准</w:t>
      </w:r>
    </w:p>
    <w:p w:rsidR="00A67551" w:rsidRPr="004159BB" w:rsidRDefault="00A67551" w:rsidP="00A67551">
      <w:pPr>
        <w:rPr>
          <w:rFonts w:ascii="仿宋" w:eastAsia="仿宋" w:hAnsi="仿宋"/>
          <w:sz w:val="32"/>
          <w:szCs w:val="32"/>
        </w:rPr>
      </w:pPr>
      <w:r w:rsidRPr="004159BB">
        <w:rPr>
          <w:rFonts w:ascii="仿宋" w:eastAsia="仿宋" w:hAnsi="仿宋" w:hint="eastAsia"/>
          <w:sz w:val="32"/>
          <w:szCs w:val="32"/>
        </w:rPr>
        <w:t>一、第五十二条</w:t>
      </w:r>
      <w:r w:rsidRPr="004159BB">
        <w:rPr>
          <w:rFonts w:ascii="仿宋" w:eastAsia="仿宋" w:hAnsi="仿宋"/>
          <w:sz w:val="32"/>
          <w:szCs w:val="32"/>
        </w:rPr>
        <w:t xml:space="preserve">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rsidR="00A67551" w:rsidRPr="004159BB" w:rsidRDefault="00A67551" w:rsidP="00A67551">
      <w:pPr>
        <w:ind w:firstLineChars="300" w:firstLine="960"/>
        <w:rPr>
          <w:rFonts w:ascii="仿宋" w:eastAsia="仿宋" w:hAnsi="仿宋"/>
          <w:sz w:val="32"/>
          <w:szCs w:val="32"/>
        </w:rPr>
      </w:pPr>
      <w:r w:rsidRPr="004159BB">
        <w:rPr>
          <w:rFonts w:ascii="仿宋" w:eastAsia="仿宋" w:hAnsi="仿宋" w:hint="eastAsia"/>
          <w:sz w:val="32"/>
          <w:szCs w:val="32"/>
        </w:rPr>
        <w:t>（一）无许可证从事放射性同位素和射线装置生产、销售、使用活动的；</w:t>
      </w:r>
    </w:p>
    <w:p w:rsidR="00A67551" w:rsidRPr="004159BB" w:rsidRDefault="00A67551" w:rsidP="00A67551">
      <w:pPr>
        <w:ind w:firstLineChars="300" w:firstLine="960"/>
        <w:rPr>
          <w:rFonts w:ascii="仿宋" w:eastAsia="仿宋" w:hAnsi="仿宋"/>
          <w:sz w:val="32"/>
          <w:szCs w:val="32"/>
        </w:rPr>
      </w:pPr>
      <w:r w:rsidRPr="004159BB">
        <w:rPr>
          <w:rFonts w:ascii="仿宋" w:eastAsia="仿宋" w:hAnsi="仿宋" w:hint="eastAsia"/>
          <w:sz w:val="32"/>
          <w:szCs w:val="32"/>
        </w:rPr>
        <w:t>（二）未按照许可证的规定从事放射性同位素和射线装置生产、销售、使用活动的；</w:t>
      </w:r>
    </w:p>
    <w:p w:rsidR="00A67551" w:rsidRPr="004159BB" w:rsidRDefault="00A67551" w:rsidP="00A67551">
      <w:pPr>
        <w:ind w:firstLineChars="300" w:firstLine="960"/>
        <w:rPr>
          <w:rFonts w:ascii="仿宋" w:eastAsia="仿宋" w:hAnsi="仿宋"/>
          <w:sz w:val="32"/>
          <w:szCs w:val="32"/>
        </w:rPr>
      </w:pPr>
      <w:r w:rsidRPr="004159BB">
        <w:rPr>
          <w:rFonts w:ascii="仿宋" w:eastAsia="仿宋" w:hAnsi="仿宋" w:hint="eastAsia"/>
          <w:sz w:val="32"/>
          <w:szCs w:val="32"/>
        </w:rPr>
        <w:t>（三）改变所从事活动的种类或者范围以及新建、改建或者扩建生产、销售、使用设施或者场所，未按照规定重新申请领取许可证的；</w:t>
      </w:r>
    </w:p>
    <w:p w:rsidR="00A67551" w:rsidRPr="004159BB" w:rsidRDefault="00A67551" w:rsidP="00A67551">
      <w:pPr>
        <w:ind w:firstLineChars="300" w:firstLine="960"/>
        <w:rPr>
          <w:rFonts w:ascii="仿宋" w:eastAsia="仿宋" w:hAnsi="仿宋"/>
          <w:sz w:val="32"/>
          <w:szCs w:val="32"/>
        </w:rPr>
      </w:pPr>
      <w:r w:rsidRPr="004159BB">
        <w:rPr>
          <w:rFonts w:ascii="仿宋" w:eastAsia="仿宋" w:hAnsi="仿宋" w:hint="eastAsia"/>
          <w:sz w:val="32"/>
          <w:szCs w:val="32"/>
        </w:rPr>
        <w:t>（四）许可证有效期届满，需要延续而未按照规定办</w:t>
      </w:r>
      <w:r w:rsidRPr="004159BB">
        <w:rPr>
          <w:rFonts w:ascii="仿宋" w:eastAsia="仿宋" w:hAnsi="仿宋" w:hint="eastAsia"/>
          <w:sz w:val="32"/>
          <w:szCs w:val="32"/>
        </w:rPr>
        <w:lastRenderedPageBreak/>
        <w:t>理延续手续的；</w:t>
      </w:r>
    </w:p>
    <w:p w:rsidR="00A67551" w:rsidRPr="004159BB" w:rsidRDefault="00A67551" w:rsidP="00A67551">
      <w:pPr>
        <w:ind w:firstLineChars="300" w:firstLine="960"/>
        <w:rPr>
          <w:rFonts w:ascii="仿宋" w:eastAsia="仿宋" w:hAnsi="仿宋"/>
          <w:sz w:val="32"/>
          <w:szCs w:val="32"/>
        </w:rPr>
      </w:pPr>
      <w:r w:rsidRPr="004159BB">
        <w:rPr>
          <w:rFonts w:ascii="仿宋" w:eastAsia="仿宋" w:hAnsi="仿宋" w:hint="eastAsia"/>
          <w:sz w:val="32"/>
          <w:szCs w:val="32"/>
        </w:rPr>
        <w:t>（五）未经批准，擅自进口或者转让放射性同位素的。</w:t>
      </w:r>
    </w:p>
    <w:p w:rsidR="00A67551" w:rsidRPr="00CE6BDB" w:rsidRDefault="00A67551" w:rsidP="00A67551">
      <w:pPr>
        <w:rPr>
          <w:rFonts w:ascii="仿宋" w:eastAsia="仿宋" w:hAnsi="仿宋"/>
          <w:b/>
          <w:sz w:val="32"/>
          <w:szCs w:val="32"/>
        </w:rPr>
      </w:pPr>
      <w:r w:rsidRPr="00CE6BDB">
        <w:rPr>
          <w:rFonts w:ascii="仿宋" w:eastAsia="仿宋" w:hAnsi="仿宋" w:hint="eastAsia"/>
          <w:b/>
          <w:sz w:val="32"/>
          <w:szCs w:val="32"/>
        </w:rPr>
        <w:t>违法行为情节和处罚基准</w:t>
      </w:r>
      <w:r w:rsidRPr="00CE6BDB">
        <w:rPr>
          <w:rFonts w:ascii="仿宋" w:eastAsia="仿宋" w:hAnsi="仿宋"/>
          <w:b/>
          <w:sz w:val="32"/>
          <w:szCs w:val="32"/>
        </w:rPr>
        <w:t>：</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1、没有违法所得或者违反所得不足十万元的，并处一万以上十万以下罚款。</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2、违法所得十万元以上的，并处违法所得一倍以上三倍以下罚款。</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3、违法所得十万元以上，责令改正拒不改正，或者造成环境污染，恶劣社会影响等其他较重情节的，并处违法所得三倍以上五倍以下罚款。</w:t>
      </w:r>
    </w:p>
    <w:p w:rsidR="00A67551" w:rsidRPr="004159BB" w:rsidRDefault="00A67551" w:rsidP="00A67551">
      <w:pPr>
        <w:rPr>
          <w:rFonts w:ascii="仿宋" w:eastAsia="仿宋" w:hAnsi="仿宋"/>
          <w:sz w:val="32"/>
          <w:szCs w:val="32"/>
        </w:rPr>
      </w:pPr>
      <w:r w:rsidRPr="004159BB">
        <w:rPr>
          <w:rFonts w:ascii="仿宋" w:eastAsia="仿宋" w:hAnsi="仿宋" w:hint="eastAsia"/>
          <w:sz w:val="32"/>
          <w:szCs w:val="32"/>
        </w:rPr>
        <w:t>二、第五十四条</w:t>
      </w:r>
      <w:r w:rsidRPr="004159BB">
        <w:rPr>
          <w:rFonts w:ascii="仿宋" w:eastAsia="仿宋" w:hAnsi="仿宋"/>
          <w:sz w:val="32"/>
          <w:szCs w:val="32"/>
        </w:rPr>
        <w:t xml:space="preserve">  违反本条例规定，生产、销售、使用放射性同位素和射线装置的单位部分终止或者全部终止生产、销售、使用活动，未按照规定办理许可证变更或者注销手续的，由县级以上人民政府环境保护主管部门责令停止违法行为，限期改正；逾期不改正的，处1万元以上10万元以下的罚款；造成辐射事故，构成犯罪的，依法追究刑事责任。</w:t>
      </w:r>
    </w:p>
    <w:p w:rsidR="00A67551" w:rsidRPr="00CE6BDB" w:rsidRDefault="00A67551" w:rsidP="00A67551">
      <w:pPr>
        <w:rPr>
          <w:rFonts w:ascii="仿宋" w:eastAsia="仿宋" w:hAnsi="仿宋"/>
          <w:b/>
          <w:sz w:val="32"/>
          <w:szCs w:val="32"/>
        </w:rPr>
      </w:pPr>
      <w:r w:rsidRPr="00CE6BDB">
        <w:rPr>
          <w:rFonts w:ascii="仿宋" w:eastAsia="仿宋" w:hAnsi="仿宋" w:hint="eastAsia"/>
          <w:b/>
          <w:sz w:val="32"/>
          <w:szCs w:val="32"/>
        </w:rPr>
        <w:t>违法行为情节和处罚基准：</w:t>
      </w:r>
    </w:p>
    <w:p w:rsidR="00A67551" w:rsidRPr="004159BB" w:rsidRDefault="00A67551" w:rsidP="00A67551">
      <w:pPr>
        <w:ind w:firstLineChars="300" w:firstLine="960"/>
        <w:rPr>
          <w:rFonts w:ascii="仿宋" w:eastAsia="仿宋" w:hAnsi="仿宋"/>
          <w:sz w:val="32"/>
          <w:szCs w:val="32"/>
        </w:rPr>
      </w:pPr>
      <w:r w:rsidRPr="004159BB">
        <w:rPr>
          <w:rFonts w:ascii="仿宋" w:eastAsia="仿宋" w:hAnsi="仿宋" w:hint="eastAsia"/>
          <w:sz w:val="32"/>
          <w:szCs w:val="32"/>
        </w:rPr>
        <w:t>（一）在规定期限内未按照要求改正违法行为的，处一万以上三万以下罚款。</w:t>
      </w:r>
    </w:p>
    <w:p w:rsidR="00A67551" w:rsidRPr="004159BB" w:rsidRDefault="00A67551" w:rsidP="00A67551">
      <w:pPr>
        <w:ind w:firstLineChars="300" w:firstLine="960"/>
        <w:rPr>
          <w:rFonts w:ascii="仿宋" w:eastAsia="仿宋" w:hAnsi="仿宋"/>
          <w:sz w:val="32"/>
          <w:szCs w:val="32"/>
        </w:rPr>
      </w:pPr>
      <w:r w:rsidRPr="004159BB">
        <w:rPr>
          <w:rFonts w:ascii="仿宋" w:eastAsia="仿宋" w:hAnsi="仿宋" w:hint="eastAsia"/>
          <w:sz w:val="32"/>
          <w:szCs w:val="32"/>
        </w:rPr>
        <w:t>（二）责令改正拒不改正的，处三万以上五万以下罚款。</w:t>
      </w:r>
    </w:p>
    <w:p w:rsidR="00A67551" w:rsidRPr="004159BB" w:rsidRDefault="00A67551" w:rsidP="00A67551">
      <w:pPr>
        <w:ind w:firstLineChars="300" w:firstLine="960"/>
        <w:rPr>
          <w:rFonts w:ascii="仿宋" w:eastAsia="仿宋" w:hAnsi="仿宋"/>
          <w:sz w:val="32"/>
          <w:szCs w:val="32"/>
        </w:rPr>
      </w:pPr>
      <w:r w:rsidRPr="004159BB">
        <w:rPr>
          <w:rFonts w:ascii="仿宋" w:eastAsia="仿宋" w:hAnsi="仿宋" w:hint="eastAsia"/>
          <w:sz w:val="32"/>
          <w:szCs w:val="32"/>
        </w:rPr>
        <w:t>（三）违反本规定，造成辐射事故的，处五万以上十</w:t>
      </w:r>
      <w:r w:rsidRPr="004159BB">
        <w:rPr>
          <w:rFonts w:ascii="仿宋" w:eastAsia="仿宋" w:hAnsi="仿宋" w:hint="eastAsia"/>
          <w:sz w:val="32"/>
          <w:szCs w:val="32"/>
        </w:rPr>
        <w:lastRenderedPageBreak/>
        <w:t>万以下罚款。</w:t>
      </w:r>
    </w:p>
    <w:p w:rsidR="00A67551" w:rsidRPr="004159BB" w:rsidRDefault="00A67551" w:rsidP="00A67551">
      <w:pPr>
        <w:rPr>
          <w:rFonts w:ascii="仿宋" w:eastAsia="仿宋" w:hAnsi="仿宋"/>
          <w:sz w:val="32"/>
          <w:szCs w:val="32"/>
        </w:rPr>
      </w:pPr>
      <w:r w:rsidRPr="004159BB">
        <w:rPr>
          <w:rFonts w:ascii="仿宋" w:eastAsia="仿宋" w:hAnsi="仿宋" w:hint="eastAsia"/>
          <w:sz w:val="32"/>
          <w:szCs w:val="32"/>
        </w:rPr>
        <w:t>三、第五十五条</w:t>
      </w:r>
      <w:r w:rsidRPr="004159BB">
        <w:rPr>
          <w:rFonts w:ascii="仿宋" w:eastAsia="仿宋" w:hAnsi="仿宋"/>
          <w:sz w:val="32"/>
          <w:szCs w:val="32"/>
        </w:rPr>
        <w:t xml:space="preserve">  违反本条例规定，伪造、变造、转让许可证的，由县级以上人民政府环境保护主管部门收缴伪造、变造的许可证或者由原发证机关吊销许可证，并处5万元以上10万元以下的罚款；构成犯罪的，依法追究刑事责任。</w:t>
      </w:r>
    </w:p>
    <w:p w:rsidR="00A67551" w:rsidRPr="004159BB" w:rsidRDefault="00A67551" w:rsidP="00A67551">
      <w:pPr>
        <w:rPr>
          <w:rFonts w:ascii="仿宋" w:eastAsia="仿宋" w:hAnsi="仿宋"/>
          <w:sz w:val="32"/>
          <w:szCs w:val="32"/>
        </w:rPr>
      </w:pPr>
      <w:r w:rsidRPr="004159BB">
        <w:rPr>
          <w:rFonts w:ascii="仿宋" w:eastAsia="仿宋" w:hAnsi="仿宋" w:hint="eastAsia"/>
          <w:sz w:val="32"/>
          <w:szCs w:val="32"/>
        </w:rPr>
        <w:t>违反本条例规定，伪造、变造、转让放射性同位素进口和转让批准文件的，由县级以上人民政府环境保护主管部门收缴伪造、变造的批准文件或者由原批准机关撤销批准文件，并处</w:t>
      </w:r>
      <w:r w:rsidRPr="004159BB">
        <w:rPr>
          <w:rFonts w:ascii="仿宋" w:eastAsia="仿宋" w:hAnsi="仿宋"/>
          <w:sz w:val="32"/>
          <w:szCs w:val="32"/>
        </w:rPr>
        <w:t>5万元以上10万元以下的罚款；情节严重的，可以由原发证机关吊销许可证；构成犯罪的，依法追究刑事责任。</w:t>
      </w:r>
    </w:p>
    <w:p w:rsidR="00A67551" w:rsidRPr="00CE6BDB" w:rsidRDefault="00A67551" w:rsidP="00A67551">
      <w:pPr>
        <w:rPr>
          <w:rFonts w:ascii="仿宋" w:eastAsia="仿宋" w:hAnsi="仿宋"/>
          <w:b/>
          <w:sz w:val="32"/>
          <w:szCs w:val="32"/>
        </w:rPr>
      </w:pPr>
      <w:r w:rsidRPr="00CE6BDB">
        <w:rPr>
          <w:rFonts w:ascii="仿宋" w:eastAsia="仿宋" w:hAnsi="仿宋" w:hint="eastAsia"/>
          <w:b/>
          <w:sz w:val="32"/>
          <w:szCs w:val="32"/>
        </w:rPr>
        <w:t>违法行为情节和处罚基准：</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1、伪造、变造、转让许可证、批准文件的，并处五万以上十万以下罚款。</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2、造成危害后果的，并处十万元罚款。</w:t>
      </w:r>
    </w:p>
    <w:p w:rsidR="00A67551" w:rsidRPr="004159BB" w:rsidRDefault="00A67551" w:rsidP="00A67551">
      <w:pPr>
        <w:rPr>
          <w:rFonts w:ascii="仿宋" w:eastAsia="仿宋" w:hAnsi="仿宋"/>
          <w:sz w:val="32"/>
          <w:szCs w:val="32"/>
        </w:rPr>
      </w:pPr>
      <w:r w:rsidRPr="004159BB">
        <w:rPr>
          <w:rFonts w:ascii="仿宋" w:eastAsia="仿宋" w:hAnsi="仿宋" w:hint="eastAsia"/>
          <w:sz w:val="32"/>
          <w:szCs w:val="32"/>
        </w:rPr>
        <w:t>四、第五十七条</w:t>
      </w:r>
      <w:r w:rsidRPr="004159BB">
        <w:rPr>
          <w:rFonts w:ascii="仿宋" w:eastAsia="仿宋" w:hAnsi="仿宋"/>
          <w:sz w:val="32"/>
          <w:szCs w:val="32"/>
        </w:rPr>
        <w:t xml:space="preserve">  违反本条例规定，生产、销售、使用放射性同位素和射线装置的单位有下列行为之一的，由县级以上人民政府环境保护主管部门责令停止违法行为，限期改正；逾期不改正的，处1万元以上10万元以下的罚款：</w:t>
      </w:r>
    </w:p>
    <w:p w:rsidR="00A67551" w:rsidRPr="004159BB" w:rsidRDefault="00A67551" w:rsidP="00A67551">
      <w:pPr>
        <w:rPr>
          <w:rFonts w:ascii="仿宋" w:eastAsia="仿宋" w:hAnsi="仿宋"/>
          <w:sz w:val="32"/>
          <w:szCs w:val="32"/>
        </w:rPr>
      </w:pPr>
      <w:r w:rsidRPr="004159BB">
        <w:rPr>
          <w:rFonts w:ascii="仿宋" w:eastAsia="仿宋" w:hAnsi="仿宋" w:hint="eastAsia"/>
          <w:sz w:val="32"/>
          <w:szCs w:val="32"/>
        </w:rPr>
        <w:t>（一）在室外、野外使用放射性同位素和射线装置，未按照国家有关安全和防护标准的要求划出安全防护区域和设置明显的放射性标志的；</w:t>
      </w:r>
    </w:p>
    <w:p w:rsidR="00A67551" w:rsidRPr="00CE6BDB" w:rsidRDefault="00A67551" w:rsidP="00A67551">
      <w:pPr>
        <w:rPr>
          <w:rFonts w:ascii="仿宋" w:eastAsia="仿宋" w:hAnsi="仿宋"/>
          <w:b/>
          <w:sz w:val="32"/>
          <w:szCs w:val="32"/>
        </w:rPr>
      </w:pPr>
      <w:r w:rsidRPr="00CE6BDB">
        <w:rPr>
          <w:rFonts w:ascii="仿宋" w:eastAsia="仿宋" w:hAnsi="仿宋" w:hint="eastAsia"/>
          <w:b/>
          <w:sz w:val="32"/>
          <w:szCs w:val="32"/>
        </w:rPr>
        <w:t>违法行为情节和处罚基准：</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lastRenderedPageBreak/>
        <w:t>1、初次违法，未造成危害后果的，处一万以上五万以下罚款。</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2、造成危害后果的，处五万以上十万以下罚款。</w:t>
      </w:r>
    </w:p>
    <w:p w:rsidR="00A67551" w:rsidRPr="004159BB" w:rsidRDefault="00A67551" w:rsidP="00A67551">
      <w:pPr>
        <w:rPr>
          <w:rFonts w:ascii="仿宋" w:eastAsia="仿宋" w:hAnsi="仿宋"/>
          <w:sz w:val="32"/>
          <w:szCs w:val="32"/>
        </w:rPr>
      </w:pPr>
      <w:r w:rsidRPr="004159BB">
        <w:rPr>
          <w:rFonts w:ascii="仿宋" w:eastAsia="仿宋" w:hAnsi="仿宋" w:hint="eastAsia"/>
          <w:sz w:val="32"/>
          <w:szCs w:val="32"/>
        </w:rPr>
        <w:t>（二）未经批准擅自在野外进行放射性同位素示踪试验的。</w:t>
      </w:r>
    </w:p>
    <w:p w:rsidR="00A67551" w:rsidRPr="00CE6BDB" w:rsidRDefault="00A67551" w:rsidP="00A67551">
      <w:pPr>
        <w:rPr>
          <w:rFonts w:ascii="仿宋" w:eastAsia="仿宋" w:hAnsi="仿宋"/>
          <w:b/>
          <w:sz w:val="32"/>
          <w:szCs w:val="32"/>
        </w:rPr>
      </w:pPr>
      <w:r w:rsidRPr="00CE6BDB">
        <w:rPr>
          <w:rFonts w:ascii="仿宋" w:eastAsia="仿宋" w:hAnsi="仿宋" w:hint="eastAsia"/>
          <w:b/>
          <w:sz w:val="32"/>
          <w:szCs w:val="32"/>
        </w:rPr>
        <w:t>违法行为情节和处罚基准：</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1、未批准，擅自在野外进行放射性同位素示踪试验的，处一万以上五万以下罚款。</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2、未批准，擅自在野外进行放射性同位素示踪试验造成环境污染的，处五万以上十万以下罚款。</w:t>
      </w:r>
    </w:p>
    <w:p w:rsidR="00A67551" w:rsidRPr="004159BB" w:rsidRDefault="00A67551" w:rsidP="00A67551">
      <w:pPr>
        <w:rPr>
          <w:rFonts w:ascii="仿宋" w:eastAsia="仿宋" w:hAnsi="仿宋"/>
          <w:sz w:val="32"/>
          <w:szCs w:val="32"/>
        </w:rPr>
      </w:pPr>
      <w:r w:rsidRPr="004159BB">
        <w:rPr>
          <w:rFonts w:ascii="仿宋" w:eastAsia="仿宋" w:hAnsi="仿宋" w:hint="eastAsia"/>
          <w:sz w:val="32"/>
          <w:szCs w:val="32"/>
        </w:rPr>
        <w:t>五、第五十八条</w:t>
      </w:r>
      <w:r w:rsidRPr="004159BB">
        <w:rPr>
          <w:rFonts w:ascii="仿宋" w:eastAsia="仿宋" w:hAnsi="仿宋"/>
          <w:sz w:val="32"/>
          <w:szCs w:val="32"/>
        </w:rPr>
        <w:t xml:space="preserve">  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w:t>
      </w:r>
    </w:p>
    <w:p w:rsidR="00A67551" w:rsidRPr="004159BB" w:rsidRDefault="00A67551" w:rsidP="00A67551">
      <w:pPr>
        <w:rPr>
          <w:rFonts w:ascii="仿宋" w:eastAsia="仿宋" w:hAnsi="仿宋"/>
          <w:sz w:val="32"/>
          <w:szCs w:val="32"/>
        </w:rPr>
      </w:pPr>
      <w:r w:rsidRPr="004159BB">
        <w:rPr>
          <w:rFonts w:ascii="仿宋" w:eastAsia="仿宋" w:hAnsi="仿宋" w:hint="eastAsia"/>
          <w:sz w:val="32"/>
          <w:szCs w:val="32"/>
        </w:rPr>
        <w:t>（一）未建立放射性同位素产品台账的；</w:t>
      </w:r>
    </w:p>
    <w:p w:rsidR="00A67551" w:rsidRPr="004159BB" w:rsidRDefault="00A67551" w:rsidP="00A67551">
      <w:pPr>
        <w:rPr>
          <w:rFonts w:ascii="仿宋" w:eastAsia="仿宋" w:hAnsi="仿宋"/>
          <w:sz w:val="32"/>
          <w:szCs w:val="32"/>
        </w:rPr>
      </w:pPr>
      <w:r w:rsidRPr="004159BB">
        <w:rPr>
          <w:rFonts w:ascii="仿宋" w:eastAsia="仿宋" w:hAnsi="仿宋" w:hint="eastAsia"/>
          <w:sz w:val="32"/>
          <w:szCs w:val="32"/>
        </w:rPr>
        <w:t>（二）未按照国务院环境保护主管部门制定的编码规则，对生产的放射源进行统一编码的；</w:t>
      </w:r>
    </w:p>
    <w:p w:rsidR="00A67551" w:rsidRPr="004159BB" w:rsidRDefault="00A67551" w:rsidP="00A67551">
      <w:pPr>
        <w:rPr>
          <w:rFonts w:ascii="仿宋" w:eastAsia="仿宋" w:hAnsi="仿宋"/>
          <w:sz w:val="32"/>
          <w:szCs w:val="32"/>
        </w:rPr>
      </w:pPr>
      <w:r w:rsidRPr="004159BB">
        <w:rPr>
          <w:rFonts w:ascii="仿宋" w:eastAsia="仿宋" w:hAnsi="仿宋" w:hint="eastAsia"/>
          <w:sz w:val="32"/>
          <w:szCs w:val="32"/>
        </w:rPr>
        <w:t>（三）未将放射性同位素产品台账和放射源编码清单报国务院环境保护主管部门备案的；</w:t>
      </w:r>
    </w:p>
    <w:p w:rsidR="00A67551" w:rsidRPr="004159BB" w:rsidRDefault="00A67551" w:rsidP="00A67551">
      <w:pPr>
        <w:rPr>
          <w:rFonts w:ascii="仿宋" w:eastAsia="仿宋" w:hAnsi="仿宋"/>
          <w:sz w:val="32"/>
          <w:szCs w:val="32"/>
        </w:rPr>
      </w:pPr>
      <w:r w:rsidRPr="004159BB">
        <w:rPr>
          <w:rFonts w:ascii="仿宋" w:eastAsia="仿宋" w:hAnsi="仿宋" w:hint="eastAsia"/>
          <w:sz w:val="32"/>
          <w:szCs w:val="32"/>
        </w:rPr>
        <w:t>（四）出厂或者销售未列入产品台账的放射性同位素和未编码的放射源的。</w:t>
      </w:r>
    </w:p>
    <w:p w:rsidR="00A67551" w:rsidRPr="00CE6BDB" w:rsidRDefault="00A67551" w:rsidP="00A67551">
      <w:pPr>
        <w:rPr>
          <w:rFonts w:ascii="仿宋" w:eastAsia="仿宋" w:hAnsi="仿宋"/>
          <w:b/>
          <w:sz w:val="32"/>
          <w:szCs w:val="32"/>
        </w:rPr>
      </w:pPr>
      <w:r w:rsidRPr="00CE6BDB">
        <w:rPr>
          <w:rFonts w:ascii="仿宋" w:eastAsia="仿宋" w:hAnsi="仿宋" w:hint="eastAsia"/>
          <w:b/>
          <w:sz w:val="32"/>
          <w:szCs w:val="32"/>
        </w:rPr>
        <w:t>违法行为情节和处罚基准：</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lastRenderedPageBreak/>
        <w:t>1、在规定期限内改正违法行为的，给予警告。</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2、在规定期限内未改正违法行为的，处五万以上八万以下罚款。</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3、造成环境污染的，处八万以上十万以下罚款。</w:t>
      </w:r>
    </w:p>
    <w:p w:rsidR="00A67551" w:rsidRPr="004159BB" w:rsidRDefault="00A67551" w:rsidP="00A67551">
      <w:pPr>
        <w:rPr>
          <w:rFonts w:ascii="仿宋" w:eastAsia="仿宋" w:hAnsi="仿宋"/>
          <w:sz w:val="32"/>
          <w:szCs w:val="32"/>
        </w:rPr>
      </w:pPr>
      <w:r w:rsidRPr="004159BB">
        <w:rPr>
          <w:rFonts w:ascii="仿宋" w:eastAsia="仿宋" w:hAnsi="仿宋" w:hint="eastAsia"/>
          <w:sz w:val="32"/>
          <w:szCs w:val="32"/>
        </w:rPr>
        <w:t>六、第五十九条</w:t>
      </w:r>
      <w:r w:rsidRPr="004159BB">
        <w:rPr>
          <w:rFonts w:ascii="仿宋" w:eastAsia="仿宋" w:hAnsi="仿宋"/>
          <w:sz w:val="32"/>
          <w:szCs w:val="32"/>
        </w:rPr>
        <w:t xml:space="preserve">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万元以上l0万元以下的罚款：</w:t>
      </w:r>
    </w:p>
    <w:p w:rsidR="00A67551" w:rsidRPr="004159BB" w:rsidRDefault="00A67551" w:rsidP="00A67551">
      <w:pPr>
        <w:rPr>
          <w:rFonts w:ascii="仿宋" w:eastAsia="仿宋" w:hAnsi="仿宋"/>
          <w:sz w:val="32"/>
          <w:szCs w:val="32"/>
        </w:rPr>
      </w:pPr>
      <w:r w:rsidRPr="004159BB">
        <w:rPr>
          <w:rFonts w:ascii="仿宋" w:eastAsia="仿宋" w:hAnsi="仿宋" w:hint="eastAsia"/>
          <w:sz w:val="32"/>
          <w:szCs w:val="32"/>
        </w:rPr>
        <w:t>（一）未按照规定对废旧放射源进行处理的；</w:t>
      </w:r>
    </w:p>
    <w:p w:rsidR="00A67551" w:rsidRPr="004159BB" w:rsidRDefault="00A67551" w:rsidP="00A67551">
      <w:pPr>
        <w:rPr>
          <w:rFonts w:ascii="仿宋" w:eastAsia="仿宋" w:hAnsi="仿宋"/>
          <w:sz w:val="32"/>
          <w:szCs w:val="32"/>
        </w:rPr>
      </w:pPr>
      <w:r w:rsidRPr="004159BB">
        <w:rPr>
          <w:rFonts w:ascii="仿宋" w:eastAsia="仿宋" w:hAnsi="仿宋" w:hint="eastAsia"/>
          <w:sz w:val="32"/>
          <w:szCs w:val="32"/>
        </w:rPr>
        <w:t>违法行为情节和处罚基准：</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1、在规定期限内改正违法行为的，不予处罚。</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2、Ⅳ类、Ⅴ类废旧放射源未按照规定处理的，罚款1-5万元；造成危害后果的，罚款5-10万元。</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3、Ⅰ类、Ⅱ类、Ⅲ类废旧放射源未按照规定处理的，罚款5-10万元；造成危害后果的，罚款10万元。</w:t>
      </w:r>
    </w:p>
    <w:p w:rsidR="00A67551" w:rsidRPr="004159BB" w:rsidRDefault="00A67551" w:rsidP="00A67551">
      <w:pPr>
        <w:rPr>
          <w:rFonts w:ascii="仿宋" w:eastAsia="仿宋" w:hAnsi="仿宋"/>
          <w:sz w:val="32"/>
          <w:szCs w:val="32"/>
        </w:rPr>
      </w:pPr>
      <w:r w:rsidRPr="004159BB">
        <w:rPr>
          <w:rFonts w:ascii="仿宋" w:eastAsia="仿宋" w:hAnsi="仿宋" w:hint="eastAsia"/>
          <w:sz w:val="32"/>
          <w:szCs w:val="32"/>
        </w:rPr>
        <w:t>（二）未按照规定对使用Ⅰ类、Ⅱ类、Ⅲ类放射源的场所和生产放射性同位素的场所，以及终结运行后产生放射性污染的射线装置实施退役的。</w:t>
      </w:r>
    </w:p>
    <w:p w:rsidR="00A67551" w:rsidRPr="00CE6BDB" w:rsidRDefault="00A67551" w:rsidP="00A67551">
      <w:pPr>
        <w:rPr>
          <w:rFonts w:ascii="仿宋" w:eastAsia="仿宋" w:hAnsi="仿宋"/>
          <w:b/>
          <w:sz w:val="32"/>
          <w:szCs w:val="32"/>
        </w:rPr>
      </w:pPr>
      <w:r w:rsidRPr="00CE6BDB">
        <w:rPr>
          <w:rFonts w:ascii="仿宋" w:eastAsia="仿宋" w:hAnsi="仿宋" w:hint="eastAsia"/>
          <w:b/>
          <w:sz w:val="32"/>
          <w:szCs w:val="32"/>
        </w:rPr>
        <w:t>违法行为情节和处罚基准：</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1、在规定期限内改正违法行为的，不予处罚。</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lastRenderedPageBreak/>
        <w:t>2、在规定期限内未按照规定代为处理或实施退役的，处一万以上八万以下罚款。</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3、造成危害后果的，处八万以上十万以下罚款。</w:t>
      </w:r>
    </w:p>
    <w:p w:rsidR="00A67551" w:rsidRPr="004159BB" w:rsidRDefault="00A67551" w:rsidP="00A67551">
      <w:pPr>
        <w:rPr>
          <w:rFonts w:ascii="仿宋" w:eastAsia="仿宋" w:hAnsi="仿宋"/>
          <w:sz w:val="32"/>
          <w:szCs w:val="32"/>
        </w:rPr>
      </w:pPr>
      <w:r w:rsidRPr="004159BB">
        <w:rPr>
          <w:rFonts w:ascii="仿宋" w:eastAsia="仿宋" w:hAnsi="仿宋" w:hint="eastAsia"/>
          <w:sz w:val="32"/>
          <w:szCs w:val="32"/>
        </w:rPr>
        <w:t>七、第六十条</w:t>
      </w:r>
      <w:r w:rsidRPr="004159BB">
        <w:rPr>
          <w:rFonts w:ascii="仿宋" w:eastAsia="仿宋" w:hAnsi="仿宋"/>
          <w:sz w:val="32"/>
          <w:szCs w:val="32"/>
        </w:rPr>
        <w:t xml:space="preserve">  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w:t>
      </w:r>
    </w:p>
    <w:p w:rsidR="00A67551" w:rsidRPr="004159BB" w:rsidRDefault="00A67551" w:rsidP="00A67551">
      <w:pPr>
        <w:ind w:firstLineChars="200" w:firstLine="640"/>
        <w:rPr>
          <w:rFonts w:ascii="仿宋" w:eastAsia="仿宋" w:hAnsi="仿宋"/>
          <w:sz w:val="32"/>
          <w:szCs w:val="32"/>
        </w:rPr>
      </w:pPr>
      <w:r w:rsidRPr="004159BB">
        <w:rPr>
          <w:rFonts w:ascii="仿宋" w:eastAsia="仿宋" w:hAnsi="仿宋" w:hint="eastAsia"/>
          <w:sz w:val="32"/>
          <w:szCs w:val="32"/>
        </w:rPr>
        <w:t>（一）未按照规定对本单位的放射性同位素、射线装置安全和防护状况进行评估或者发现安全隐患不及时整改的；</w:t>
      </w:r>
    </w:p>
    <w:p w:rsidR="00A67551" w:rsidRPr="00CE6BDB" w:rsidRDefault="00A67551" w:rsidP="00A67551">
      <w:pPr>
        <w:rPr>
          <w:rFonts w:ascii="仿宋" w:eastAsia="仿宋" w:hAnsi="仿宋"/>
          <w:b/>
          <w:sz w:val="32"/>
          <w:szCs w:val="32"/>
        </w:rPr>
      </w:pPr>
      <w:r w:rsidRPr="00CE6BDB">
        <w:rPr>
          <w:rFonts w:ascii="仿宋" w:eastAsia="仿宋" w:hAnsi="仿宋" w:hint="eastAsia"/>
          <w:b/>
          <w:sz w:val="32"/>
          <w:szCs w:val="32"/>
        </w:rPr>
        <w:t>违法行为情节和处罚基准</w:t>
      </w:r>
      <w:r w:rsidRPr="00CE6BDB">
        <w:rPr>
          <w:rFonts w:ascii="仿宋" w:eastAsia="仿宋" w:hAnsi="仿宋"/>
          <w:b/>
          <w:sz w:val="32"/>
          <w:szCs w:val="32"/>
        </w:rPr>
        <w:t>：</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1、属Ⅳ、Ⅴ类放射源或Ⅲ类射线装置，未评估的，或发现安全隐患不及时整改的，并处二万以上十万以下罚款。</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2、属Ⅱ、Ⅲ类放射源或Ⅱ类射线装置，未评估的，或发现安全隐患不及时整改的，并处十万以上十五万以下罚款。</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3、属Ⅰ类放射源或Ⅰ类射线装置，未评估的，或发现安全隐患不及时整改的，并处十五万以上二十万以下罚款。</w:t>
      </w:r>
    </w:p>
    <w:p w:rsidR="00A67551" w:rsidRPr="004159BB" w:rsidRDefault="00A67551" w:rsidP="00A67551">
      <w:pPr>
        <w:ind w:firstLineChars="200" w:firstLine="640"/>
        <w:rPr>
          <w:rFonts w:ascii="仿宋" w:eastAsia="仿宋" w:hAnsi="仿宋"/>
          <w:sz w:val="32"/>
          <w:szCs w:val="32"/>
        </w:rPr>
      </w:pPr>
      <w:r w:rsidRPr="004159BB">
        <w:rPr>
          <w:rFonts w:ascii="仿宋" w:eastAsia="仿宋" w:hAnsi="仿宋" w:hint="eastAsia"/>
          <w:sz w:val="32"/>
          <w:szCs w:val="32"/>
        </w:rPr>
        <w:t>（二）生产、销售、使用、贮存放射性同位素和射线装置的场所未按照规定设置安全和防护设施以及放射性标志的。</w:t>
      </w:r>
    </w:p>
    <w:p w:rsidR="00A67551" w:rsidRPr="00CE6BDB" w:rsidRDefault="00A67551" w:rsidP="00A67551">
      <w:pPr>
        <w:rPr>
          <w:rFonts w:ascii="仿宋" w:eastAsia="仿宋" w:hAnsi="仿宋"/>
          <w:b/>
          <w:sz w:val="32"/>
          <w:szCs w:val="32"/>
        </w:rPr>
      </w:pPr>
      <w:r w:rsidRPr="00CE6BDB">
        <w:rPr>
          <w:rFonts w:ascii="仿宋" w:eastAsia="仿宋" w:hAnsi="仿宋" w:hint="eastAsia"/>
          <w:b/>
          <w:sz w:val="32"/>
          <w:szCs w:val="32"/>
        </w:rPr>
        <w:t>违法行为情节和处罚基准</w:t>
      </w:r>
      <w:r w:rsidRPr="00CE6BDB">
        <w:rPr>
          <w:rFonts w:ascii="仿宋" w:eastAsia="仿宋" w:hAnsi="仿宋"/>
          <w:b/>
          <w:sz w:val="32"/>
          <w:szCs w:val="32"/>
        </w:rPr>
        <w:t>：</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1、属Ⅳ、Ⅴ类放射源和Ⅲ类射线装置的，并处二万以上八万</w:t>
      </w:r>
      <w:r w:rsidRPr="004159BB">
        <w:rPr>
          <w:rFonts w:ascii="仿宋" w:eastAsia="仿宋" w:hAnsi="仿宋"/>
          <w:sz w:val="32"/>
          <w:szCs w:val="32"/>
        </w:rPr>
        <w:lastRenderedPageBreak/>
        <w:t>以下罚款。</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2、属Ⅱ、Ⅲ类放射源和Ⅱ类射线装置的，并处八万以上十五万以下罚款。</w:t>
      </w:r>
    </w:p>
    <w:p w:rsidR="00A67551" w:rsidRPr="004159BB" w:rsidRDefault="00A67551" w:rsidP="00A67551">
      <w:pPr>
        <w:rPr>
          <w:rFonts w:ascii="仿宋" w:eastAsia="仿宋" w:hAnsi="仿宋"/>
          <w:sz w:val="32"/>
          <w:szCs w:val="32"/>
        </w:rPr>
      </w:pPr>
      <w:r w:rsidRPr="004159BB">
        <w:rPr>
          <w:rFonts w:ascii="仿宋" w:eastAsia="仿宋" w:hAnsi="仿宋"/>
          <w:sz w:val="32"/>
          <w:szCs w:val="32"/>
        </w:rPr>
        <w:t>3、属Ⅰ类放射源和Ⅰ类射线装置的，并处十五万以上二十万以下罚款。</w:t>
      </w:r>
    </w:p>
    <w:p w:rsidR="00A67551" w:rsidRPr="004159BB" w:rsidRDefault="00A67551" w:rsidP="00A67551">
      <w:pPr>
        <w:rPr>
          <w:rFonts w:ascii="仿宋" w:eastAsia="仿宋" w:hAnsi="仿宋"/>
          <w:sz w:val="32"/>
          <w:szCs w:val="32"/>
        </w:rPr>
      </w:pPr>
      <w:r w:rsidRPr="004159BB">
        <w:rPr>
          <w:rFonts w:ascii="仿宋" w:eastAsia="仿宋" w:hAnsi="仿宋" w:hint="eastAsia"/>
          <w:sz w:val="32"/>
          <w:szCs w:val="32"/>
        </w:rPr>
        <w:t>八、第六十一条　违反本条例规定，造成辐射事故的，由原发证机关责令限期改正，并处</w:t>
      </w:r>
      <w:r w:rsidRPr="004159BB">
        <w:rPr>
          <w:rFonts w:ascii="仿宋" w:eastAsia="仿宋" w:hAnsi="仿宋"/>
          <w:sz w:val="32"/>
          <w:szCs w:val="32"/>
        </w:rPr>
        <w:t>5万元以上20万元以下的罚款；情节严重的，由原发证机关吊销许可证；构成违反治安管理行为的，由公安机关依法予以治安处罚；构成犯罪的，依法追究刑事责任。</w:t>
      </w:r>
    </w:p>
    <w:p w:rsidR="00A67551" w:rsidRPr="00CE6BDB" w:rsidRDefault="00A67551" w:rsidP="00A67551">
      <w:pPr>
        <w:rPr>
          <w:rFonts w:ascii="仿宋" w:eastAsia="仿宋" w:hAnsi="仿宋"/>
          <w:b/>
          <w:sz w:val="32"/>
          <w:szCs w:val="32"/>
        </w:rPr>
      </w:pPr>
      <w:r w:rsidRPr="00CE6BDB">
        <w:rPr>
          <w:rFonts w:ascii="仿宋" w:eastAsia="仿宋" w:hAnsi="仿宋" w:hint="eastAsia"/>
          <w:b/>
          <w:sz w:val="32"/>
          <w:szCs w:val="32"/>
        </w:rPr>
        <w:t>违法行为情节和处罚基准</w:t>
      </w:r>
      <w:r w:rsidRPr="00CE6BDB">
        <w:rPr>
          <w:rFonts w:ascii="仿宋" w:eastAsia="仿宋" w:hAnsi="仿宋"/>
          <w:b/>
          <w:sz w:val="32"/>
          <w:szCs w:val="32"/>
        </w:rPr>
        <w:t>：</w:t>
      </w:r>
    </w:p>
    <w:p w:rsidR="00A67551" w:rsidRPr="004159BB" w:rsidRDefault="00A67551" w:rsidP="00A67551">
      <w:pPr>
        <w:rPr>
          <w:rFonts w:ascii="仿宋" w:eastAsia="仿宋" w:hAnsi="仿宋"/>
          <w:sz w:val="32"/>
          <w:szCs w:val="32"/>
        </w:rPr>
      </w:pPr>
      <w:r>
        <w:rPr>
          <w:rFonts w:ascii="仿宋" w:eastAsia="仿宋" w:hAnsi="仿宋" w:hint="eastAsia"/>
          <w:sz w:val="32"/>
          <w:szCs w:val="32"/>
        </w:rPr>
        <w:t>1、</w:t>
      </w:r>
      <w:r w:rsidRPr="004159BB">
        <w:rPr>
          <w:rFonts w:ascii="仿宋" w:eastAsia="仿宋" w:hAnsi="仿宋" w:hint="eastAsia"/>
          <w:sz w:val="32"/>
          <w:szCs w:val="32"/>
        </w:rPr>
        <w:t>造成一般辐射事故的，处五万以上十万以下罚款。</w:t>
      </w:r>
    </w:p>
    <w:p w:rsidR="00A67551" w:rsidRPr="004159BB" w:rsidRDefault="00A67551" w:rsidP="00A67551">
      <w:pPr>
        <w:rPr>
          <w:rFonts w:ascii="仿宋" w:eastAsia="仿宋" w:hAnsi="仿宋"/>
          <w:sz w:val="32"/>
          <w:szCs w:val="32"/>
        </w:rPr>
      </w:pPr>
      <w:r>
        <w:rPr>
          <w:rFonts w:ascii="仿宋" w:eastAsia="仿宋" w:hAnsi="仿宋" w:hint="eastAsia"/>
          <w:sz w:val="32"/>
          <w:szCs w:val="32"/>
        </w:rPr>
        <w:t>2、</w:t>
      </w:r>
      <w:r w:rsidRPr="004159BB">
        <w:rPr>
          <w:rFonts w:ascii="仿宋" w:eastAsia="仿宋" w:hAnsi="仿宋" w:hint="eastAsia"/>
          <w:sz w:val="32"/>
          <w:szCs w:val="32"/>
        </w:rPr>
        <w:t>造成较大辐射事故的，处十万以上十五万以下罚款。</w:t>
      </w:r>
    </w:p>
    <w:p w:rsidR="00A67551" w:rsidRPr="004159BB" w:rsidRDefault="00A67551" w:rsidP="00A67551">
      <w:pPr>
        <w:rPr>
          <w:rFonts w:ascii="仿宋" w:eastAsia="仿宋" w:hAnsi="仿宋"/>
          <w:sz w:val="32"/>
          <w:szCs w:val="32"/>
        </w:rPr>
      </w:pPr>
      <w:r>
        <w:rPr>
          <w:rFonts w:ascii="仿宋" w:eastAsia="仿宋" w:hAnsi="仿宋" w:hint="eastAsia"/>
          <w:sz w:val="32"/>
          <w:szCs w:val="32"/>
        </w:rPr>
        <w:t>3、</w:t>
      </w:r>
      <w:r w:rsidRPr="004159BB">
        <w:rPr>
          <w:rFonts w:ascii="仿宋" w:eastAsia="仿宋" w:hAnsi="仿宋" w:hint="eastAsia"/>
          <w:sz w:val="32"/>
          <w:szCs w:val="32"/>
        </w:rPr>
        <w:t>造成重大以上辐射事故的，处十五万以上二十万以下罚款。</w:t>
      </w:r>
    </w:p>
    <w:p w:rsidR="00A67551" w:rsidRPr="004159BB" w:rsidRDefault="00A67551" w:rsidP="00A67551">
      <w:pPr>
        <w:rPr>
          <w:rFonts w:ascii="仿宋" w:eastAsia="仿宋" w:hAnsi="仿宋"/>
          <w:sz w:val="32"/>
          <w:szCs w:val="32"/>
        </w:rPr>
      </w:pPr>
    </w:p>
    <w:p w:rsidR="00A67551" w:rsidRPr="004159BB" w:rsidRDefault="00A67551" w:rsidP="00A67551">
      <w:pPr>
        <w:rPr>
          <w:rFonts w:ascii="仿宋" w:eastAsia="仿宋" w:hAnsi="仿宋"/>
          <w:sz w:val="32"/>
          <w:szCs w:val="32"/>
        </w:rPr>
      </w:pPr>
    </w:p>
    <w:p w:rsidR="00A67551" w:rsidRPr="004159BB" w:rsidRDefault="00A67551" w:rsidP="00A67551">
      <w:pPr>
        <w:rPr>
          <w:rFonts w:ascii="仿宋" w:eastAsia="仿宋" w:hAnsi="仿宋"/>
          <w:sz w:val="32"/>
          <w:szCs w:val="32"/>
        </w:rPr>
      </w:pPr>
    </w:p>
    <w:p w:rsidR="00A67551" w:rsidRPr="004159BB" w:rsidRDefault="00A67551" w:rsidP="00A67551">
      <w:pPr>
        <w:rPr>
          <w:rFonts w:ascii="仿宋" w:eastAsia="仿宋" w:hAnsi="仿宋"/>
          <w:sz w:val="32"/>
          <w:szCs w:val="32"/>
        </w:rPr>
      </w:pPr>
    </w:p>
    <w:p w:rsidR="00A67551" w:rsidRPr="004159BB" w:rsidRDefault="00A67551" w:rsidP="00A67551">
      <w:pPr>
        <w:rPr>
          <w:rFonts w:ascii="仿宋" w:eastAsia="仿宋" w:hAnsi="仿宋"/>
          <w:sz w:val="32"/>
          <w:szCs w:val="32"/>
        </w:rPr>
      </w:pPr>
    </w:p>
    <w:p w:rsidR="00A67551" w:rsidRPr="004159BB" w:rsidRDefault="00A67551" w:rsidP="00A67551">
      <w:pPr>
        <w:rPr>
          <w:rFonts w:ascii="仿宋" w:eastAsia="仿宋" w:hAnsi="仿宋"/>
          <w:sz w:val="32"/>
          <w:szCs w:val="32"/>
        </w:rPr>
      </w:pPr>
    </w:p>
    <w:p w:rsidR="00A67551" w:rsidRPr="004159BB" w:rsidRDefault="00A67551" w:rsidP="00A67551">
      <w:pPr>
        <w:rPr>
          <w:rFonts w:ascii="仿宋" w:eastAsia="仿宋" w:hAnsi="仿宋"/>
          <w:sz w:val="32"/>
          <w:szCs w:val="32"/>
        </w:rPr>
      </w:pPr>
    </w:p>
    <w:p w:rsidR="00A67551" w:rsidRPr="004159BB" w:rsidRDefault="00A67551" w:rsidP="00A67551">
      <w:pPr>
        <w:rPr>
          <w:rFonts w:ascii="仿宋" w:eastAsia="仿宋" w:hAnsi="仿宋"/>
          <w:sz w:val="32"/>
          <w:szCs w:val="32"/>
        </w:rPr>
      </w:pPr>
    </w:p>
    <w:p w:rsidR="00A67551" w:rsidRPr="004159BB" w:rsidRDefault="00A67551" w:rsidP="00A67551">
      <w:pPr>
        <w:rPr>
          <w:rFonts w:ascii="仿宋" w:eastAsia="仿宋" w:hAnsi="仿宋"/>
          <w:sz w:val="32"/>
          <w:szCs w:val="32"/>
        </w:rPr>
      </w:pPr>
    </w:p>
    <w:p w:rsidR="00A67551" w:rsidRPr="004159BB" w:rsidRDefault="00A67551" w:rsidP="00A67551">
      <w:pPr>
        <w:rPr>
          <w:rFonts w:ascii="仿宋" w:eastAsia="仿宋" w:hAnsi="仿宋"/>
          <w:sz w:val="32"/>
          <w:szCs w:val="32"/>
        </w:rPr>
      </w:pPr>
    </w:p>
    <w:p w:rsidR="00A67551" w:rsidRPr="004159BB" w:rsidRDefault="00A67551" w:rsidP="00A67551">
      <w:pPr>
        <w:rPr>
          <w:rFonts w:ascii="仿宋" w:eastAsia="仿宋" w:hAnsi="仿宋"/>
          <w:sz w:val="32"/>
          <w:szCs w:val="32"/>
        </w:rPr>
      </w:pPr>
    </w:p>
    <w:p w:rsidR="00A67551" w:rsidRPr="004159BB" w:rsidRDefault="00A67551" w:rsidP="00A67551">
      <w:pPr>
        <w:rPr>
          <w:rFonts w:ascii="仿宋" w:eastAsia="仿宋" w:hAnsi="仿宋"/>
          <w:sz w:val="32"/>
          <w:szCs w:val="32"/>
        </w:rPr>
      </w:pPr>
    </w:p>
    <w:p w:rsidR="00A67551" w:rsidRPr="004159BB" w:rsidRDefault="00A67551" w:rsidP="00A67551">
      <w:pPr>
        <w:rPr>
          <w:rFonts w:ascii="仿宋" w:eastAsia="仿宋" w:hAnsi="仿宋"/>
          <w:sz w:val="32"/>
          <w:szCs w:val="32"/>
        </w:rPr>
      </w:pPr>
    </w:p>
    <w:p w:rsidR="00A67551" w:rsidRPr="00CE6BDB" w:rsidRDefault="00A67551" w:rsidP="00A67551">
      <w:pPr>
        <w:rPr>
          <w:rFonts w:ascii="仿宋" w:eastAsia="仿宋" w:hAnsi="仿宋"/>
          <w:sz w:val="32"/>
          <w:szCs w:val="32"/>
        </w:rPr>
      </w:pPr>
    </w:p>
    <w:p w:rsidR="003B2E81" w:rsidRPr="00CE6BDB" w:rsidRDefault="003B2E81" w:rsidP="003B2E81">
      <w:pPr>
        <w:rPr>
          <w:rFonts w:ascii="仿宋" w:eastAsia="仿宋" w:hAnsi="仿宋"/>
          <w:b/>
          <w:sz w:val="32"/>
          <w:szCs w:val="32"/>
        </w:rPr>
      </w:pPr>
      <w:r>
        <w:rPr>
          <w:rFonts w:ascii="仿宋" w:eastAsia="仿宋" w:hAnsi="仿宋"/>
          <w:sz w:val="32"/>
          <w:szCs w:val="32"/>
        </w:rPr>
        <w:t>1</w:t>
      </w:r>
      <w:r w:rsidR="00412ED7">
        <w:rPr>
          <w:rFonts w:ascii="仿宋" w:eastAsia="仿宋" w:hAnsi="仿宋"/>
          <w:sz w:val="32"/>
          <w:szCs w:val="32"/>
        </w:rPr>
        <w:t>3</w:t>
      </w:r>
      <w:r w:rsidRPr="004159BB">
        <w:rPr>
          <w:rFonts w:ascii="仿宋" w:eastAsia="仿宋" w:hAnsi="仿宋"/>
          <w:sz w:val="32"/>
          <w:szCs w:val="32"/>
        </w:rPr>
        <w:t>、</w:t>
      </w:r>
      <w:r w:rsidRPr="00CE6BDB">
        <w:rPr>
          <w:rFonts w:ascii="仿宋" w:eastAsia="仿宋" w:hAnsi="仿宋"/>
          <w:b/>
          <w:sz w:val="32"/>
          <w:szCs w:val="32"/>
        </w:rPr>
        <w:t>《放射性废物安全管理条例》行政处罚裁量权基准</w:t>
      </w:r>
    </w:p>
    <w:p w:rsidR="003B2E81" w:rsidRPr="004159BB" w:rsidRDefault="003B2E81" w:rsidP="003B2E81">
      <w:pPr>
        <w:rPr>
          <w:rFonts w:ascii="仿宋" w:eastAsia="仿宋" w:hAnsi="仿宋"/>
          <w:sz w:val="32"/>
          <w:szCs w:val="32"/>
        </w:rPr>
      </w:pPr>
      <w:r w:rsidRPr="004159BB">
        <w:rPr>
          <w:rFonts w:ascii="仿宋" w:eastAsia="仿宋" w:hAnsi="仿宋" w:hint="eastAsia"/>
          <w:sz w:val="32"/>
          <w:szCs w:val="32"/>
        </w:rPr>
        <w:t>一、第三十六条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w:t>
      </w:r>
      <w:r w:rsidRPr="004159BB">
        <w:rPr>
          <w:rFonts w:ascii="仿宋" w:eastAsia="仿宋" w:hAnsi="仿宋"/>
          <w:sz w:val="32"/>
          <w:szCs w:val="32"/>
        </w:rPr>
        <w:t>20万元以下的罚款；构成犯罪的，依法追究刑事责任：</w:t>
      </w:r>
    </w:p>
    <w:p w:rsidR="003B2E81" w:rsidRPr="004159BB" w:rsidRDefault="003B2E81" w:rsidP="003B2E81">
      <w:pPr>
        <w:rPr>
          <w:rFonts w:ascii="仿宋" w:eastAsia="仿宋" w:hAnsi="仿宋"/>
          <w:sz w:val="32"/>
          <w:szCs w:val="32"/>
        </w:rPr>
      </w:pPr>
      <w:r w:rsidRPr="004159BB">
        <w:rPr>
          <w:rFonts w:ascii="仿宋" w:eastAsia="仿宋" w:hAnsi="仿宋" w:hint="eastAsia"/>
          <w:sz w:val="32"/>
          <w:szCs w:val="32"/>
        </w:rPr>
        <w:t xml:space="preserve">　　（一）核设施营运单位未按照规定，将其产生的废旧放射源送交贮存、处置，或者将其产生的其他放射性固体废物送交处置的；</w:t>
      </w:r>
    </w:p>
    <w:p w:rsidR="003B2E81" w:rsidRPr="004159BB" w:rsidRDefault="003B2E81" w:rsidP="003B2E81">
      <w:pPr>
        <w:ind w:firstLineChars="200" w:firstLine="640"/>
        <w:rPr>
          <w:rFonts w:ascii="仿宋" w:eastAsia="仿宋" w:hAnsi="仿宋"/>
          <w:sz w:val="32"/>
          <w:szCs w:val="32"/>
        </w:rPr>
      </w:pPr>
      <w:r w:rsidRPr="004159BB">
        <w:rPr>
          <w:rFonts w:ascii="仿宋" w:eastAsia="仿宋" w:hAnsi="仿宋" w:hint="eastAsia"/>
          <w:sz w:val="32"/>
          <w:szCs w:val="32"/>
        </w:rPr>
        <w:t>（二）核技术利用单位未按照规定，将其产生的废旧放射源或者其他放射性固体废物送交贮存、处置的。</w:t>
      </w:r>
    </w:p>
    <w:p w:rsidR="003B2E81" w:rsidRPr="00CE6BDB" w:rsidRDefault="003B2E81" w:rsidP="003B2E81">
      <w:pPr>
        <w:rPr>
          <w:rFonts w:ascii="仿宋" w:eastAsia="仿宋" w:hAnsi="仿宋"/>
          <w:b/>
          <w:sz w:val="32"/>
          <w:szCs w:val="32"/>
        </w:rPr>
      </w:pPr>
      <w:r w:rsidRPr="00CE6BDB">
        <w:rPr>
          <w:rFonts w:ascii="仿宋" w:eastAsia="仿宋" w:hAnsi="仿宋" w:hint="eastAsia"/>
          <w:b/>
          <w:sz w:val="32"/>
          <w:szCs w:val="32"/>
        </w:rPr>
        <w:t>违法行为情节和处罚基准：</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1、属Ⅳ、Ⅴ类放射源或低放废物的，处十万以下罚款。</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2、属Ⅱ、Ⅲ类放射源或中放废物的，处十万以上十五万以下</w:t>
      </w:r>
      <w:r w:rsidRPr="004159BB">
        <w:rPr>
          <w:rFonts w:ascii="仿宋" w:eastAsia="仿宋" w:hAnsi="仿宋"/>
          <w:sz w:val="32"/>
          <w:szCs w:val="32"/>
        </w:rPr>
        <w:lastRenderedPageBreak/>
        <w:t>罚款。</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3、属Ⅰ类放射源或高放废物的，处十五万以上二十万以下罚款。</w:t>
      </w:r>
    </w:p>
    <w:p w:rsidR="003B2E81" w:rsidRPr="004159BB" w:rsidRDefault="003B2E81" w:rsidP="003B2E81">
      <w:pPr>
        <w:rPr>
          <w:rFonts w:ascii="仿宋" w:eastAsia="仿宋" w:hAnsi="仿宋"/>
          <w:sz w:val="32"/>
          <w:szCs w:val="32"/>
        </w:rPr>
      </w:pPr>
      <w:r w:rsidRPr="004159BB">
        <w:rPr>
          <w:rFonts w:ascii="仿宋" w:eastAsia="仿宋" w:hAnsi="仿宋" w:hint="eastAsia"/>
          <w:sz w:val="32"/>
          <w:szCs w:val="32"/>
        </w:rPr>
        <w:t>二、第三十七条　违反本条例规定，有下列行为之一的，由县级以上人民政府环境保护主管部门责令停止违法行为，限期改正，处</w:t>
      </w:r>
      <w:r w:rsidRPr="004159BB">
        <w:rPr>
          <w:rFonts w:ascii="仿宋" w:eastAsia="仿宋" w:hAnsi="仿宋"/>
          <w:sz w:val="32"/>
          <w:szCs w:val="32"/>
        </w:rPr>
        <w:t>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rsidR="003B2E81" w:rsidRPr="004159BB" w:rsidRDefault="003B2E81" w:rsidP="003B2E81">
      <w:pPr>
        <w:ind w:firstLineChars="200" w:firstLine="640"/>
        <w:rPr>
          <w:rFonts w:ascii="仿宋" w:eastAsia="仿宋" w:hAnsi="仿宋"/>
          <w:sz w:val="32"/>
          <w:szCs w:val="32"/>
        </w:rPr>
      </w:pPr>
      <w:r w:rsidRPr="004159BB">
        <w:rPr>
          <w:rFonts w:ascii="仿宋" w:eastAsia="仿宋" w:hAnsi="仿宋" w:hint="eastAsia"/>
          <w:sz w:val="32"/>
          <w:szCs w:val="32"/>
        </w:rPr>
        <w:t>（一）核设施营运单位将废旧放射源送交无相应许可证的单位贮存、处置，或者将其他放射性固体废物送交无相应许可证的单位处置，或者擅自处置的；</w:t>
      </w:r>
    </w:p>
    <w:p w:rsidR="003B2E81" w:rsidRPr="004159BB" w:rsidRDefault="003B2E81" w:rsidP="003B2E81">
      <w:pPr>
        <w:ind w:firstLineChars="200" w:firstLine="640"/>
        <w:rPr>
          <w:rFonts w:ascii="仿宋" w:eastAsia="仿宋" w:hAnsi="仿宋"/>
          <w:sz w:val="32"/>
          <w:szCs w:val="32"/>
        </w:rPr>
      </w:pPr>
      <w:r w:rsidRPr="004159BB">
        <w:rPr>
          <w:rFonts w:ascii="仿宋" w:eastAsia="仿宋" w:hAnsi="仿宋" w:hint="eastAsia"/>
          <w:sz w:val="32"/>
          <w:szCs w:val="32"/>
        </w:rPr>
        <w:t>（二）核技术利用单位将废旧放射源或者其他放射性固体废物送交无相应许可证的单位贮存、处置，或者擅自处置的；</w:t>
      </w:r>
    </w:p>
    <w:p w:rsidR="003B2E81" w:rsidRPr="004159BB" w:rsidRDefault="003B2E81" w:rsidP="003B2E81">
      <w:pPr>
        <w:ind w:firstLineChars="200" w:firstLine="640"/>
        <w:rPr>
          <w:rFonts w:ascii="仿宋" w:eastAsia="仿宋" w:hAnsi="仿宋"/>
          <w:sz w:val="32"/>
          <w:szCs w:val="32"/>
        </w:rPr>
      </w:pPr>
      <w:r w:rsidRPr="004159BB">
        <w:rPr>
          <w:rFonts w:ascii="仿宋" w:eastAsia="仿宋" w:hAnsi="仿宋" w:hint="eastAsia"/>
          <w:sz w:val="32"/>
          <w:szCs w:val="32"/>
        </w:rPr>
        <w:t>（三）放射性固体废物贮存单位将废旧放射源或者其他放射性固体废物送交无相应许可证的单位处置，或者擅自处置的。</w:t>
      </w:r>
    </w:p>
    <w:p w:rsidR="003B2E81" w:rsidRPr="00CE6BDB" w:rsidRDefault="003B2E81" w:rsidP="003B2E81">
      <w:pPr>
        <w:rPr>
          <w:rFonts w:ascii="仿宋" w:eastAsia="仿宋" w:hAnsi="仿宋"/>
          <w:b/>
          <w:sz w:val="32"/>
          <w:szCs w:val="32"/>
        </w:rPr>
      </w:pPr>
      <w:r w:rsidRPr="00CE6BDB">
        <w:rPr>
          <w:rFonts w:ascii="仿宋" w:eastAsia="仿宋" w:hAnsi="仿宋" w:hint="eastAsia"/>
          <w:b/>
          <w:sz w:val="32"/>
          <w:szCs w:val="32"/>
        </w:rPr>
        <w:t>违法行为情节和处罚基准：</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1、属Ⅳ、Ⅴ类放射源或低放废物的，处十万以上十五万以下罚款。</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2、属Ⅱ、Ⅲ类放射源或中放废物的，处十五万以上二十万以</w:t>
      </w:r>
      <w:r w:rsidRPr="004159BB">
        <w:rPr>
          <w:rFonts w:ascii="仿宋" w:eastAsia="仿宋" w:hAnsi="仿宋"/>
          <w:sz w:val="32"/>
          <w:szCs w:val="32"/>
        </w:rPr>
        <w:lastRenderedPageBreak/>
        <w:t>下罚款。</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3、属Ⅰ类放射源或高放废物的，处二十万罚款。</w:t>
      </w:r>
    </w:p>
    <w:p w:rsidR="003B2E81" w:rsidRPr="004159BB" w:rsidRDefault="003B2E81" w:rsidP="003B2E81">
      <w:pPr>
        <w:rPr>
          <w:rFonts w:ascii="仿宋" w:eastAsia="仿宋" w:hAnsi="仿宋"/>
          <w:sz w:val="32"/>
          <w:szCs w:val="32"/>
        </w:rPr>
      </w:pPr>
      <w:r>
        <w:rPr>
          <w:rFonts w:ascii="仿宋" w:eastAsia="仿宋" w:hAnsi="仿宋" w:hint="eastAsia"/>
          <w:sz w:val="32"/>
          <w:szCs w:val="32"/>
        </w:rPr>
        <w:t>三、</w:t>
      </w:r>
      <w:r w:rsidRPr="004159BB">
        <w:rPr>
          <w:rFonts w:ascii="仿宋" w:eastAsia="仿宋" w:hAnsi="仿宋" w:hint="eastAsia"/>
          <w:sz w:val="32"/>
          <w:szCs w:val="32"/>
        </w:rPr>
        <w:t>第三十八条　违反本条例规定，有下列行为之一的，由省级以上人民政府环境保护主管部门责令停产停业或者吊销许可证；有违法所得的，没收违法所得；违法所得</w:t>
      </w:r>
      <w:r w:rsidRPr="004159BB">
        <w:rPr>
          <w:rFonts w:ascii="仿宋" w:eastAsia="仿宋" w:hAnsi="仿宋"/>
          <w:sz w:val="32"/>
          <w:szCs w:val="32"/>
        </w:rPr>
        <w:t>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 xml:space="preserve"> 　　（一）未经许可，擅自从事废旧放射源或者其他放射性固体废物的贮存、处置活动的；</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 xml:space="preserve"> 　　（二）放射性固体废物贮存、处置单位未按照许可证规定的活动种类、范围、规模、期限从事废旧放射源或者其他放射性固体废物的贮存、处置活动的；</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 xml:space="preserve"> 　　（三）放射性固体废物贮存、处置单位未按照国家有关放射性污染防治标准和国务院环境保护主管部门的规定贮存、处置废旧放射源或者其他放射性固体废物的。</w:t>
      </w:r>
    </w:p>
    <w:p w:rsidR="003B2E81" w:rsidRPr="00CE6BDB" w:rsidRDefault="003B2E81" w:rsidP="003B2E81">
      <w:pPr>
        <w:rPr>
          <w:rFonts w:ascii="仿宋" w:eastAsia="仿宋" w:hAnsi="仿宋"/>
          <w:b/>
          <w:sz w:val="32"/>
          <w:szCs w:val="32"/>
        </w:rPr>
      </w:pPr>
      <w:r w:rsidRPr="00CE6BDB">
        <w:rPr>
          <w:rFonts w:ascii="仿宋" w:eastAsia="仿宋" w:hAnsi="仿宋" w:hint="eastAsia"/>
          <w:b/>
          <w:sz w:val="32"/>
          <w:szCs w:val="32"/>
        </w:rPr>
        <w:t>违法行为情节和处罚基准：</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1、没有违法所得或者违反所得不足十万元的，并处五万以上十万以下罚款。</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lastRenderedPageBreak/>
        <w:t>2、违法所得十万元以上的，并处违法所得一倍以上三倍以下罚款。</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3、违法所得十万元以上，责令改正拒不改正，或者造成环境污染，恶劣社会影响等其他较重情节的，并处违法所得三倍以上五倍以下罚款。</w:t>
      </w:r>
    </w:p>
    <w:p w:rsidR="003B2E81" w:rsidRPr="004159BB" w:rsidRDefault="003B2E81" w:rsidP="003B2E81">
      <w:pPr>
        <w:rPr>
          <w:rFonts w:ascii="仿宋" w:eastAsia="仿宋" w:hAnsi="仿宋"/>
          <w:sz w:val="32"/>
          <w:szCs w:val="32"/>
        </w:rPr>
      </w:pPr>
      <w:r>
        <w:rPr>
          <w:rFonts w:ascii="仿宋" w:eastAsia="仿宋" w:hAnsi="仿宋" w:hint="eastAsia"/>
          <w:sz w:val="32"/>
          <w:szCs w:val="32"/>
        </w:rPr>
        <w:t>四、</w:t>
      </w:r>
      <w:r w:rsidRPr="004159BB">
        <w:rPr>
          <w:rFonts w:ascii="仿宋" w:eastAsia="仿宋" w:hAnsi="仿宋"/>
          <w:sz w:val="32"/>
          <w:szCs w:val="32"/>
        </w:rPr>
        <w:t>第三十九条　放射性固体废物贮存、处置单位未按照规定建立情况记录档案，或者未按照规定进行如实记录的，由省级以上人民政府环境保护主管部门责令限期改正，处1万元以上5万元以下的罚款；逾期不改正的，处5万元以上10万元以下的罚款。</w:t>
      </w:r>
    </w:p>
    <w:p w:rsidR="003B2E81" w:rsidRPr="00CE6BDB" w:rsidRDefault="003B2E81" w:rsidP="003B2E81">
      <w:pPr>
        <w:rPr>
          <w:rFonts w:ascii="仿宋" w:eastAsia="仿宋" w:hAnsi="仿宋"/>
          <w:b/>
          <w:sz w:val="32"/>
          <w:szCs w:val="32"/>
        </w:rPr>
      </w:pPr>
      <w:r w:rsidRPr="00CE6BDB">
        <w:rPr>
          <w:rFonts w:ascii="仿宋" w:eastAsia="仿宋" w:hAnsi="仿宋" w:hint="eastAsia"/>
          <w:b/>
          <w:sz w:val="32"/>
          <w:szCs w:val="32"/>
        </w:rPr>
        <w:t>违法行为情节和处罚基准：</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1、初次违法及时改正，处一万以上三万以下罚款。</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2、一般违法情节的，处三万以上五万以下罚款。</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3、逾期不改正的，处五万以上十万以下的罚款。</w:t>
      </w:r>
    </w:p>
    <w:p w:rsidR="003B2E81" w:rsidRPr="004159BB" w:rsidRDefault="003B2E81" w:rsidP="003B2E81">
      <w:pPr>
        <w:rPr>
          <w:rFonts w:ascii="仿宋" w:eastAsia="仿宋" w:hAnsi="仿宋"/>
          <w:sz w:val="32"/>
          <w:szCs w:val="32"/>
        </w:rPr>
      </w:pPr>
      <w:r>
        <w:rPr>
          <w:rFonts w:ascii="仿宋" w:eastAsia="仿宋" w:hAnsi="仿宋" w:hint="eastAsia"/>
          <w:sz w:val="32"/>
          <w:szCs w:val="32"/>
        </w:rPr>
        <w:t>五、</w:t>
      </w:r>
      <w:r w:rsidRPr="004159BB">
        <w:rPr>
          <w:rFonts w:ascii="仿宋" w:eastAsia="仿宋" w:hAnsi="仿宋" w:hint="eastAsia"/>
          <w:sz w:val="32"/>
          <w:szCs w:val="32"/>
        </w:rPr>
        <w:t>第四十条　核设施营运单位、核技术利用单位或者放射性固体废物贮存、处置单位未按照本条例第三十二条的规定如实报告有关情况的，由县级以上人民政府环境保护主管部门责令限期改正，处</w:t>
      </w:r>
      <w:r w:rsidRPr="004159BB">
        <w:rPr>
          <w:rFonts w:ascii="仿宋" w:eastAsia="仿宋" w:hAnsi="仿宋"/>
          <w:sz w:val="32"/>
          <w:szCs w:val="32"/>
        </w:rPr>
        <w:t>1万元以上5万元以下的罚款；逾期不改正的，处5万元以上10万元以下的罚款。</w:t>
      </w:r>
    </w:p>
    <w:p w:rsidR="003B2E81" w:rsidRPr="00CE6BDB" w:rsidRDefault="003B2E81" w:rsidP="003B2E81">
      <w:pPr>
        <w:rPr>
          <w:rFonts w:ascii="仿宋" w:eastAsia="仿宋" w:hAnsi="仿宋"/>
          <w:b/>
          <w:sz w:val="32"/>
          <w:szCs w:val="32"/>
        </w:rPr>
      </w:pPr>
      <w:r w:rsidRPr="00CE6BDB">
        <w:rPr>
          <w:rFonts w:ascii="仿宋" w:eastAsia="仿宋" w:hAnsi="仿宋" w:hint="eastAsia"/>
          <w:b/>
          <w:sz w:val="32"/>
          <w:szCs w:val="32"/>
        </w:rPr>
        <w:t>违法行为情节和处罚基准：</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1、初次违法及时改正，处一万以上三万以下罚款。</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2、一般违法情节的，处三万以上五万以下罚款。</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lastRenderedPageBreak/>
        <w:t>3、逾期不改正的，处五万以上十万以下的罚款。</w:t>
      </w:r>
    </w:p>
    <w:p w:rsidR="003B2E81" w:rsidRPr="004159BB" w:rsidRDefault="003B2E81" w:rsidP="003B2E81">
      <w:pPr>
        <w:rPr>
          <w:rFonts w:ascii="仿宋" w:eastAsia="仿宋" w:hAnsi="仿宋"/>
          <w:sz w:val="32"/>
          <w:szCs w:val="32"/>
        </w:rPr>
      </w:pPr>
      <w:r>
        <w:rPr>
          <w:rFonts w:ascii="仿宋" w:eastAsia="仿宋" w:hAnsi="仿宋" w:hint="eastAsia"/>
          <w:sz w:val="32"/>
          <w:szCs w:val="32"/>
        </w:rPr>
        <w:t>六、</w:t>
      </w:r>
      <w:r w:rsidRPr="004159BB">
        <w:rPr>
          <w:rFonts w:ascii="仿宋" w:eastAsia="仿宋" w:hAnsi="仿宋" w:hint="eastAsia"/>
          <w:sz w:val="32"/>
          <w:szCs w:val="32"/>
        </w:rPr>
        <w:t>第四十一条　违反本条例规定，拒绝、阻碍环境保护主管部门或者其他有关部门的监督检查，或者在接受监督检查时弄虚作假的，由监督检查部门责令改正，处</w:t>
      </w:r>
      <w:r w:rsidRPr="004159BB">
        <w:rPr>
          <w:rFonts w:ascii="仿宋" w:eastAsia="仿宋" w:hAnsi="仿宋"/>
          <w:sz w:val="32"/>
          <w:szCs w:val="32"/>
        </w:rPr>
        <w:t>2万元以下的罚款；构成违反治安管理行为的，由公安机关依法给予治安管理处罚；构成犯罪的，依法追究刑事责任。</w:t>
      </w:r>
    </w:p>
    <w:p w:rsidR="003B2E81" w:rsidRPr="00CE6BDB" w:rsidRDefault="003B2E81" w:rsidP="003B2E81">
      <w:pPr>
        <w:rPr>
          <w:rFonts w:ascii="仿宋" w:eastAsia="仿宋" w:hAnsi="仿宋"/>
          <w:b/>
          <w:sz w:val="32"/>
          <w:szCs w:val="32"/>
        </w:rPr>
      </w:pPr>
      <w:r w:rsidRPr="00CE6BDB">
        <w:rPr>
          <w:rFonts w:ascii="仿宋" w:eastAsia="仿宋" w:hAnsi="仿宋" w:hint="eastAsia"/>
          <w:b/>
          <w:sz w:val="32"/>
          <w:szCs w:val="32"/>
        </w:rPr>
        <w:t>违法行为情节和处罚基准：</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1、初次违法及时改正的，处二万以下罚款。</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2、具有以下情节之一的：1、以暴力、胁迫或其他手段阻碍现场检查；2、聚众围攻执法人员；3、逃匿或隐匿拒不接受检查或配合检查；4、隐匿或销毁环境违法证据，处二万罚款。</w:t>
      </w:r>
    </w:p>
    <w:p w:rsidR="003B2E81" w:rsidRPr="004159BB" w:rsidRDefault="003B2E81" w:rsidP="003B2E81">
      <w:pPr>
        <w:rPr>
          <w:rFonts w:ascii="仿宋" w:eastAsia="仿宋" w:hAnsi="仿宋"/>
          <w:sz w:val="32"/>
          <w:szCs w:val="32"/>
        </w:rPr>
      </w:pPr>
      <w:r>
        <w:rPr>
          <w:rFonts w:ascii="仿宋" w:eastAsia="仿宋" w:hAnsi="仿宋" w:hint="eastAsia"/>
          <w:sz w:val="32"/>
          <w:szCs w:val="32"/>
        </w:rPr>
        <w:t>七、</w:t>
      </w:r>
      <w:r w:rsidRPr="004159BB">
        <w:rPr>
          <w:rFonts w:ascii="仿宋" w:eastAsia="仿宋" w:hAnsi="仿宋" w:hint="eastAsia"/>
          <w:sz w:val="32"/>
          <w:szCs w:val="32"/>
        </w:rPr>
        <w:t>第四十二条　核设施营运单位、核技术利用单位或者放射性固体废物贮存、处置单位未按照规定对有关工作人员进行技术培训和考核的，由县级以上人民政府环境保护主管部门责令限期改正，处</w:t>
      </w:r>
      <w:r w:rsidRPr="004159BB">
        <w:rPr>
          <w:rFonts w:ascii="仿宋" w:eastAsia="仿宋" w:hAnsi="仿宋"/>
          <w:sz w:val="32"/>
          <w:szCs w:val="32"/>
        </w:rPr>
        <w:t>1万元以上5万元以下的罚款；逾期不改正的，处5万元以上10万元以下的罚款。</w:t>
      </w:r>
    </w:p>
    <w:p w:rsidR="003B2E81" w:rsidRPr="00CE6BDB" w:rsidRDefault="003B2E81" w:rsidP="003B2E81">
      <w:pPr>
        <w:rPr>
          <w:rFonts w:ascii="仿宋" w:eastAsia="仿宋" w:hAnsi="仿宋"/>
          <w:b/>
          <w:sz w:val="32"/>
          <w:szCs w:val="32"/>
        </w:rPr>
      </w:pPr>
      <w:r w:rsidRPr="00CE6BDB">
        <w:rPr>
          <w:rFonts w:ascii="仿宋" w:eastAsia="仿宋" w:hAnsi="仿宋" w:hint="eastAsia"/>
          <w:b/>
          <w:sz w:val="32"/>
          <w:szCs w:val="32"/>
        </w:rPr>
        <w:t>违法行为情节和处罚基准：</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1、初次违法及时改正，处一万以上三万以下罚款。</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2、一般违法情节的，处三万以上五万以下罚款。</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3、逾期不改正的，处五万以上十万以下的罚款。</w:t>
      </w:r>
    </w:p>
    <w:p w:rsidR="003B2E81" w:rsidRPr="004159BB" w:rsidRDefault="003B2E81" w:rsidP="003B2E81">
      <w:pPr>
        <w:rPr>
          <w:rFonts w:ascii="仿宋" w:eastAsia="仿宋" w:hAnsi="仿宋"/>
          <w:sz w:val="32"/>
          <w:szCs w:val="32"/>
        </w:rPr>
      </w:pPr>
    </w:p>
    <w:p w:rsidR="003B2E81" w:rsidRPr="004159BB" w:rsidRDefault="003B2E81" w:rsidP="003B2E81">
      <w:pPr>
        <w:rPr>
          <w:rFonts w:ascii="仿宋" w:eastAsia="仿宋" w:hAnsi="仿宋"/>
          <w:sz w:val="32"/>
          <w:szCs w:val="32"/>
        </w:rPr>
      </w:pPr>
    </w:p>
    <w:p w:rsidR="003B2E81" w:rsidRPr="004159BB" w:rsidRDefault="003B2E81" w:rsidP="003B2E81">
      <w:pPr>
        <w:rPr>
          <w:rFonts w:ascii="仿宋" w:eastAsia="仿宋" w:hAnsi="仿宋"/>
          <w:sz w:val="32"/>
          <w:szCs w:val="32"/>
        </w:rPr>
      </w:pPr>
    </w:p>
    <w:p w:rsidR="003B2E81" w:rsidRPr="004159BB" w:rsidRDefault="003B2E81" w:rsidP="003B2E81">
      <w:pPr>
        <w:rPr>
          <w:rFonts w:ascii="仿宋" w:eastAsia="仿宋" w:hAnsi="仿宋"/>
          <w:sz w:val="32"/>
          <w:szCs w:val="32"/>
        </w:rPr>
      </w:pPr>
    </w:p>
    <w:p w:rsidR="003B2E81" w:rsidRPr="004159BB" w:rsidRDefault="003B2E81" w:rsidP="003B2E81">
      <w:pPr>
        <w:rPr>
          <w:rFonts w:ascii="仿宋" w:eastAsia="仿宋" w:hAnsi="仿宋"/>
          <w:sz w:val="32"/>
          <w:szCs w:val="32"/>
        </w:rPr>
      </w:pPr>
    </w:p>
    <w:p w:rsidR="003B2E81" w:rsidRPr="004159BB" w:rsidRDefault="003B2E81" w:rsidP="003B2E81">
      <w:pPr>
        <w:rPr>
          <w:rFonts w:ascii="仿宋" w:eastAsia="仿宋" w:hAnsi="仿宋"/>
          <w:sz w:val="32"/>
          <w:szCs w:val="32"/>
        </w:rPr>
      </w:pPr>
    </w:p>
    <w:p w:rsidR="003B2E81" w:rsidRPr="004159BB" w:rsidRDefault="003B2E81" w:rsidP="003B2E81">
      <w:pPr>
        <w:rPr>
          <w:rFonts w:ascii="仿宋" w:eastAsia="仿宋" w:hAnsi="仿宋"/>
          <w:sz w:val="32"/>
          <w:szCs w:val="32"/>
        </w:rPr>
      </w:pPr>
    </w:p>
    <w:p w:rsidR="003B2E81" w:rsidRPr="004159BB" w:rsidRDefault="003B2E81" w:rsidP="003B2E81">
      <w:pPr>
        <w:rPr>
          <w:rFonts w:ascii="仿宋" w:eastAsia="仿宋" w:hAnsi="仿宋"/>
          <w:sz w:val="32"/>
          <w:szCs w:val="32"/>
        </w:rPr>
      </w:pPr>
    </w:p>
    <w:p w:rsidR="00A67551" w:rsidRDefault="00A67551" w:rsidP="004159BB">
      <w:pPr>
        <w:rPr>
          <w:rFonts w:ascii="仿宋" w:eastAsia="仿宋" w:hAnsi="仿宋"/>
          <w:sz w:val="32"/>
          <w:szCs w:val="32"/>
        </w:rPr>
      </w:pPr>
    </w:p>
    <w:p w:rsidR="003B2E81" w:rsidRPr="002D6CB7" w:rsidRDefault="003B2E81" w:rsidP="003B2E81">
      <w:pPr>
        <w:rPr>
          <w:rFonts w:ascii="仿宋" w:eastAsia="仿宋" w:hAnsi="仿宋"/>
          <w:b/>
          <w:sz w:val="32"/>
          <w:szCs w:val="32"/>
        </w:rPr>
      </w:pPr>
      <w:r w:rsidRPr="004159BB">
        <w:rPr>
          <w:rFonts w:ascii="仿宋" w:eastAsia="仿宋" w:hAnsi="仿宋"/>
          <w:sz w:val="32"/>
          <w:szCs w:val="32"/>
        </w:rPr>
        <w:t>1</w:t>
      </w:r>
      <w:r w:rsidR="00412ED7">
        <w:rPr>
          <w:rFonts w:ascii="仿宋" w:eastAsia="仿宋" w:hAnsi="仿宋"/>
          <w:sz w:val="32"/>
          <w:szCs w:val="32"/>
        </w:rPr>
        <w:t>4</w:t>
      </w:r>
      <w:r w:rsidRPr="004159BB">
        <w:rPr>
          <w:rFonts w:ascii="仿宋" w:eastAsia="仿宋" w:hAnsi="仿宋"/>
          <w:sz w:val="32"/>
          <w:szCs w:val="32"/>
        </w:rPr>
        <w:t>、</w:t>
      </w:r>
      <w:r w:rsidRPr="002D6CB7">
        <w:rPr>
          <w:rFonts w:ascii="仿宋" w:eastAsia="仿宋" w:hAnsi="仿宋"/>
          <w:b/>
          <w:sz w:val="32"/>
          <w:szCs w:val="32"/>
        </w:rPr>
        <w:t>《废弃电器电子产品回收处理管理条例》行政处罚裁量权基准</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一、第二十八条　违反本条例规定，未取得废弃电器电子产品处理资格擅自从事废弃电器电子产品处理活动的，由工商行政管理机关依照《无照经营查处取缔办法》的规定予以处罚。</w:t>
      </w:r>
    </w:p>
    <w:p w:rsidR="003B2E81" w:rsidRPr="004159BB" w:rsidRDefault="003B2E81" w:rsidP="003B2E81">
      <w:pPr>
        <w:rPr>
          <w:rFonts w:ascii="仿宋" w:eastAsia="仿宋" w:hAnsi="仿宋"/>
          <w:sz w:val="32"/>
          <w:szCs w:val="32"/>
        </w:rPr>
      </w:pPr>
      <w:r w:rsidRPr="004159BB">
        <w:rPr>
          <w:rFonts w:ascii="仿宋" w:eastAsia="仿宋" w:hAnsi="仿宋" w:hint="eastAsia"/>
          <w:sz w:val="32"/>
          <w:szCs w:val="32"/>
        </w:rPr>
        <w:t>环境保护主管部门查出的，由县级以上人民政府环境保护主管部门责令停业、关闭，没收违法所得，并处</w:t>
      </w:r>
      <w:r w:rsidRPr="004159BB">
        <w:rPr>
          <w:rFonts w:ascii="仿宋" w:eastAsia="仿宋" w:hAnsi="仿宋"/>
          <w:sz w:val="32"/>
          <w:szCs w:val="32"/>
        </w:rPr>
        <w:t>5万元以上50万元以下的罚款。</w:t>
      </w:r>
    </w:p>
    <w:p w:rsidR="003B2E81" w:rsidRPr="002D6CB7" w:rsidRDefault="003B2E81" w:rsidP="003B2E81">
      <w:pPr>
        <w:rPr>
          <w:rFonts w:ascii="仿宋" w:eastAsia="仿宋" w:hAnsi="仿宋"/>
          <w:b/>
          <w:sz w:val="32"/>
          <w:szCs w:val="32"/>
        </w:rPr>
      </w:pPr>
      <w:r w:rsidRPr="002D6CB7">
        <w:rPr>
          <w:rFonts w:ascii="仿宋" w:eastAsia="仿宋" w:hAnsi="仿宋" w:hint="eastAsia"/>
          <w:b/>
          <w:sz w:val="32"/>
          <w:szCs w:val="32"/>
        </w:rPr>
        <w:t>违法行为情节和处罚基准：</w:t>
      </w:r>
    </w:p>
    <w:p w:rsidR="003B2E81" w:rsidRDefault="003B2E81" w:rsidP="003B2E81">
      <w:pPr>
        <w:rPr>
          <w:rFonts w:ascii="仿宋" w:eastAsia="仿宋" w:hAnsi="仿宋"/>
          <w:sz w:val="32"/>
          <w:szCs w:val="32"/>
        </w:rPr>
      </w:pPr>
      <w:r>
        <w:rPr>
          <w:rFonts w:ascii="仿宋" w:eastAsia="仿宋" w:hAnsi="仿宋" w:hint="eastAsia"/>
          <w:sz w:val="32"/>
          <w:szCs w:val="32"/>
        </w:rPr>
        <w:t>1、</w:t>
      </w:r>
      <w:r w:rsidRPr="004159BB">
        <w:rPr>
          <w:rFonts w:ascii="仿宋" w:eastAsia="仿宋" w:hAnsi="仿宋" w:hint="eastAsia"/>
          <w:sz w:val="32"/>
          <w:szCs w:val="32"/>
        </w:rPr>
        <w:t>初次违法，且马上停业、关闭的，没收违法所得，并处五万以上二十万以下万元的罚款。</w:t>
      </w:r>
    </w:p>
    <w:p w:rsidR="003B2E81" w:rsidRPr="004159BB" w:rsidRDefault="003B2E81" w:rsidP="003B2E81">
      <w:pPr>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Pr="004159BB">
        <w:rPr>
          <w:rFonts w:ascii="仿宋" w:eastAsia="仿宋" w:hAnsi="仿宋" w:hint="eastAsia"/>
          <w:sz w:val="32"/>
          <w:szCs w:val="32"/>
        </w:rPr>
        <w:t>一般违法情节的，没收违法所得，并处二十万以上四十万以下罚款。</w:t>
      </w:r>
    </w:p>
    <w:p w:rsidR="003B2E81" w:rsidRPr="004159BB" w:rsidRDefault="003B2E81" w:rsidP="003B2E81">
      <w:pPr>
        <w:rPr>
          <w:rFonts w:ascii="仿宋" w:eastAsia="仿宋" w:hAnsi="仿宋"/>
          <w:sz w:val="32"/>
          <w:szCs w:val="32"/>
        </w:rPr>
      </w:pPr>
      <w:r>
        <w:rPr>
          <w:rFonts w:ascii="仿宋" w:eastAsia="仿宋" w:hAnsi="仿宋" w:hint="eastAsia"/>
          <w:sz w:val="32"/>
          <w:szCs w:val="32"/>
        </w:rPr>
        <w:lastRenderedPageBreak/>
        <w:t>3、</w:t>
      </w:r>
      <w:r w:rsidRPr="004159BB">
        <w:rPr>
          <w:rFonts w:ascii="仿宋" w:eastAsia="仿宋" w:hAnsi="仿宋" w:hint="eastAsia"/>
          <w:sz w:val="32"/>
          <w:szCs w:val="32"/>
        </w:rPr>
        <w:t>责令改正拒不改正，或造成环境污染，恶劣社会影响等其他较重情节的，没收违法所得，并处四十万元以上五十万元以下罚款。</w:t>
      </w:r>
    </w:p>
    <w:p w:rsidR="003B2E81" w:rsidRPr="004159BB" w:rsidRDefault="003B2E81" w:rsidP="003B2E81">
      <w:pPr>
        <w:rPr>
          <w:rFonts w:ascii="仿宋" w:eastAsia="仿宋" w:hAnsi="仿宋"/>
          <w:sz w:val="32"/>
          <w:szCs w:val="32"/>
        </w:rPr>
      </w:pPr>
      <w:r w:rsidRPr="004159BB">
        <w:rPr>
          <w:rFonts w:ascii="仿宋" w:eastAsia="仿宋" w:hAnsi="仿宋" w:hint="eastAsia"/>
          <w:sz w:val="32"/>
          <w:szCs w:val="32"/>
        </w:rPr>
        <w:t>二、第三十一条　违反本条例规定，处理企业未建立废弃电器电子产品的数据信息管理系统，未按规定报送基本数据和有关情况或者报送基本数据、有关情况不真实，或者未按规定期限保存基本数据的，由所在地的设区的市级人民政府环境保护主管部门责令限期改正，可以处</w:t>
      </w:r>
      <w:r w:rsidRPr="004159BB">
        <w:rPr>
          <w:rFonts w:ascii="仿宋" w:eastAsia="仿宋" w:hAnsi="仿宋"/>
          <w:sz w:val="32"/>
          <w:szCs w:val="32"/>
        </w:rPr>
        <w:t>5万元以下的罚款。</w:t>
      </w:r>
    </w:p>
    <w:p w:rsidR="003B2E81" w:rsidRPr="002D6CB7" w:rsidRDefault="003B2E81" w:rsidP="003B2E81">
      <w:pPr>
        <w:rPr>
          <w:rFonts w:ascii="仿宋" w:eastAsia="仿宋" w:hAnsi="仿宋"/>
          <w:b/>
          <w:sz w:val="32"/>
          <w:szCs w:val="32"/>
        </w:rPr>
      </w:pPr>
      <w:r w:rsidRPr="002D6CB7">
        <w:rPr>
          <w:rFonts w:ascii="仿宋" w:eastAsia="仿宋" w:hAnsi="仿宋" w:hint="eastAsia"/>
          <w:b/>
          <w:sz w:val="32"/>
          <w:szCs w:val="32"/>
        </w:rPr>
        <w:t>违法行为情节和处罚基准：</w:t>
      </w:r>
    </w:p>
    <w:p w:rsidR="003B2E81" w:rsidRPr="004159BB" w:rsidRDefault="003B2E81" w:rsidP="003B2E81">
      <w:pPr>
        <w:rPr>
          <w:rFonts w:ascii="仿宋" w:eastAsia="仿宋" w:hAnsi="仿宋"/>
          <w:sz w:val="32"/>
          <w:szCs w:val="32"/>
        </w:rPr>
      </w:pPr>
      <w:r>
        <w:rPr>
          <w:rFonts w:ascii="仿宋" w:eastAsia="仿宋" w:hAnsi="仿宋" w:hint="eastAsia"/>
          <w:sz w:val="32"/>
          <w:szCs w:val="32"/>
        </w:rPr>
        <w:t>1、</w:t>
      </w:r>
      <w:r w:rsidRPr="004159BB">
        <w:rPr>
          <w:rFonts w:ascii="仿宋" w:eastAsia="仿宋" w:hAnsi="仿宋" w:hint="eastAsia"/>
          <w:sz w:val="32"/>
          <w:szCs w:val="32"/>
        </w:rPr>
        <w:t>初次违法及时改正的，处三万以下万元罚款。</w:t>
      </w:r>
    </w:p>
    <w:p w:rsidR="003B2E81" w:rsidRPr="004159BB" w:rsidRDefault="003B2E81" w:rsidP="003B2E81">
      <w:pPr>
        <w:rPr>
          <w:rFonts w:ascii="仿宋" w:eastAsia="仿宋" w:hAnsi="仿宋"/>
          <w:sz w:val="32"/>
          <w:szCs w:val="32"/>
        </w:rPr>
      </w:pPr>
      <w:r>
        <w:rPr>
          <w:rFonts w:ascii="仿宋" w:eastAsia="仿宋" w:hAnsi="仿宋" w:hint="eastAsia"/>
          <w:sz w:val="32"/>
          <w:szCs w:val="32"/>
        </w:rPr>
        <w:t>2、</w:t>
      </w:r>
      <w:r w:rsidRPr="004159BB">
        <w:rPr>
          <w:rFonts w:ascii="仿宋" w:eastAsia="仿宋" w:hAnsi="仿宋" w:hint="eastAsia"/>
          <w:sz w:val="32"/>
          <w:szCs w:val="32"/>
        </w:rPr>
        <w:t>一般违法情节的，处三万以上五万以下罚款。</w:t>
      </w:r>
    </w:p>
    <w:p w:rsidR="003B2E81" w:rsidRPr="004159BB" w:rsidRDefault="003B2E81" w:rsidP="003B2E81">
      <w:pPr>
        <w:rPr>
          <w:rFonts w:ascii="仿宋" w:eastAsia="仿宋" w:hAnsi="仿宋"/>
          <w:sz w:val="32"/>
          <w:szCs w:val="32"/>
        </w:rPr>
      </w:pPr>
      <w:r>
        <w:rPr>
          <w:rFonts w:ascii="仿宋" w:eastAsia="仿宋" w:hAnsi="仿宋" w:hint="eastAsia"/>
          <w:sz w:val="32"/>
          <w:szCs w:val="32"/>
        </w:rPr>
        <w:t>3、</w:t>
      </w:r>
      <w:r w:rsidRPr="004159BB">
        <w:rPr>
          <w:rFonts w:ascii="仿宋" w:eastAsia="仿宋" w:hAnsi="仿宋" w:hint="eastAsia"/>
          <w:sz w:val="32"/>
          <w:szCs w:val="32"/>
        </w:rPr>
        <w:t>责令改正拒不改正的，处五万元罚款。</w:t>
      </w:r>
    </w:p>
    <w:p w:rsidR="003B2E81" w:rsidRPr="004159BB" w:rsidRDefault="003B2E81" w:rsidP="003B2E81">
      <w:pPr>
        <w:rPr>
          <w:rFonts w:ascii="仿宋" w:eastAsia="仿宋" w:hAnsi="仿宋"/>
          <w:sz w:val="32"/>
          <w:szCs w:val="32"/>
        </w:rPr>
      </w:pPr>
      <w:r w:rsidRPr="004159BB">
        <w:rPr>
          <w:rFonts w:ascii="仿宋" w:eastAsia="仿宋" w:hAnsi="仿宋" w:hint="eastAsia"/>
          <w:sz w:val="32"/>
          <w:szCs w:val="32"/>
        </w:rPr>
        <w:t>三、第三十二条　违反本条例规定，处理企业未建立日常环境监测制度或者未开展日常环境监测的，由县级以上人民政府环境保护主管部门责令限期改正，可以处</w:t>
      </w:r>
      <w:r w:rsidRPr="004159BB">
        <w:rPr>
          <w:rFonts w:ascii="仿宋" w:eastAsia="仿宋" w:hAnsi="仿宋"/>
          <w:sz w:val="32"/>
          <w:szCs w:val="32"/>
        </w:rPr>
        <w:t>5万元以下的罚款。</w:t>
      </w:r>
    </w:p>
    <w:p w:rsidR="003B2E81" w:rsidRPr="002D6CB7" w:rsidRDefault="003B2E81" w:rsidP="003B2E81">
      <w:pPr>
        <w:rPr>
          <w:rFonts w:ascii="仿宋" w:eastAsia="仿宋" w:hAnsi="仿宋"/>
          <w:b/>
          <w:sz w:val="32"/>
          <w:szCs w:val="32"/>
        </w:rPr>
      </w:pPr>
      <w:r w:rsidRPr="002D6CB7">
        <w:rPr>
          <w:rFonts w:ascii="仿宋" w:eastAsia="仿宋" w:hAnsi="仿宋" w:hint="eastAsia"/>
          <w:b/>
          <w:sz w:val="32"/>
          <w:szCs w:val="32"/>
        </w:rPr>
        <w:t>违法行为情节和处罚基准：</w:t>
      </w:r>
    </w:p>
    <w:p w:rsidR="003B2E81" w:rsidRPr="004159BB" w:rsidRDefault="003B2E81" w:rsidP="003B2E81">
      <w:pPr>
        <w:rPr>
          <w:rFonts w:ascii="仿宋" w:eastAsia="仿宋" w:hAnsi="仿宋"/>
          <w:sz w:val="32"/>
          <w:szCs w:val="32"/>
        </w:rPr>
      </w:pPr>
      <w:r>
        <w:rPr>
          <w:rFonts w:ascii="仿宋" w:eastAsia="仿宋" w:hAnsi="仿宋" w:hint="eastAsia"/>
          <w:sz w:val="32"/>
          <w:szCs w:val="32"/>
        </w:rPr>
        <w:t>1、</w:t>
      </w:r>
      <w:r w:rsidRPr="004159BB">
        <w:rPr>
          <w:rFonts w:ascii="仿宋" w:eastAsia="仿宋" w:hAnsi="仿宋" w:hint="eastAsia"/>
          <w:sz w:val="32"/>
          <w:szCs w:val="32"/>
        </w:rPr>
        <w:t>初次违法及时改正的，处三万以下万元罚款。</w:t>
      </w:r>
    </w:p>
    <w:p w:rsidR="003B2E81" w:rsidRPr="004159BB" w:rsidRDefault="003B2E81" w:rsidP="003B2E81">
      <w:pPr>
        <w:rPr>
          <w:rFonts w:ascii="仿宋" w:eastAsia="仿宋" w:hAnsi="仿宋"/>
          <w:sz w:val="32"/>
          <w:szCs w:val="32"/>
        </w:rPr>
      </w:pPr>
      <w:r>
        <w:rPr>
          <w:rFonts w:ascii="仿宋" w:eastAsia="仿宋" w:hAnsi="仿宋" w:hint="eastAsia"/>
          <w:sz w:val="32"/>
          <w:szCs w:val="32"/>
        </w:rPr>
        <w:t>2、</w:t>
      </w:r>
      <w:r w:rsidRPr="004159BB">
        <w:rPr>
          <w:rFonts w:ascii="仿宋" w:eastAsia="仿宋" w:hAnsi="仿宋" w:hint="eastAsia"/>
          <w:sz w:val="32"/>
          <w:szCs w:val="32"/>
        </w:rPr>
        <w:t>一般违法情节的，处三万以上五万以下万元罚款。</w:t>
      </w:r>
    </w:p>
    <w:p w:rsidR="003B2E81" w:rsidRPr="004159BB" w:rsidRDefault="003B2E81" w:rsidP="003B2E81">
      <w:pPr>
        <w:rPr>
          <w:rFonts w:ascii="仿宋" w:eastAsia="仿宋" w:hAnsi="仿宋"/>
          <w:sz w:val="32"/>
          <w:szCs w:val="32"/>
        </w:rPr>
      </w:pPr>
      <w:r>
        <w:rPr>
          <w:rFonts w:ascii="仿宋" w:eastAsia="仿宋" w:hAnsi="仿宋" w:hint="eastAsia"/>
          <w:sz w:val="32"/>
          <w:szCs w:val="32"/>
        </w:rPr>
        <w:t>3、</w:t>
      </w:r>
      <w:r w:rsidRPr="004159BB">
        <w:rPr>
          <w:rFonts w:ascii="仿宋" w:eastAsia="仿宋" w:hAnsi="仿宋" w:hint="eastAsia"/>
          <w:sz w:val="32"/>
          <w:szCs w:val="32"/>
        </w:rPr>
        <w:t>责令改正拒不改正的，处</w:t>
      </w:r>
      <w:r w:rsidRPr="004159BB">
        <w:rPr>
          <w:rFonts w:ascii="仿宋" w:eastAsia="仿宋" w:hAnsi="仿宋"/>
          <w:sz w:val="32"/>
          <w:szCs w:val="32"/>
        </w:rPr>
        <w:t>5万元罚款。</w:t>
      </w:r>
    </w:p>
    <w:p w:rsidR="003B2E81" w:rsidRPr="004159BB" w:rsidRDefault="003B2E81" w:rsidP="003B2E81">
      <w:pPr>
        <w:rPr>
          <w:rFonts w:ascii="仿宋" w:eastAsia="仿宋" w:hAnsi="仿宋"/>
          <w:sz w:val="32"/>
          <w:szCs w:val="32"/>
        </w:rPr>
      </w:pPr>
    </w:p>
    <w:p w:rsidR="003B2E81" w:rsidRPr="004159BB" w:rsidRDefault="003B2E81" w:rsidP="003B2E81">
      <w:pPr>
        <w:rPr>
          <w:rFonts w:ascii="仿宋" w:eastAsia="仿宋" w:hAnsi="仿宋"/>
          <w:sz w:val="32"/>
          <w:szCs w:val="32"/>
        </w:rPr>
      </w:pPr>
    </w:p>
    <w:p w:rsidR="003B2E81" w:rsidRPr="004159BB" w:rsidRDefault="003B2E81" w:rsidP="003B2E81">
      <w:pPr>
        <w:rPr>
          <w:rFonts w:ascii="仿宋" w:eastAsia="仿宋" w:hAnsi="仿宋"/>
          <w:sz w:val="32"/>
          <w:szCs w:val="32"/>
        </w:rPr>
      </w:pPr>
    </w:p>
    <w:p w:rsidR="003B2E81" w:rsidRPr="004159BB" w:rsidRDefault="003B2E81" w:rsidP="003B2E81">
      <w:pPr>
        <w:rPr>
          <w:rFonts w:ascii="仿宋" w:eastAsia="仿宋" w:hAnsi="仿宋"/>
          <w:sz w:val="32"/>
          <w:szCs w:val="32"/>
        </w:rPr>
      </w:pPr>
    </w:p>
    <w:p w:rsidR="003B2E81" w:rsidRPr="004159BB" w:rsidRDefault="003B2E81" w:rsidP="003B2E81">
      <w:pPr>
        <w:rPr>
          <w:rFonts w:ascii="仿宋" w:eastAsia="仿宋" w:hAnsi="仿宋"/>
          <w:sz w:val="32"/>
          <w:szCs w:val="32"/>
        </w:rPr>
      </w:pPr>
    </w:p>
    <w:p w:rsidR="003B2E81" w:rsidRPr="004159BB" w:rsidRDefault="003B2E81" w:rsidP="003B2E81">
      <w:pPr>
        <w:rPr>
          <w:rFonts w:ascii="仿宋" w:eastAsia="仿宋" w:hAnsi="仿宋"/>
          <w:sz w:val="32"/>
          <w:szCs w:val="32"/>
        </w:rPr>
      </w:pPr>
    </w:p>
    <w:p w:rsidR="003B2E81" w:rsidRDefault="003B2E81" w:rsidP="003B2E81">
      <w:pPr>
        <w:rPr>
          <w:rFonts w:ascii="仿宋" w:eastAsia="仿宋" w:hAnsi="仿宋"/>
          <w:sz w:val="32"/>
          <w:szCs w:val="32"/>
        </w:rPr>
      </w:pPr>
    </w:p>
    <w:p w:rsidR="003B2E81" w:rsidRDefault="003B2E81" w:rsidP="003B2E81">
      <w:pPr>
        <w:rPr>
          <w:rFonts w:ascii="仿宋" w:eastAsia="仿宋" w:hAnsi="仿宋"/>
          <w:sz w:val="32"/>
          <w:szCs w:val="32"/>
        </w:rPr>
      </w:pPr>
    </w:p>
    <w:p w:rsidR="003B2E81" w:rsidRDefault="003B2E81" w:rsidP="003B2E81">
      <w:pPr>
        <w:rPr>
          <w:rFonts w:ascii="仿宋" w:eastAsia="仿宋" w:hAnsi="仿宋"/>
          <w:sz w:val="32"/>
          <w:szCs w:val="32"/>
        </w:rPr>
      </w:pPr>
    </w:p>
    <w:p w:rsidR="003B2E81" w:rsidRPr="002D6CB7" w:rsidRDefault="003B2E81" w:rsidP="003B2E81">
      <w:pPr>
        <w:rPr>
          <w:rFonts w:ascii="仿宋" w:eastAsia="仿宋" w:hAnsi="仿宋"/>
          <w:sz w:val="32"/>
          <w:szCs w:val="32"/>
        </w:rPr>
      </w:pPr>
    </w:p>
    <w:p w:rsidR="003B2E81" w:rsidRPr="00CE6BDB" w:rsidRDefault="003B2E81" w:rsidP="003B2E81">
      <w:pPr>
        <w:rPr>
          <w:rFonts w:ascii="仿宋" w:eastAsia="仿宋" w:hAnsi="仿宋"/>
          <w:b/>
          <w:sz w:val="32"/>
          <w:szCs w:val="32"/>
        </w:rPr>
      </w:pPr>
      <w:r w:rsidRPr="004159BB">
        <w:rPr>
          <w:rFonts w:ascii="仿宋" w:eastAsia="仿宋" w:hAnsi="仿宋"/>
          <w:sz w:val="32"/>
          <w:szCs w:val="32"/>
        </w:rPr>
        <w:t>1</w:t>
      </w:r>
      <w:r w:rsidR="00412ED7">
        <w:rPr>
          <w:rFonts w:ascii="仿宋" w:eastAsia="仿宋" w:hAnsi="仿宋"/>
          <w:sz w:val="32"/>
          <w:szCs w:val="32"/>
        </w:rPr>
        <w:t>5</w:t>
      </w:r>
      <w:r w:rsidRPr="004159BB">
        <w:rPr>
          <w:rFonts w:ascii="仿宋" w:eastAsia="仿宋" w:hAnsi="仿宋"/>
          <w:sz w:val="32"/>
          <w:szCs w:val="32"/>
        </w:rPr>
        <w:t>、</w:t>
      </w:r>
      <w:r w:rsidRPr="00CE6BDB">
        <w:rPr>
          <w:rFonts w:ascii="仿宋" w:eastAsia="仿宋" w:hAnsi="仿宋"/>
          <w:b/>
          <w:sz w:val="32"/>
          <w:szCs w:val="32"/>
        </w:rPr>
        <w:t>《放射性物品运输安全管理条例》行政处罚裁量权基准</w:t>
      </w:r>
    </w:p>
    <w:p w:rsidR="003B2E81" w:rsidRPr="004159BB" w:rsidRDefault="003B2E81" w:rsidP="003B2E81">
      <w:pPr>
        <w:rPr>
          <w:rFonts w:ascii="仿宋" w:eastAsia="仿宋" w:hAnsi="仿宋"/>
          <w:sz w:val="32"/>
          <w:szCs w:val="32"/>
        </w:rPr>
      </w:pPr>
      <w:r w:rsidRPr="004159BB">
        <w:rPr>
          <w:rFonts w:ascii="仿宋" w:eastAsia="仿宋" w:hAnsi="仿宋" w:hint="eastAsia"/>
          <w:sz w:val="32"/>
          <w:szCs w:val="32"/>
        </w:rPr>
        <w:t>一、第五十九条第二款</w:t>
      </w:r>
      <w:r w:rsidRPr="004159BB">
        <w:rPr>
          <w:rFonts w:ascii="仿宋" w:eastAsia="仿宋" w:hAnsi="仿宋"/>
          <w:sz w:val="32"/>
          <w:szCs w:val="32"/>
        </w:rPr>
        <w:t xml:space="preserve">  托运人未按照规定将放射性物品运输的核与辐射安全分析报告批准书、辐射监测报告备案的，由启运地的省、自治区、直辖市人民政府环境保护主管部门责令限期改正；逾期不改正的，处1万元以上5万元以下的罚款。</w:t>
      </w:r>
    </w:p>
    <w:p w:rsidR="003B2E81" w:rsidRPr="00CE6BDB" w:rsidRDefault="003B2E81" w:rsidP="003B2E81">
      <w:pPr>
        <w:rPr>
          <w:rFonts w:ascii="仿宋" w:eastAsia="仿宋" w:hAnsi="仿宋"/>
          <w:b/>
          <w:sz w:val="32"/>
          <w:szCs w:val="32"/>
        </w:rPr>
      </w:pPr>
      <w:r w:rsidRPr="00CE6BDB">
        <w:rPr>
          <w:rFonts w:ascii="仿宋" w:eastAsia="仿宋" w:hAnsi="仿宋" w:hint="eastAsia"/>
          <w:b/>
          <w:sz w:val="32"/>
          <w:szCs w:val="32"/>
        </w:rPr>
        <w:t>违法行为情节和处罚基准：</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1、未按照规定要求进行备案的，处一万以上三万以下罚款。</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2、逾期未进行备案的，处三万以上五万以下罚款。</w:t>
      </w:r>
    </w:p>
    <w:p w:rsidR="003B2E81" w:rsidRPr="004159BB" w:rsidRDefault="003B2E81" w:rsidP="003B2E81">
      <w:pPr>
        <w:rPr>
          <w:rFonts w:ascii="仿宋" w:eastAsia="仿宋" w:hAnsi="仿宋"/>
          <w:sz w:val="32"/>
          <w:szCs w:val="32"/>
        </w:rPr>
      </w:pPr>
      <w:r w:rsidRPr="004159BB">
        <w:rPr>
          <w:rFonts w:ascii="仿宋" w:eastAsia="仿宋" w:hAnsi="仿宋" w:hint="eastAsia"/>
          <w:sz w:val="32"/>
          <w:szCs w:val="32"/>
        </w:rPr>
        <w:t>二、第六十三条</w:t>
      </w:r>
      <w:r w:rsidRPr="004159BB">
        <w:rPr>
          <w:rFonts w:ascii="仿宋" w:eastAsia="仿宋" w:hAnsi="仿宋"/>
          <w:sz w:val="32"/>
          <w:szCs w:val="32"/>
        </w:rPr>
        <w:t xml:space="preserve">  托运人有下列行为之一的，由启运地的省、自治区、直辖市人民政府环境保护主管部门责令停止违法行为，处5万元以上20万元以下的罚款：</w:t>
      </w:r>
    </w:p>
    <w:p w:rsidR="003B2E81" w:rsidRPr="004159BB" w:rsidRDefault="003B2E81" w:rsidP="003B2E81">
      <w:pPr>
        <w:rPr>
          <w:rFonts w:ascii="仿宋" w:eastAsia="仿宋" w:hAnsi="仿宋"/>
          <w:sz w:val="32"/>
          <w:szCs w:val="32"/>
        </w:rPr>
      </w:pPr>
      <w:r w:rsidRPr="004159BB">
        <w:rPr>
          <w:rFonts w:ascii="仿宋" w:eastAsia="仿宋" w:hAnsi="仿宋" w:hint="eastAsia"/>
          <w:sz w:val="32"/>
          <w:szCs w:val="32"/>
        </w:rPr>
        <w:t>（一）未按照规定对托运的放射性物品表面污染和辐射水平实施监测的；</w:t>
      </w:r>
    </w:p>
    <w:p w:rsidR="003B2E81" w:rsidRPr="004159BB" w:rsidRDefault="003B2E81" w:rsidP="003B2E81">
      <w:pPr>
        <w:rPr>
          <w:rFonts w:ascii="仿宋" w:eastAsia="仿宋" w:hAnsi="仿宋"/>
          <w:sz w:val="32"/>
          <w:szCs w:val="32"/>
        </w:rPr>
      </w:pPr>
      <w:r w:rsidRPr="004159BB">
        <w:rPr>
          <w:rFonts w:ascii="仿宋" w:eastAsia="仿宋" w:hAnsi="仿宋" w:hint="eastAsia"/>
          <w:sz w:val="32"/>
          <w:szCs w:val="32"/>
        </w:rPr>
        <w:lastRenderedPageBreak/>
        <w:t>（二）将经监测不符合国家放射性物品运输安全标准的放射性物品交付托运的；</w:t>
      </w:r>
    </w:p>
    <w:p w:rsidR="003B2E81" w:rsidRPr="004159BB" w:rsidRDefault="003B2E81" w:rsidP="003B2E81">
      <w:pPr>
        <w:rPr>
          <w:rFonts w:ascii="仿宋" w:eastAsia="仿宋" w:hAnsi="仿宋"/>
          <w:sz w:val="32"/>
          <w:szCs w:val="32"/>
        </w:rPr>
      </w:pPr>
      <w:r w:rsidRPr="004159BB">
        <w:rPr>
          <w:rFonts w:ascii="仿宋" w:eastAsia="仿宋" w:hAnsi="仿宋" w:hint="eastAsia"/>
          <w:sz w:val="32"/>
          <w:szCs w:val="32"/>
        </w:rPr>
        <w:t>（三）出具虚假辐射监测报告的。</w:t>
      </w:r>
    </w:p>
    <w:p w:rsidR="003B2E81" w:rsidRPr="00CE6BDB" w:rsidRDefault="003B2E81" w:rsidP="003B2E81">
      <w:pPr>
        <w:rPr>
          <w:rFonts w:ascii="仿宋" w:eastAsia="仿宋" w:hAnsi="仿宋"/>
          <w:b/>
          <w:sz w:val="32"/>
          <w:szCs w:val="32"/>
        </w:rPr>
      </w:pPr>
      <w:r w:rsidRPr="00CE6BDB">
        <w:rPr>
          <w:rFonts w:ascii="仿宋" w:eastAsia="仿宋" w:hAnsi="仿宋" w:hint="eastAsia"/>
          <w:b/>
          <w:sz w:val="32"/>
          <w:szCs w:val="32"/>
        </w:rPr>
        <w:t>违法行为情节和处罚基准：</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1、初次违法及时改正的，处五万以上十万以下罚款。</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2、一般违法情节的，处十万以上十五万以下罚款。</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3、责令改正拒不改正的，处十万以上二十万以下罚款。</w:t>
      </w:r>
    </w:p>
    <w:p w:rsidR="003B2E81" w:rsidRPr="004159BB" w:rsidRDefault="003B2E81" w:rsidP="003B2E81">
      <w:pPr>
        <w:rPr>
          <w:rFonts w:ascii="仿宋" w:eastAsia="仿宋" w:hAnsi="仿宋"/>
          <w:sz w:val="32"/>
          <w:szCs w:val="32"/>
        </w:rPr>
      </w:pPr>
      <w:r w:rsidRPr="004159BB">
        <w:rPr>
          <w:rFonts w:ascii="仿宋" w:eastAsia="仿宋" w:hAnsi="仿宋" w:hint="eastAsia"/>
          <w:sz w:val="32"/>
          <w:szCs w:val="32"/>
        </w:rPr>
        <w:t>三、第六十五条第二款</w:t>
      </w:r>
      <w:r w:rsidRPr="004159BB">
        <w:rPr>
          <w:rFonts w:ascii="仿宋" w:eastAsia="仿宋" w:hAnsi="仿宋"/>
          <w:sz w:val="32"/>
          <w:szCs w:val="32"/>
        </w:rPr>
        <w:t xml:space="preserve">  托运人、承运人未按照核与辐射事故应急响应指南的要求，做好事故应急工作并报告事故的，由县级以上地方人民政府环境保护主管部门处5万元以上20万元以下的罚款。</w:t>
      </w:r>
    </w:p>
    <w:p w:rsidR="003B2E81" w:rsidRPr="00CE6BDB" w:rsidRDefault="003B2E81" w:rsidP="003B2E81">
      <w:pPr>
        <w:rPr>
          <w:rFonts w:ascii="仿宋" w:eastAsia="仿宋" w:hAnsi="仿宋"/>
          <w:b/>
          <w:sz w:val="32"/>
          <w:szCs w:val="32"/>
        </w:rPr>
      </w:pPr>
      <w:r w:rsidRPr="00CE6BDB">
        <w:rPr>
          <w:rFonts w:ascii="仿宋" w:eastAsia="仿宋" w:hAnsi="仿宋" w:hint="eastAsia"/>
          <w:b/>
          <w:sz w:val="32"/>
          <w:szCs w:val="32"/>
        </w:rPr>
        <w:t>违法行为情节和处罚基准：</w:t>
      </w:r>
    </w:p>
    <w:p w:rsidR="003B2E81" w:rsidRPr="004159BB" w:rsidRDefault="003B2E81" w:rsidP="003B2E81">
      <w:pPr>
        <w:rPr>
          <w:rFonts w:ascii="仿宋" w:eastAsia="仿宋" w:hAnsi="仿宋"/>
          <w:sz w:val="32"/>
          <w:szCs w:val="32"/>
        </w:rPr>
      </w:pPr>
      <w:r>
        <w:rPr>
          <w:rFonts w:ascii="仿宋" w:eastAsia="仿宋" w:hAnsi="仿宋" w:hint="eastAsia"/>
          <w:sz w:val="32"/>
          <w:szCs w:val="32"/>
        </w:rPr>
        <w:t>1、</w:t>
      </w:r>
      <w:r w:rsidRPr="004159BB">
        <w:rPr>
          <w:rFonts w:ascii="仿宋" w:eastAsia="仿宋" w:hAnsi="仿宋" w:hint="eastAsia"/>
          <w:sz w:val="32"/>
          <w:szCs w:val="32"/>
        </w:rPr>
        <w:t>采取了事故应急措施，未造成危害后果，但未按照要求进行报告的，处五万以上十万以下罚款。</w:t>
      </w:r>
    </w:p>
    <w:p w:rsidR="003B2E81" w:rsidRPr="004159BB" w:rsidRDefault="003B2E81" w:rsidP="003B2E81">
      <w:pPr>
        <w:rPr>
          <w:rFonts w:ascii="仿宋" w:eastAsia="仿宋" w:hAnsi="仿宋"/>
          <w:sz w:val="32"/>
          <w:szCs w:val="32"/>
        </w:rPr>
      </w:pPr>
      <w:r>
        <w:rPr>
          <w:rFonts w:ascii="仿宋" w:eastAsia="仿宋" w:hAnsi="仿宋" w:hint="eastAsia"/>
          <w:sz w:val="32"/>
          <w:szCs w:val="32"/>
        </w:rPr>
        <w:t>2、</w:t>
      </w:r>
      <w:r w:rsidRPr="004159BB">
        <w:rPr>
          <w:rFonts w:ascii="仿宋" w:eastAsia="仿宋" w:hAnsi="仿宋" w:hint="eastAsia"/>
          <w:sz w:val="32"/>
          <w:szCs w:val="32"/>
        </w:rPr>
        <w:t>一般违法情节的，处十万以上二十万以下罚款。</w:t>
      </w:r>
    </w:p>
    <w:p w:rsidR="003B2E81" w:rsidRPr="004159BB" w:rsidRDefault="003B2E81" w:rsidP="003B2E81">
      <w:pPr>
        <w:rPr>
          <w:rFonts w:ascii="仿宋" w:eastAsia="仿宋" w:hAnsi="仿宋"/>
          <w:sz w:val="32"/>
          <w:szCs w:val="32"/>
        </w:rPr>
      </w:pPr>
      <w:r>
        <w:rPr>
          <w:rFonts w:ascii="仿宋" w:eastAsia="仿宋" w:hAnsi="仿宋" w:hint="eastAsia"/>
          <w:sz w:val="32"/>
          <w:szCs w:val="32"/>
        </w:rPr>
        <w:t>3、</w:t>
      </w:r>
      <w:r w:rsidRPr="004159BB">
        <w:rPr>
          <w:rFonts w:ascii="仿宋" w:eastAsia="仿宋" w:hAnsi="仿宋" w:hint="eastAsia"/>
          <w:sz w:val="32"/>
          <w:szCs w:val="32"/>
        </w:rPr>
        <w:t>造成危害后果的，处二十万罚款。</w:t>
      </w:r>
    </w:p>
    <w:p w:rsidR="003B2E81" w:rsidRPr="004159BB" w:rsidRDefault="003B2E81" w:rsidP="003B2E81">
      <w:pPr>
        <w:rPr>
          <w:rFonts w:ascii="仿宋" w:eastAsia="仿宋" w:hAnsi="仿宋"/>
          <w:sz w:val="32"/>
          <w:szCs w:val="32"/>
        </w:rPr>
      </w:pPr>
    </w:p>
    <w:p w:rsidR="003B2E81" w:rsidRPr="004159BB" w:rsidRDefault="003B2E81" w:rsidP="003B2E81">
      <w:pPr>
        <w:rPr>
          <w:rFonts w:ascii="仿宋" w:eastAsia="仿宋" w:hAnsi="仿宋"/>
          <w:sz w:val="32"/>
          <w:szCs w:val="32"/>
        </w:rPr>
      </w:pPr>
    </w:p>
    <w:p w:rsidR="003B2E81" w:rsidRPr="004159BB" w:rsidRDefault="003B2E81" w:rsidP="003B2E81">
      <w:pPr>
        <w:rPr>
          <w:rFonts w:ascii="仿宋" w:eastAsia="仿宋" w:hAnsi="仿宋"/>
          <w:sz w:val="32"/>
          <w:szCs w:val="32"/>
        </w:rPr>
      </w:pPr>
    </w:p>
    <w:p w:rsidR="003B2E81" w:rsidRDefault="003B2E81" w:rsidP="003B2E81">
      <w:pPr>
        <w:rPr>
          <w:rFonts w:ascii="仿宋" w:eastAsia="仿宋" w:hAnsi="仿宋"/>
          <w:sz w:val="32"/>
          <w:szCs w:val="32"/>
        </w:rPr>
      </w:pPr>
    </w:p>
    <w:p w:rsidR="003B2E81" w:rsidRDefault="003B2E81" w:rsidP="003B2E81">
      <w:pPr>
        <w:rPr>
          <w:rFonts w:ascii="仿宋" w:eastAsia="仿宋" w:hAnsi="仿宋"/>
          <w:sz w:val="32"/>
          <w:szCs w:val="32"/>
        </w:rPr>
      </w:pPr>
    </w:p>
    <w:p w:rsidR="003B2E81" w:rsidRDefault="003B2E81" w:rsidP="003B2E81">
      <w:pPr>
        <w:rPr>
          <w:rFonts w:ascii="仿宋" w:eastAsia="仿宋" w:hAnsi="仿宋"/>
          <w:sz w:val="32"/>
          <w:szCs w:val="32"/>
        </w:rPr>
      </w:pPr>
    </w:p>
    <w:p w:rsidR="003B2E81" w:rsidRDefault="003B2E81" w:rsidP="003B2E81">
      <w:pPr>
        <w:rPr>
          <w:rFonts w:ascii="仿宋" w:eastAsia="仿宋" w:hAnsi="仿宋"/>
          <w:sz w:val="32"/>
          <w:szCs w:val="32"/>
        </w:rPr>
      </w:pPr>
    </w:p>
    <w:p w:rsidR="003B2E81" w:rsidRDefault="003B2E81" w:rsidP="003B2E81">
      <w:pPr>
        <w:rPr>
          <w:rFonts w:ascii="仿宋" w:eastAsia="仿宋" w:hAnsi="仿宋"/>
          <w:sz w:val="32"/>
          <w:szCs w:val="32"/>
        </w:rPr>
      </w:pPr>
    </w:p>
    <w:p w:rsidR="003B2E81" w:rsidRDefault="003B2E81" w:rsidP="003B2E81">
      <w:pPr>
        <w:rPr>
          <w:rFonts w:ascii="仿宋" w:eastAsia="仿宋" w:hAnsi="仿宋"/>
          <w:sz w:val="32"/>
          <w:szCs w:val="32"/>
        </w:rPr>
      </w:pPr>
    </w:p>
    <w:p w:rsidR="003B2E81" w:rsidRDefault="003B2E81" w:rsidP="003B2E81">
      <w:pPr>
        <w:rPr>
          <w:rFonts w:ascii="仿宋" w:eastAsia="仿宋" w:hAnsi="仿宋"/>
          <w:sz w:val="32"/>
          <w:szCs w:val="32"/>
        </w:rPr>
      </w:pPr>
    </w:p>
    <w:p w:rsidR="003B2E81" w:rsidRDefault="003B2E81" w:rsidP="003B2E81">
      <w:pPr>
        <w:rPr>
          <w:rFonts w:ascii="仿宋" w:eastAsia="仿宋" w:hAnsi="仿宋"/>
          <w:sz w:val="32"/>
          <w:szCs w:val="32"/>
        </w:rPr>
      </w:pPr>
    </w:p>
    <w:p w:rsidR="003B2E81" w:rsidRDefault="003B2E81" w:rsidP="004159BB">
      <w:pPr>
        <w:rPr>
          <w:rFonts w:ascii="仿宋" w:eastAsia="仿宋" w:hAnsi="仿宋"/>
          <w:sz w:val="32"/>
          <w:szCs w:val="32"/>
        </w:rPr>
      </w:pPr>
    </w:p>
    <w:p w:rsidR="003B2E81" w:rsidRDefault="003B2E81" w:rsidP="004159BB">
      <w:pPr>
        <w:rPr>
          <w:rFonts w:ascii="仿宋" w:eastAsia="仿宋" w:hAnsi="仿宋"/>
          <w:sz w:val="32"/>
          <w:szCs w:val="32"/>
        </w:rPr>
      </w:pPr>
    </w:p>
    <w:p w:rsidR="003B2E81" w:rsidRPr="003B2E81" w:rsidRDefault="003B2E81" w:rsidP="004159BB">
      <w:pPr>
        <w:rPr>
          <w:rFonts w:ascii="仿宋" w:eastAsia="仿宋" w:hAnsi="仿宋"/>
          <w:sz w:val="32"/>
          <w:szCs w:val="32"/>
        </w:rPr>
      </w:pPr>
    </w:p>
    <w:p w:rsidR="004159BB" w:rsidRPr="004159BB" w:rsidRDefault="003B2E81" w:rsidP="004159BB">
      <w:pPr>
        <w:rPr>
          <w:rFonts w:ascii="仿宋" w:eastAsia="仿宋" w:hAnsi="仿宋"/>
          <w:sz w:val="32"/>
          <w:szCs w:val="32"/>
        </w:rPr>
      </w:pPr>
      <w:r>
        <w:rPr>
          <w:rFonts w:ascii="仿宋" w:eastAsia="仿宋" w:hAnsi="仿宋"/>
          <w:sz w:val="32"/>
          <w:szCs w:val="32"/>
        </w:rPr>
        <w:t>1</w:t>
      </w:r>
      <w:r w:rsidR="00412ED7">
        <w:rPr>
          <w:rFonts w:ascii="仿宋" w:eastAsia="仿宋" w:hAnsi="仿宋"/>
          <w:sz w:val="32"/>
          <w:szCs w:val="32"/>
        </w:rPr>
        <w:t>6</w:t>
      </w:r>
      <w:r w:rsidR="004159BB" w:rsidRPr="004159BB">
        <w:rPr>
          <w:rFonts w:ascii="仿宋" w:eastAsia="仿宋" w:hAnsi="仿宋"/>
          <w:sz w:val="32"/>
          <w:szCs w:val="32"/>
        </w:rPr>
        <w:t>、</w:t>
      </w:r>
      <w:r w:rsidR="004159BB" w:rsidRPr="002D6CB7">
        <w:rPr>
          <w:rFonts w:ascii="仿宋" w:eastAsia="仿宋" w:hAnsi="仿宋"/>
          <w:b/>
          <w:sz w:val="32"/>
          <w:szCs w:val="32"/>
        </w:rPr>
        <w:t>《医疗废物管理条例》行政处罚裁量权基准</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一、第四十五条</w:t>
      </w:r>
      <w:r w:rsidRPr="004159BB">
        <w:rPr>
          <w:rFonts w:ascii="仿宋" w:eastAsia="仿宋" w:hAnsi="仿宋"/>
          <w:sz w:val="32"/>
          <w:szCs w:val="32"/>
        </w:rPr>
        <w:t xml:space="preserve">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（一）未建立、健全医疗废物管理制度，或者未设置监控部门或者专（兼）职人员的；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（二）未对有关人员进行相关法律和专业技术、安全防护以及紧急处理等知识的培训的；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（三）未对从事医疗废物收集、运送、贮存、处置等工作的人员和管理人员采取职业卫生防护措施的；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（四）未对医疗废物进行登记或者未保存登记资料的；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（五）对使用后的医疗废物运送工具或者运送车辆未在指定</w:t>
      </w:r>
      <w:r w:rsidRPr="004159BB">
        <w:rPr>
          <w:rFonts w:ascii="仿宋" w:eastAsia="仿宋" w:hAnsi="仿宋" w:hint="eastAsia"/>
          <w:sz w:val="32"/>
          <w:szCs w:val="32"/>
        </w:rPr>
        <w:lastRenderedPageBreak/>
        <w:t>地点及时进行消毒和清洁的；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（六）未及时收集、运送医疗废物的；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（七）未定期对医疗废物处置设施的环境污染防治和卫生学效果进行检测、评价，或者未将检测、评价效果存档、报告的。</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1、初次违法及时改正的，给予警告。</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2、责令改正拒不改正的，处2000-5000元罚款。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3、在社会上造成不良影响的，处5000元罚款。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二、第四十六条</w:t>
      </w:r>
      <w:r w:rsidRPr="004159BB">
        <w:rPr>
          <w:rFonts w:ascii="仿宋" w:eastAsia="仿宋" w:hAnsi="仿宋"/>
          <w:sz w:val="32"/>
          <w:szCs w:val="32"/>
        </w:rPr>
        <w:t xml:space="preserve">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（一）贮存设施或者设备不符合环境保护、卫生要求的；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（二）未将医疗废物按照类别分置于专用包装物或者容器的；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（三）未使用符合标准的专用车辆运送医疗废物或者使用运送医疗废物的车辆运送其他物品的；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（四）未安装污染物排放在线监控装置或者监控装置未经常处于正常运行状态的。</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1、初次违法及时改正的，处5000元以下罚款。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lastRenderedPageBreak/>
        <w:t>2、一般违法情节的，处5000元-2万元罚款。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3、责令改正拒不改正，或有其他较重情节的，处2-3万元罚款。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三、第四十七条</w:t>
      </w:r>
      <w:r w:rsidRPr="004159BB">
        <w:rPr>
          <w:rFonts w:ascii="仿宋" w:eastAsia="仿宋" w:hAnsi="仿宋"/>
          <w:sz w:val="32"/>
          <w:szCs w:val="32"/>
        </w:rPr>
        <w:t xml:space="preserve"> 医疗卫生机构、医疗废物集中处置单位有</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下列情形之一的，由县级以上地方人民政府卫生行政主管部门或者环境保护行政主管部门按照各自的职责责令限期改正，给予警告，并处</w:t>
      </w:r>
      <w:r w:rsidRPr="004159BB">
        <w:rPr>
          <w:rFonts w:ascii="仿宋" w:eastAsia="仿宋" w:hAnsi="仿宋"/>
          <w:sz w:val="32"/>
          <w:szCs w:val="32"/>
        </w:rPr>
        <w:t>5000元以上1万元以下的罚款；逾期不改正的，处1万元以上3万元以下的罚款；造成传染病传播或者环境污染事故的，由原发证部门暂扣或者吊销执业许可证件或者经营许可证件；构成犯罪的，依法追究刑事责任：</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（一）在运送过程中丢弃医疗废物，在非贮存地点倾倒、堆放医疗废物或者将医疗废物混入其他废物和生活垃圾的；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（二）未执行危险废物转移联单管理制度的；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（三）将医疗废物交给未取得经营许可证的单位或者个人收集、运送、贮存、处置的；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（四）对医疗废物的处置不符合国家规定的环境保护、卫生标准、规范的；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（五）未按照本条例的规定对污水、传染病病人或者疑似传染病病人的排泄物，进行严格消毒，或者未达到国家规定的排放标准，排入污水处理系统的；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（六）对收治的传染病病人或者疑似传染病病人产生的生活垃圾，未按照医疗废物进行管理和处置的。</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lastRenderedPageBreak/>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1、初次违法及时改正，未造成严重后果的，处5000元-1万元罚款。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2、一般违法情节的，处1-2万元罚款。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3、责令改正拒不改正，造成环境污染或恶劣社会影响等其他较重情节的，处2-3万元罚款。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四、第四十九条</w:t>
      </w:r>
      <w:r w:rsidRPr="004159BB">
        <w:rPr>
          <w:rFonts w:ascii="仿宋" w:eastAsia="仿宋" w:hAnsi="仿宋"/>
          <w:sz w:val="32"/>
          <w:szCs w:val="32"/>
        </w:rPr>
        <w:t xml:space="preserve">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1、未采取紧急处理措施或者未及时报告的，处1-2万元罚款。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2、不报告的，处2-3万元罚款。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3、造成环境污染，恶劣社会影响等其他较重情节的，处3万元罚款。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五、第五十一条</w:t>
      </w:r>
      <w:r w:rsidRPr="004159BB">
        <w:rPr>
          <w:rFonts w:ascii="仿宋" w:eastAsia="仿宋" w:hAnsi="仿宋"/>
          <w:sz w:val="32"/>
          <w:szCs w:val="32"/>
        </w:rPr>
        <w:t xml:space="preserve"> 不具备集中处置医疗废物条件的农村，医疗卫生机构未按照本条例的要求处置医疗废物的，由县级人</w:t>
      </w:r>
      <w:r w:rsidRPr="004159BB">
        <w:rPr>
          <w:rFonts w:ascii="仿宋" w:eastAsia="仿宋" w:hAnsi="仿宋"/>
          <w:sz w:val="32"/>
          <w:szCs w:val="32"/>
        </w:rPr>
        <w:lastRenderedPageBreak/>
        <w:t>民政府卫生行政主管部门或者环境保护行政主管部门按照各自的职责责令限期改正，给予警告；逾期不改正的，处1000元以上5000</w:t>
      </w:r>
      <w:r w:rsidRPr="004159BB">
        <w:rPr>
          <w:rFonts w:ascii="仿宋" w:eastAsia="仿宋" w:hAnsi="仿宋" w:hint="eastAsia"/>
          <w:sz w:val="32"/>
          <w:szCs w:val="32"/>
        </w:rPr>
        <w:t>元以下的罚款；造成传染病传播或者环境污染事故的，由原发证部门暂扣或者吊销执业许可证件；构成犯罪的，依法追究刑事责任。</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1、按期改正，对环境未造成影响的，给予警告。</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2、逾期不改正的，处</w:t>
      </w:r>
      <w:r w:rsidR="002D6CB7">
        <w:rPr>
          <w:rFonts w:ascii="仿宋" w:eastAsia="仿宋" w:hAnsi="仿宋" w:hint="eastAsia"/>
          <w:sz w:val="32"/>
          <w:szCs w:val="32"/>
        </w:rPr>
        <w:t>一千以上三千一下</w:t>
      </w:r>
      <w:r w:rsidRPr="004159BB">
        <w:rPr>
          <w:rFonts w:ascii="仿宋" w:eastAsia="仿宋" w:hAnsi="仿宋"/>
          <w:sz w:val="32"/>
          <w:szCs w:val="32"/>
        </w:rPr>
        <w:t>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3、逾期不改正，造成环境污染，恶劣社会影响等其他较重情节的，处</w:t>
      </w:r>
      <w:r w:rsidR="002D6CB7">
        <w:rPr>
          <w:rFonts w:ascii="仿宋" w:eastAsia="仿宋" w:hAnsi="仿宋" w:hint="eastAsia"/>
          <w:sz w:val="32"/>
          <w:szCs w:val="32"/>
        </w:rPr>
        <w:t>三千以上五千一下</w:t>
      </w:r>
      <w:r w:rsidRPr="004159BB">
        <w:rPr>
          <w:rFonts w:ascii="仿宋" w:eastAsia="仿宋" w:hAnsi="仿宋"/>
          <w:sz w:val="32"/>
          <w:szCs w:val="32"/>
        </w:rPr>
        <w:t>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六、第五十三条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５０００元以上的，并处违法所得２倍以上５倍以下的罚款；没有违法所得或者违法所得不足５０００元的，并处５０００元以上２万元以下的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 xml:space="preserve">　　承运人明知托运人违反本条例的规定运输医疗废物，仍予以运输的，或者承运人将医疗废物与旅客在同一工具上载运的，按照前款的规定予以处罚。</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lastRenderedPageBreak/>
        <w:t>1、初次违法及时改正，没有违法所得或者违法所得不足</w:t>
      </w:r>
      <w:r w:rsidR="002D6CB7">
        <w:rPr>
          <w:rFonts w:ascii="仿宋" w:eastAsia="仿宋" w:hAnsi="仿宋" w:hint="eastAsia"/>
          <w:sz w:val="32"/>
          <w:szCs w:val="32"/>
        </w:rPr>
        <w:t>五千</w:t>
      </w:r>
      <w:r w:rsidRPr="004159BB">
        <w:rPr>
          <w:rFonts w:ascii="仿宋" w:eastAsia="仿宋" w:hAnsi="仿宋"/>
          <w:sz w:val="32"/>
          <w:szCs w:val="32"/>
        </w:rPr>
        <w:t>元的，处</w:t>
      </w:r>
      <w:r w:rsidR="002D6CB7">
        <w:rPr>
          <w:rFonts w:ascii="仿宋" w:eastAsia="仿宋" w:hAnsi="仿宋" w:hint="eastAsia"/>
          <w:sz w:val="32"/>
          <w:szCs w:val="32"/>
        </w:rPr>
        <w:t>五千</w:t>
      </w:r>
      <w:r w:rsidRPr="004159BB">
        <w:rPr>
          <w:rFonts w:ascii="仿宋" w:eastAsia="仿宋" w:hAnsi="仿宋"/>
          <w:sz w:val="32"/>
          <w:szCs w:val="32"/>
        </w:rPr>
        <w:t>以上</w:t>
      </w:r>
      <w:r w:rsidR="002D6CB7">
        <w:rPr>
          <w:rFonts w:ascii="仿宋" w:eastAsia="仿宋" w:hAnsi="仿宋" w:hint="eastAsia"/>
          <w:sz w:val="32"/>
          <w:szCs w:val="32"/>
        </w:rPr>
        <w:t>一</w:t>
      </w:r>
      <w:r w:rsidRPr="004159BB">
        <w:rPr>
          <w:rFonts w:ascii="仿宋" w:eastAsia="仿宋" w:hAnsi="仿宋"/>
          <w:sz w:val="32"/>
          <w:szCs w:val="32"/>
        </w:rPr>
        <w:t>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2、没有违法所得或者违法所得不足</w:t>
      </w:r>
      <w:r w:rsidR="002D6CB7">
        <w:rPr>
          <w:rFonts w:ascii="仿宋" w:eastAsia="仿宋" w:hAnsi="仿宋" w:hint="eastAsia"/>
          <w:sz w:val="32"/>
          <w:szCs w:val="32"/>
        </w:rPr>
        <w:t>五千</w:t>
      </w:r>
      <w:r w:rsidRPr="004159BB">
        <w:rPr>
          <w:rFonts w:ascii="仿宋" w:eastAsia="仿宋" w:hAnsi="仿宋"/>
          <w:sz w:val="32"/>
          <w:szCs w:val="32"/>
        </w:rPr>
        <w:t>元，造成环境污染或恶劣社会影响等其他较重情节的，处一万以上二万以下罚款。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3、违法所得</w:t>
      </w:r>
      <w:r w:rsidR="002D6CB7">
        <w:rPr>
          <w:rFonts w:ascii="仿宋" w:eastAsia="仿宋" w:hAnsi="仿宋" w:hint="eastAsia"/>
          <w:sz w:val="32"/>
          <w:szCs w:val="32"/>
        </w:rPr>
        <w:t>五千</w:t>
      </w:r>
      <w:r w:rsidRPr="004159BB">
        <w:rPr>
          <w:rFonts w:ascii="仿宋" w:eastAsia="仿宋" w:hAnsi="仿宋"/>
          <w:sz w:val="32"/>
          <w:szCs w:val="32"/>
        </w:rPr>
        <w:t>元以上的，初次违法及时改正违法行为的，并处违法所得二倍以上三倍以下罚款。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4、违法所得</w:t>
      </w:r>
      <w:r w:rsidR="002D6CB7">
        <w:rPr>
          <w:rFonts w:ascii="仿宋" w:eastAsia="仿宋" w:hAnsi="仿宋" w:hint="eastAsia"/>
          <w:sz w:val="32"/>
          <w:szCs w:val="32"/>
        </w:rPr>
        <w:t>五千</w:t>
      </w:r>
      <w:r w:rsidRPr="004159BB">
        <w:rPr>
          <w:rFonts w:ascii="仿宋" w:eastAsia="仿宋" w:hAnsi="仿宋"/>
          <w:sz w:val="32"/>
          <w:szCs w:val="32"/>
        </w:rPr>
        <w:t>元以上的，造成环境污染或恶劣社会影响等其他较重情节的，处三倍以上五倍以下罚款。</w:t>
      </w:r>
    </w:p>
    <w:p w:rsidR="003B2E81" w:rsidRPr="006D21C5" w:rsidRDefault="003B2E81" w:rsidP="003B2E81">
      <w:pPr>
        <w:rPr>
          <w:rFonts w:ascii="仿宋" w:eastAsia="仿宋" w:hAnsi="仿宋"/>
          <w:b/>
          <w:sz w:val="32"/>
          <w:szCs w:val="32"/>
        </w:rPr>
      </w:pPr>
      <w:r>
        <w:rPr>
          <w:rFonts w:ascii="仿宋" w:eastAsia="仿宋" w:hAnsi="仿宋"/>
          <w:sz w:val="32"/>
          <w:szCs w:val="32"/>
        </w:rPr>
        <w:t>1</w:t>
      </w:r>
      <w:r w:rsidR="00412ED7">
        <w:rPr>
          <w:rFonts w:ascii="仿宋" w:eastAsia="仿宋" w:hAnsi="仿宋"/>
          <w:sz w:val="32"/>
          <w:szCs w:val="32"/>
        </w:rPr>
        <w:t>7</w:t>
      </w:r>
      <w:r w:rsidRPr="004159BB">
        <w:rPr>
          <w:rFonts w:ascii="仿宋" w:eastAsia="仿宋" w:hAnsi="仿宋"/>
          <w:sz w:val="32"/>
          <w:szCs w:val="32"/>
        </w:rPr>
        <w:t>、</w:t>
      </w:r>
      <w:r w:rsidRPr="006D21C5">
        <w:rPr>
          <w:rFonts w:ascii="仿宋" w:eastAsia="仿宋" w:hAnsi="仿宋"/>
          <w:b/>
          <w:sz w:val="32"/>
          <w:szCs w:val="32"/>
        </w:rPr>
        <w:t>《湖南省湘江保护条例》行政处罚裁量权基准</w:t>
      </w:r>
    </w:p>
    <w:p w:rsidR="003B2E81" w:rsidRPr="004159BB" w:rsidRDefault="003B2E81" w:rsidP="003B2E81">
      <w:pPr>
        <w:rPr>
          <w:rFonts w:ascii="仿宋" w:eastAsia="仿宋" w:hAnsi="仿宋"/>
          <w:sz w:val="32"/>
          <w:szCs w:val="32"/>
        </w:rPr>
      </w:pPr>
      <w:r w:rsidRPr="004159BB">
        <w:rPr>
          <w:rFonts w:ascii="仿宋" w:eastAsia="仿宋" w:hAnsi="仿宋" w:hint="eastAsia"/>
          <w:sz w:val="32"/>
          <w:szCs w:val="32"/>
        </w:rPr>
        <w:t>一、第七十条</w:t>
      </w:r>
      <w:r w:rsidRPr="004159BB">
        <w:rPr>
          <w:rFonts w:ascii="仿宋" w:eastAsia="仿宋" w:hAnsi="仿宋"/>
          <w:sz w:val="32"/>
          <w:szCs w:val="32"/>
        </w:rPr>
        <w:t xml:space="preserve">  违反本条例第四十二条规定，在湘江干流和一、二级支流水域上经营餐饮业的，责令停业；拒不停业的，由县级以上人民政府组织环境保护、水利等部门没收专门用于经营餐饮业的设施、工具等财物，可以并处二万元以上十万元以下的罚款。</w:t>
      </w:r>
    </w:p>
    <w:p w:rsidR="003B2E81" w:rsidRPr="006D21C5" w:rsidRDefault="003B2E81" w:rsidP="003B2E81">
      <w:pPr>
        <w:rPr>
          <w:rFonts w:ascii="仿宋" w:eastAsia="仿宋" w:hAnsi="仿宋"/>
          <w:b/>
          <w:sz w:val="32"/>
          <w:szCs w:val="32"/>
        </w:rPr>
      </w:pPr>
      <w:r w:rsidRPr="006D21C5">
        <w:rPr>
          <w:rFonts w:ascii="仿宋" w:eastAsia="仿宋" w:hAnsi="仿宋" w:hint="eastAsia"/>
          <w:b/>
          <w:sz w:val="32"/>
          <w:szCs w:val="32"/>
        </w:rPr>
        <w:t>违法行为情形和处罚基准：</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1、当事人属初次违法，及时停止违法营业的，不予处罚。</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2、经责令停业拒不停业的，处二万以上五万以下罚款。</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3、经责令停业拒不停业，造成环境污染的，处五万以上十万以下罚款</w:t>
      </w:r>
    </w:p>
    <w:p w:rsidR="003B2E81" w:rsidRPr="004159BB" w:rsidRDefault="003B2E81" w:rsidP="003B2E81">
      <w:pPr>
        <w:rPr>
          <w:rFonts w:ascii="仿宋" w:eastAsia="仿宋" w:hAnsi="仿宋"/>
          <w:sz w:val="32"/>
          <w:szCs w:val="32"/>
        </w:rPr>
      </w:pPr>
      <w:r w:rsidRPr="004159BB">
        <w:rPr>
          <w:rFonts w:ascii="仿宋" w:eastAsia="仿宋" w:hAnsi="仿宋"/>
          <w:sz w:val="32"/>
          <w:szCs w:val="32"/>
        </w:rPr>
        <w:t>4、具有以下情节之一的：1、以暴力、胁迫或其他手段阻碍现场检查；2、聚众围攻执法人员；3、逃匿或隐匿拒不接受</w:t>
      </w:r>
      <w:r w:rsidRPr="004159BB">
        <w:rPr>
          <w:rFonts w:ascii="仿宋" w:eastAsia="仿宋" w:hAnsi="仿宋"/>
          <w:sz w:val="32"/>
          <w:szCs w:val="32"/>
        </w:rPr>
        <w:lastRenderedPageBreak/>
        <w:t>检查或配合检查；4、隐匿或销毁环境违法证据，处十万元罚款。</w:t>
      </w:r>
    </w:p>
    <w:p w:rsidR="003B2E81" w:rsidRPr="004159BB" w:rsidRDefault="003B2E81" w:rsidP="003B2E81">
      <w:pPr>
        <w:rPr>
          <w:rFonts w:ascii="仿宋" w:eastAsia="仿宋" w:hAnsi="仿宋"/>
          <w:sz w:val="32"/>
          <w:szCs w:val="32"/>
        </w:rPr>
      </w:pPr>
    </w:p>
    <w:p w:rsidR="002D6CB7" w:rsidRDefault="002D6CB7" w:rsidP="004159BB">
      <w:pPr>
        <w:rPr>
          <w:rFonts w:ascii="仿宋" w:eastAsia="仿宋" w:hAnsi="仿宋"/>
          <w:sz w:val="32"/>
          <w:szCs w:val="32"/>
        </w:rPr>
      </w:pPr>
    </w:p>
    <w:p w:rsidR="003B2E81" w:rsidRDefault="003B2E81" w:rsidP="004159BB">
      <w:pPr>
        <w:rPr>
          <w:rFonts w:ascii="仿宋" w:eastAsia="仿宋" w:hAnsi="仿宋"/>
          <w:sz w:val="32"/>
          <w:szCs w:val="32"/>
        </w:rPr>
      </w:pPr>
    </w:p>
    <w:p w:rsidR="003B2E81" w:rsidRDefault="003B2E81" w:rsidP="004159BB">
      <w:pPr>
        <w:rPr>
          <w:rFonts w:ascii="仿宋" w:eastAsia="仿宋" w:hAnsi="仿宋"/>
          <w:sz w:val="32"/>
          <w:szCs w:val="32"/>
        </w:rPr>
      </w:pPr>
    </w:p>
    <w:p w:rsidR="003B2E81" w:rsidRDefault="003B2E81" w:rsidP="004159BB">
      <w:pPr>
        <w:rPr>
          <w:rFonts w:ascii="仿宋" w:eastAsia="仿宋" w:hAnsi="仿宋"/>
          <w:sz w:val="32"/>
          <w:szCs w:val="32"/>
        </w:rPr>
      </w:pPr>
    </w:p>
    <w:p w:rsidR="003B2E81" w:rsidRDefault="003B2E81" w:rsidP="004159BB">
      <w:pPr>
        <w:rPr>
          <w:rFonts w:ascii="仿宋" w:eastAsia="仿宋" w:hAnsi="仿宋"/>
          <w:sz w:val="32"/>
          <w:szCs w:val="32"/>
        </w:rPr>
      </w:pPr>
    </w:p>
    <w:p w:rsidR="003B2E81" w:rsidRPr="003B2E81" w:rsidRDefault="003B2E81" w:rsidP="004159BB">
      <w:pPr>
        <w:rPr>
          <w:rFonts w:ascii="仿宋" w:eastAsia="仿宋" w:hAnsi="仿宋"/>
          <w:sz w:val="32"/>
          <w:szCs w:val="32"/>
        </w:rPr>
      </w:pPr>
    </w:p>
    <w:p w:rsidR="004159BB" w:rsidRPr="002D6CB7" w:rsidRDefault="003B2E81" w:rsidP="004159BB">
      <w:pPr>
        <w:rPr>
          <w:rFonts w:ascii="仿宋" w:eastAsia="仿宋" w:hAnsi="仿宋"/>
          <w:b/>
          <w:sz w:val="32"/>
          <w:szCs w:val="32"/>
        </w:rPr>
      </w:pPr>
      <w:r>
        <w:rPr>
          <w:rFonts w:ascii="仿宋" w:eastAsia="仿宋" w:hAnsi="仿宋"/>
          <w:sz w:val="32"/>
          <w:szCs w:val="32"/>
        </w:rPr>
        <w:t>1</w:t>
      </w:r>
      <w:r w:rsidR="00412ED7">
        <w:rPr>
          <w:rFonts w:ascii="仿宋" w:eastAsia="仿宋" w:hAnsi="仿宋"/>
          <w:sz w:val="32"/>
          <w:szCs w:val="32"/>
        </w:rPr>
        <w:t>8</w:t>
      </w:r>
      <w:r w:rsidR="004159BB" w:rsidRPr="004159BB">
        <w:rPr>
          <w:rFonts w:ascii="仿宋" w:eastAsia="仿宋" w:hAnsi="仿宋"/>
          <w:sz w:val="32"/>
          <w:szCs w:val="32"/>
        </w:rPr>
        <w:t>、</w:t>
      </w:r>
      <w:r w:rsidR="004159BB" w:rsidRPr="002D6CB7">
        <w:rPr>
          <w:rFonts w:ascii="仿宋" w:eastAsia="仿宋" w:hAnsi="仿宋"/>
          <w:b/>
          <w:sz w:val="32"/>
          <w:szCs w:val="32"/>
        </w:rPr>
        <w:t>《危险废物经营许可证管理办法》行政处罚裁量权基准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一、第二十三条 违反本办法第十二条、第十三条第二款规定的，由县级以上地方人民政府环境保护主管部门责令停止违法行为；有违法所得的，没收违法所得；违法所得超过10万元的，并处违法所得１倍以上２倍以下的罚款；没有违法所得或者违法所得不足10万元的，处５万元以上10万元以下的罚款。</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违法行为情形和处罚基准</w:t>
      </w:r>
      <w:r w:rsidRPr="002D6CB7">
        <w:rPr>
          <w:rFonts w:ascii="仿宋" w:eastAsia="仿宋" w:hAnsi="仿宋"/>
          <w:b/>
          <w:sz w:val="32"/>
          <w:szCs w:val="32"/>
        </w:rPr>
        <w:t>：</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1、没有违法所得的，处</w:t>
      </w:r>
      <w:r w:rsidR="002D6CB7">
        <w:rPr>
          <w:rFonts w:ascii="仿宋" w:eastAsia="仿宋" w:hAnsi="仿宋" w:hint="eastAsia"/>
          <w:sz w:val="32"/>
          <w:szCs w:val="32"/>
        </w:rPr>
        <w:t>五万以上七万以下</w:t>
      </w:r>
      <w:r w:rsidRPr="004159BB">
        <w:rPr>
          <w:rFonts w:ascii="仿宋" w:eastAsia="仿宋" w:hAnsi="仿宋"/>
          <w:sz w:val="32"/>
          <w:szCs w:val="32"/>
        </w:rPr>
        <w:t>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2、违法所得不足10万元的，并处</w:t>
      </w:r>
      <w:r w:rsidR="002D6CB7">
        <w:rPr>
          <w:rFonts w:ascii="仿宋" w:eastAsia="仿宋" w:hAnsi="仿宋" w:hint="eastAsia"/>
          <w:sz w:val="32"/>
          <w:szCs w:val="32"/>
        </w:rPr>
        <w:t>七万以上十万以下</w:t>
      </w:r>
      <w:r w:rsidRPr="004159BB">
        <w:rPr>
          <w:rFonts w:ascii="仿宋" w:eastAsia="仿宋" w:hAnsi="仿宋"/>
          <w:sz w:val="32"/>
          <w:szCs w:val="32"/>
        </w:rPr>
        <w:t>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3、违法所得10-15万元的，并处违法所得</w:t>
      </w:r>
      <w:r w:rsidR="002D6CB7">
        <w:rPr>
          <w:rFonts w:ascii="仿宋" w:eastAsia="仿宋" w:hAnsi="仿宋" w:hint="eastAsia"/>
          <w:sz w:val="32"/>
          <w:szCs w:val="32"/>
        </w:rPr>
        <w:t>一倍以上二倍以下</w:t>
      </w:r>
      <w:r w:rsidRPr="004159BB">
        <w:rPr>
          <w:rFonts w:ascii="仿宋" w:eastAsia="仿宋" w:hAnsi="仿宋"/>
          <w:sz w:val="32"/>
          <w:szCs w:val="32"/>
        </w:rPr>
        <w:t>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4、违法所得15万元以上的，并处</w:t>
      </w:r>
      <w:r w:rsidR="002D6CB7">
        <w:rPr>
          <w:rFonts w:ascii="仿宋" w:eastAsia="仿宋" w:hAnsi="仿宋" w:hint="eastAsia"/>
          <w:sz w:val="32"/>
          <w:szCs w:val="32"/>
        </w:rPr>
        <w:t>二</w:t>
      </w:r>
      <w:r w:rsidRPr="004159BB">
        <w:rPr>
          <w:rFonts w:ascii="仿宋" w:eastAsia="仿宋" w:hAnsi="仿宋"/>
          <w:sz w:val="32"/>
          <w:szCs w:val="32"/>
        </w:rPr>
        <w:t xml:space="preserve">倍罚款。 </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lastRenderedPageBreak/>
        <w:t>二、第二十四条</w:t>
      </w:r>
      <w:r w:rsidRPr="004159BB">
        <w:rPr>
          <w:rFonts w:ascii="仿宋" w:eastAsia="仿宋" w:hAnsi="仿宋"/>
          <w:sz w:val="32"/>
          <w:szCs w:val="32"/>
        </w:rPr>
        <w:t xml:space="preserve"> 违反本办法第十四条第一款、第二十一条规定的，由县级以上地方人民政府环境保护主管部门责令限期改正；逾期不改正的，处5万元以上10万元以下的罚款；造成污染事故，构成犯罪的，依法追究刑事责任。</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1、在规定期限内按照要求改正违法行为的，不予处罚。</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2、不按要求改正的，处五万以上八万以下元罚款。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 xml:space="preserve">3、责令改正拒不改正的，处八万以上十万以下万元罚款。 </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三、第二十五条</w:t>
      </w:r>
      <w:r w:rsidRPr="004159BB">
        <w:rPr>
          <w:rFonts w:ascii="仿宋" w:eastAsia="仿宋" w:hAnsi="仿宋"/>
          <w:sz w:val="32"/>
          <w:szCs w:val="32"/>
        </w:rPr>
        <w:t xml:space="preserve"> 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1、未造成任何环境或社会影响的，并处五万元罚款。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2、一般违法情节的，并处五万以上十万以下万元罚款。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3、造成环境污染或者恶劣社会影响的，并处十万元罚款。 四、</w:t>
      </w:r>
      <w:r w:rsidR="002D6CB7">
        <w:rPr>
          <w:rFonts w:ascii="仿宋" w:eastAsia="仿宋" w:hAnsi="仿宋" w:hint="eastAsia"/>
          <w:sz w:val="32"/>
          <w:szCs w:val="32"/>
        </w:rPr>
        <w:t>四、</w:t>
      </w:r>
      <w:r w:rsidRPr="004159BB">
        <w:rPr>
          <w:rFonts w:ascii="仿宋" w:eastAsia="仿宋" w:hAnsi="仿宋"/>
          <w:sz w:val="32"/>
          <w:szCs w:val="32"/>
        </w:rPr>
        <w:t>第二十七条 违反本办法第二十条规定的，由县级以上地方人民政府环境保护主管部门责令限期改正，给予警告；逾期不改正的，处１万元以上５万元以下的罚款，并可以由原发证机关暂扣或者吊销危险废物经营许可证。</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lastRenderedPageBreak/>
        <w:t>1、初次违法及时改正的，给予警告。</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2、一般违法情节的，处一万以上三万以下罚款,并可以由原发证机关暂扣危险废物经营许可证。</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3、责令改正拒不改正的，处三万以上五万以下罚款, 并可以由原发证机关吊销危险废物经营许可证。</w:t>
      </w:r>
    </w:p>
    <w:p w:rsidR="004159BB" w:rsidRP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2D6CB7" w:rsidRDefault="002D6CB7" w:rsidP="004159BB">
      <w:pPr>
        <w:rPr>
          <w:rFonts w:ascii="仿宋" w:eastAsia="仿宋" w:hAnsi="仿宋"/>
          <w:sz w:val="32"/>
          <w:szCs w:val="32"/>
        </w:rPr>
      </w:pPr>
    </w:p>
    <w:p w:rsidR="002D6CB7" w:rsidRPr="004159BB" w:rsidRDefault="002D6CB7" w:rsidP="004159BB">
      <w:pPr>
        <w:rPr>
          <w:rFonts w:ascii="仿宋" w:eastAsia="仿宋" w:hAnsi="仿宋"/>
          <w:sz w:val="32"/>
          <w:szCs w:val="32"/>
        </w:rPr>
      </w:pPr>
    </w:p>
    <w:p w:rsidR="004159BB" w:rsidRPr="002D6CB7" w:rsidRDefault="003B2E81" w:rsidP="004159BB">
      <w:pPr>
        <w:rPr>
          <w:rFonts w:ascii="仿宋" w:eastAsia="仿宋" w:hAnsi="仿宋"/>
          <w:b/>
          <w:sz w:val="32"/>
          <w:szCs w:val="32"/>
        </w:rPr>
      </w:pPr>
      <w:r>
        <w:rPr>
          <w:rFonts w:ascii="仿宋" w:eastAsia="仿宋" w:hAnsi="仿宋"/>
          <w:sz w:val="32"/>
          <w:szCs w:val="32"/>
        </w:rPr>
        <w:t>1</w:t>
      </w:r>
      <w:r w:rsidR="00412ED7">
        <w:rPr>
          <w:rFonts w:ascii="仿宋" w:eastAsia="仿宋" w:hAnsi="仿宋"/>
          <w:sz w:val="32"/>
          <w:szCs w:val="32"/>
        </w:rPr>
        <w:t>9</w:t>
      </w:r>
      <w:r w:rsidR="004159BB" w:rsidRPr="004159BB">
        <w:rPr>
          <w:rFonts w:ascii="仿宋" w:eastAsia="仿宋" w:hAnsi="仿宋"/>
          <w:sz w:val="32"/>
          <w:szCs w:val="32"/>
        </w:rPr>
        <w:t>、</w:t>
      </w:r>
      <w:r w:rsidR="004159BB" w:rsidRPr="002D6CB7">
        <w:rPr>
          <w:rFonts w:ascii="仿宋" w:eastAsia="仿宋" w:hAnsi="仿宋"/>
          <w:b/>
          <w:sz w:val="32"/>
          <w:szCs w:val="32"/>
        </w:rPr>
        <w:t>《固体废物进口管理办法》行政处罚裁量权基准</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一、第四十七条</w:t>
      </w:r>
      <w:r w:rsidRPr="004159BB">
        <w:rPr>
          <w:rFonts w:ascii="仿宋" w:eastAsia="仿宋" w:hAnsi="仿宋"/>
          <w:sz w:val="32"/>
          <w:szCs w:val="32"/>
        </w:rPr>
        <w:t xml:space="preserve"> 违反本办法规定，对进口固体废物加工利用后的残余物未进行无害化利用或者处置的，由所在地县级以上环境保护行政主管部门根据《中华人民共和国固体废物污染环境防治法》第六十八条第（二）项的规定责令停止违法行为，限期改正，并处1万元以上10万元以下的罚款；逾期拒不改正的，可以由发证机关撤销其固体废物进口相关许可证。造成污染环境事故的，按照《固体废物污染环境防治法》第八十二条的规定办理。</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按照《中华人民共和国固体废物污染环境防治法》第六十八条第（二）项和第八十二条规定的行政处罚裁量权基准处罚。</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二、第四十八条</w:t>
      </w:r>
      <w:r w:rsidRPr="004159BB">
        <w:rPr>
          <w:rFonts w:ascii="仿宋" w:eastAsia="仿宋" w:hAnsi="仿宋"/>
          <w:sz w:val="32"/>
          <w:szCs w:val="32"/>
        </w:rPr>
        <w:t xml:space="preserve"> 违反本办法规定，未执行经营情况记录簿</w:t>
      </w:r>
      <w:r w:rsidRPr="004159BB">
        <w:rPr>
          <w:rFonts w:ascii="仿宋" w:eastAsia="仿宋" w:hAnsi="仿宋"/>
          <w:sz w:val="32"/>
          <w:szCs w:val="32"/>
        </w:rPr>
        <w:lastRenderedPageBreak/>
        <w:t>制度、未履行日常环境监测或者未按规定报告进口固体废物经营情况和环境环境监测情况的，由所在地县级以上环境保护行政主管部门责令限期改正，可以并处3万元以下罚款；逾期拒不改正的，可以由发证机关撤销其固体废物进口相关许可证。</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1、初次违法及时改正的，并处一万以上二万以下罚款。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2、一般违法情节的，并处二万以上三万以下罚款。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3、责令改正拒不改正等其他较重情节的，并处三万元罚款，由发证机关撤销其固体废物进口相关许可证。</w:t>
      </w: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2D6CB7" w:rsidRDefault="002D6CB7" w:rsidP="004159BB">
      <w:pPr>
        <w:rPr>
          <w:rFonts w:ascii="仿宋" w:eastAsia="仿宋" w:hAnsi="仿宋"/>
          <w:sz w:val="32"/>
          <w:szCs w:val="32"/>
        </w:rPr>
      </w:pPr>
    </w:p>
    <w:p w:rsidR="002D6CB7" w:rsidRDefault="002D6CB7" w:rsidP="004159BB">
      <w:pPr>
        <w:rPr>
          <w:rFonts w:ascii="仿宋" w:eastAsia="仿宋" w:hAnsi="仿宋"/>
          <w:sz w:val="32"/>
          <w:szCs w:val="32"/>
        </w:rPr>
      </w:pPr>
    </w:p>
    <w:p w:rsidR="002D6CB7" w:rsidRDefault="002D6CB7" w:rsidP="004159BB">
      <w:pPr>
        <w:rPr>
          <w:rFonts w:ascii="仿宋" w:eastAsia="仿宋" w:hAnsi="仿宋"/>
          <w:sz w:val="32"/>
          <w:szCs w:val="32"/>
        </w:rPr>
      </w:pPr>
    </w:p>
    <w:p w:rsidR="002D6CB7" w:rsidRDefault="002D6CB7" w:rsidP="004159BB">
      <w:pPr>
        <w:rPr>
          <w:rFonts w:ascii="仿宋" w:eastAsia="仿宋" w:hAnsi="仿宋"/>
          <w:sz w:val="32"/>
          <w:szCs w:val="32"/>
        </w:rPr>
      </w:pPr>
    </w:p>
    <w:p w:rsidR="002D6CB7" w:rsidRPr="004159BB" w:rsidRDefault="002D6CB7" w:rsidP="004159BB">
      <w:pPr>
        <w:rPr>
          <w:rFonts w:ascii="仿宋" w:eastAsia="仿宋" w:hAnsi="仿宋"/>
          <w:sz w:val="32"/>
          <w:szCs w:val="32"/>
        </w:rPr>
      </w:pPr>
    </w:p>
    <w:p w:rsidR="004159BB" w:rsidRPr="002D6CB7" w:rsidRDefault="00412ED7" w:rsidP="004159BB">
      <w:pPr>
        <w:rPr>
          <w:rFonts w:ascii="仿宋" w:eastAsia="仿宋" w:hAnsi="仿宋"/>
          <w:b/>
          <w:sz w:val="32"/>
          <w:szCs w:val="32"/>
        </w:rPr>
      </w:pPr>
      <w:r>
        <w:rPr>
          <w:rFonts w:ascii="仿宋" w:eastAsia="仿宋" w:hAnsi="仿宋"/>
          <w:sz w:val="32"/>
          <w:szCs w:val="32"/>
        </w:rPr>
        <w:t>20</w:t>
      </w:r>
      <w:r w:rsidR="004159BB" w:rsidRPr="004159BB">
        <w:rPr>
          <w:rFonts w:ascii="仿宋" w:eastAsia="仿宋" w:hAnsi="仿宋"/>
          <w:sz w:val="32"/>
          <w:szCs w:val="32"/>
        </w:rPr>
        <w:t>、</w:t>
      </w:r>
      <w:r w:rsidR="004159BB" w:rsidRPr="002D6CB7">
        <w:rPr>
          <w:rFonts w:ascii="仿宋" w:eastAsia="仿宋" w:hAnsi="仿宋"/>
          <w:b/>
          <w:sz w:val="32"/>
          <w:szCs w:val="32"/>
        </w:rPr>
        <w:t>《危险废物出口核准管理办法》行政处罚裁量权基准</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一、第二十一条第一款</w:t>
      </w:r>
      <w:r w:rsidRPr="004159BB">
        <w:rPr>
          <w:rFonts w:ascii="仿宋" w:eastAsia="仿宋" w:hAnsi="仿宋"/>
          <w:sz w:val="32"/>
          <w:szCs w:val="32"/>
        </w:rPr>
        <w:t xml:space="preserve"> 违反本办法规定，无危险废物出口核准通知单或者不按照危险废物出口核准通知单出口危险废物的，由县级以上人民政府环境保护行政主管部门责令改正，并处3万元以下的罚款。</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1、初次违法及时改正的，处一万以上二万以下万元罚款。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2、一般违法情节的，处二万以上三万以下万元罚款。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3、责令改正拒不改正，造成环境污染或恶劣社会影响等其他较重情节的，处三万元罚款。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二、违反本办法规定，有下列行为之一的，由县级以上人民政府环境保护行政主管部门责令改正，并处以罚款：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 xml:space="preserve">　　（一）未按规定填写转移单据的；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lastRenderedPageBreak/>
        <w:t xml:space="preserve">　　（二）未按规定运行转移单据的；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 xml:space="preserve">　　（三）未按规定的存档期限保管转移单据的；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 xml:space="preserve">　　（四）拒绝接受环境保护行政主管部门对转移单据执行情况进行检查的。</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1、初次违法及时改正的，处一万元以上二万元以下罚款。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2、一般违法情节的，处而万以上三万以下万元罚款。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3、责令改正拒不改正，造成环境污染或恶劣社会影响等其他较重情节的，处三万元罚款。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有前款第（一）项、第（二）项、第（三）项行为的，处</w:t>
      </w:r>
      <w:r w:rsidRPr="004159BB">
        <w:rPr>
          <w:rFonts w:ascii="仿宋" w:eastAsia="仿宋" w:hAnsi="仿宋"/>
          <w:sz w:val="32"/>
          <w:szCs w:val="32"/>
        </w:rPr>
        <w:t>3万元以下罚款；有前款第（四）项行为的，依据《固体废物污染环境防治法》第七十条的规定，予以处罚。</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 xml:space="preserve">　　有前款第（一）项、第（二）项、第（四）项行为，情节严重的，由国务院环境保护行政主管部门撤销危险废物出口核准通知单。</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三、第二十四条</w:t>
      </w:r>
      <w:r w:rsidRPr="004159BB">
        <w:rPr>
          <w:rFonts w:ascii="仿宋" w:eastAsia="仿宋" w:hAnsi="仿宋"/>
          <w:sz w:val="32"/>
          <w:szCs w:val="32"/>
        </w:rPr>
        <w:t xml:space="preserve">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lastRenderedPageBreak/>
        <w:t>1、逾期未按要求报送或者抄报的，处二万以下万元罚款。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2、逾期不报送或者抄报的， 处二万以上三万以下万元罚款。</w:t>
      </w: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2D6CB7" w:rsidRDefault="002D6CB7" w:rsidP="004159BB">
      <w:pPr>
        <w:rPr>
          <w:rFonts w:ascii="仿宋" w:eastAsia="仿宋" w:hAnsi="仿宋"/>
          <w:sz w:val="32"/>
          <w:szCs w:val="32"/>
        </w:rPr>
      </w:pPr>
    </w:p>
    <w:p w:rsidR="002D6CB7" w:rsidRDefault="002D6CB7" w:rsidP="004159BB">
      <w:pPr>
        <w:rPr>
          <w:rFonts w:ascii="仿宋" w:eastAsia="仿宋" w:hAnsi="仿宋"/>
          <w:sz w:val="32"/>
          <w:szCs w:val="32"/>
        </w:rPr>
      </w:pPr>
    </w:p>
    <w:p w:rsidR="002D6CB7" w:rsidRPr="004159BB" w:rsidRDefault="002D6CB7" w:rsidP="004159BB">
      <w:pPr>
        <w:rPr>
          <w:rFonts w:ascii="仿宋" w:eastAsia="仿宋" w:hAnsi="仿宋"/>
          <w:sz w:val="32"/>
          <w:szCs w:val="32"/>
        </w:rPr>
      </w:pPr>
    </w:p>
    <w:p w:rsidR="004159BB" w:rsidRPr="002D6CB7" w:rsidRDefault="00412ED7" w:rsidP="004159BB">
      <w:pPr>
        <w:rPr>
          <w:rFonts w:ascii="仿宋" w:eastAsia="仿宋" w:hAnsi="仿宋"/>
          <w:b/>
          <w:sz w:val="32"/>
          <w:szCs w:val="32"/>
        </w:rPr>
      </w:pPr>
      <w:r>
        <w:rPr>
          <w:rFonts w:ascii="仿宋" w:eastAsia="仿宋" w:hAnsi="仿宋"/>
          <w:sz w:val="32"/>
          <w:szCs w:val="32"/>
        </w:rPr>
        <w:t>21</w:t>
      </w:r>
      <w:r w:rsidR="004159BB" w:rsidRPr="004159BB">
        <w:rPr>
          <w:rFonts w:ascii="仿宋" w:eastAsia="仿宋" w:hAnsi="仿宋"/>
          <w:sz w:val="32"/>
          <w:szCs w:val="32"/>
        </w:rPr>
        <w:t>、</w:t>
      </w:r>
      <w:r w:rsidR="004159BB" w:rsidRPr="002D6CB7">
        <w:rPr>
          <w:rFonts w:ascii="仿宋" w:eastAsia="仿宋" w:hAnsi="仿宋"/>
          <w:b/>
          <w:sz w:val="32"/>
          <w:szCs w:val="32"/>
        </w:rPr>
        <w:t>《电子废物污染环境防治管理办法》行政处罚裁量权基准</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一、第十九条　违反本办法规定，拒绝现场检查的，由县级以上人民政府环境保护行政主管部门依据《固体废物污染环境防治法》责令限期改正；拒不改正或者在检查时弄虚作假的，处</w:t>
      </w:r>
      <w:r w:rsidRPr="004159BB">
        <w:rPr>
          <w:rFonts w:ascii="仿宋" w:eastAsia="仿宋" w:hAnsi="仿宋"/>
          <w:sz w:val="32"/>
          <w:szCs w:val="32"/>
        </w:rPr>
        <w:t>2000元以上2万元以下的罚款；情节严重，但尚构不成刑事处罚的，并由公安机关依据《治安管理处罚法》处5日以上10日以下拘留；构成犯罪的，依法追究刑事责任。</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违法行为情节和处罚基准：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1、拒不改正或者在检查时弄虚作假的，处二千元以上二万元以下的罚款。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2、具有以下情节之一的：1、以暴力、胁迫或其他手段阻碍现场检查；2、聚众围攻执法人员；3、逃匿或隐匿拒不接受</w:t>
      </w:r>
      <w:r w:rsidRPr="004159BB">
        <w:rPr>
          <w:rFonts w:ascii="仿宋" w:eastAsia="仿宋" w:hAnsi="仿宋"/>
          <w:sz w:val="32"/>
          <w:szCs w:val="32"/>
        </w:rPr>
        <w:lastRenderedPageBreak/>
        <w:t>检查或配合检查；4、隐匿或销毁环境违法证据，处二万元罚款。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二、第二十条第一项　违反本办法规定，任何个人或者未列入名录（包括临时名录）的单位（包括个体工商户）从事拆解、利用、处置电子废物活动的，按照下列规定予以处罚：未获得环境保护措施验收合格的，由审批该建设项目环境影响评价文件的人民政府环境保护行政主管部门依据《建设项目环境保护管理条例》责令停止拆解、利用、处置电子废物活动，可以处</w:t>
      </w:r>
      <w:r w:rsidRPr="004159BB">
        <w:rPr>
          <w:rFonts w:ascii="仿宋" w:eastAsia="仿宋" w:hAnsi="仿宋"/>
          <w:sz w:val="32"/>
          <w:szCs w:val="32"/>
        </w:rPr>
        <w:t>10万元以下罚款；（上位法已修改，建议删除）</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违法行为情节和处罚基准：</w:t>
      </w:r>
    </w:p>
    <w:p w:rsidR="004159BB" w:rsidRPr="004159BB" w:rsidRDefault="002D6CB7" w:rsidP="004159BB">
      <w:pPr>
        <w:rPr>
          <w:rFonts w:ascii="仿宋" w:eastAsia="仿宋" w:hAnsi="仿宋"/>
          <w:sz w:val="32"/>
          <w:szCs w:val="32"/>
        </w:rPr>
      </w:pPr>
      <w:r>
        <w:rPr>
          <w:rFonts w:ascii="仿宋" w:eastAsia="仿宋" w:hAnsi="仿宋" w:hint="eastAsia"/>
          <w:sz w:val="32"/>
          <w:szCs w:val="32"/>
        </w:rPr>
        <w:t>1、</w:t>
      </w:r>
      <w:r w:rsidR="004159BB" w:rsidRPr="004159BB">
        <w:rPr>
          <w:rFonts w:ascii="仿宋" w:eastAsia="仿宋" w:hAnsi="仿宋" w:hint="eastAsia"/>
          <w:sz w:val="32"/>
          <w:szCs w:val="32"/>
        </w:rPr>
        <w:t>初次违法且及时改正违法行为的，可以处</w:t>
      </w:r>
      <w:r w:rsidR="004159BB" w:rsidRPr="004159BB">
        <w:rPr>
          <w:rFonts w:ascii="仿宋" w:eastAsia="仿宋" w:hAnsi="仿宋"/>
          <w:sz w:val="32"/>
          <w:szCs w:val="32"/>
        </w:rPr>
        <w:t>5万元以下罚款。</w:t>
      </w:r>
    </w:p>
    <w:p w:rsidR="004159BB" w:rsidRPr="004159BB" w:rsidRDefault="002D6CB7" w:rsidP="004159BB">
      <w:pPr>
        <w:rPr>
          <w:rFonts w:ascii="仿宋" w:eastAsia="仿宋" w:hAnsi="仿宋"/>
          <w:sz w:val="32"/>
          <w:szCs w:val="32"/>
        </w:rPr>
      </w:pPr>
      <w:r>
        <w:rPr>
          <w:rFonts w:ascii="仿宋" w:eastAsia="仿宋" w:hAnsi="仿宋" w:hint="eastAsia"/>
          <w:sz w:val="32"/>
          <w:szCs w:val="32"/>
        </w:rPr>
        <w:t>2、</w:t>
      </w:r>
      <w:r w:rsidR="004159BB" w:rsidRPr="004159BB">
        <w:rPr>
          <w:rFonts w:ascii="仿宋" w:eastAsia="仿宋" w:hAnsi="仿宋" w:hint="eastAsia"/>
          <w:sz w:val="32"/>
          <w:szCs w:val="32"/>
        </w:rPr>
        <w:t>已申请验收，但尚未获通过的，可以处</w:t>
      </w:r>
      <w:r w:rsidR="004159BB" w:rsidRPr="004159BB">
        <w:rPr>
          <w:rFonts w:ascii="仿宋" w:eastAsia="仿宋" w:hAnsi="仿宋"/>
          <w:sz w:val="32"/>
          <w:szCs w:val="32"/>
        </w:rPr>
        <w:t>5-10万元罚款。</w:t>
      </w:r>
    </w:p>
    <w:p w:rsidR="004159BB" w:rsidRPr="004159BB" w:rsidRDefault="002D6CB7" w:rsidP="004159BB">
      <w:pPr>
        <w:rPr>
          <w:rFonts w:ascii="仿宋" w:eastAsia="仿宋" w:hAnsi="仿宋"/>
          <w:sz w:val="32"/>
          <w:szCs w:val="32"/>
        </w:rPr>
      </w:pPr>
      <w:r>
        <w:rPr>
          <w:rFonts w:ascii="仿宋" w:eastAsia="仿宋" w:hAnsi="仿宋" w:hint="eastAsia"/>
          <w:sz w:val="32"/>
          <w:szCs w:val="32"/>
        </w:rPr>
        <w:t>3、</w:t>
      </w:r>
      <w:r w:rsidR="004159BB" w:rsidRPr="004159BB">
        <w:rPr>
          <w:rFonts w:ascii="仿宋" w:eastAsia="仿宋" w:hAnsi="仿宋" w:hint="eastAsia"/>
          <w:sz w:val="32"/>
          <w:szCs w:val="32"/>
        </w:rPr>
        <w:t>未申请验收直接开始生产的，可以处</w:t>
      </w:r>
      <w:r w:rsidR="004159BB" w:rsidRPr="004159BB">
        <w:rPr>
          <w:rFonts w:ascii="仿宋" w:eastAsia="仿宋" w:hAnsi="仿宋"/>
          <w:sz w:val="32"/>
          <w:szCs w:val="32"/>
        </w:rPr>
        <w:t>10万元罚款。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三、第二十一条　违反本办法规定，有下列行为之一的，由所在地县级以上人民政府环境保护行政主管部门责令限期整改，并处</w:t>
      </w:r>
      <w:r w:rsidRPr="004159BB">
        <w:rPr>
          <w:rFonts w:ascii="仿宋" w:eastAsia="仿宋" w:hAnsi="仿宋"/>
          <w:sz w:val="32"/>
          <w:szCs w:val="32"/>
        </w:rPr>
        <w:t>3万元以下罚款：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 xml:space="preserve">　　（一）将未完全拆解、利用或者处置的电子废物提供或者委托给列入名录（包括临时名录）且具有相应经营范围的拆解利用处置单位（包括个体工商户）以外的单位或者个人从事拆解、利用、处置活动的；　　</w:t>
      </w:r>
    </w:p>
    <w:p w:rsidR="004159BB" w:rsidRPr="004159BB" w:rsidRDefault="004159BB" w:rsidP="002D6CB7">
      <w:pPr>
        <w:ind w:firstLineChars="200" w:firstLine="640"/>
        <w:rPr>
          <w:rFonts w:ascii="仿宋" w:eastAsia="仿宋" w:hAnsi="仿宋"/>
          <w:sz w:val="32"/>
          <w:szCs w:val="32"/>
        </w:rPr>
      </w:pPr>
      <w:r w:rsidRPr="004159BB">
        <w:rPr>
          <w:rFonts w:ascii="仿宋" w:eastAsia="仿宋" w:hAnsi="仿宋" w:hint="eastAsia"/>
          <w:sz w:val="32"/>
          <w:szCs w:val="32"/>
        </w:rPr>
        <w:t>（二）拆解、利用和处置电子废物不符合有关电子废物</w:t>
      </w:r>
      <w:r w:rsidRPr="004159BB">
        <w:rPr>
          <w:rFonts w:ascii="仿宋" w:eastAsia="仿宋" w:hAnsi="仿宋" w:hint="eastAsia"/>
          <w:sz w:val="32"/>
          <w:szCs w:val="32"/>
        </w:rPr>
        <w:lastRenderedPageBreak/>
        <w:t>污染防治的相关标准、技术规范和技术政策的要求，或者违反本办法规定的禁止性技术、工艺、设备要求的；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 xml:space="preserve">　　（三）贮存、拆解、利用、处置电子废物的作业场所不符合要求的；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 xml:space="preserve">　　（四）未按规定记录经营情况、日常环境监测数据、所产生工业电子废物的有关情况等，或者环境监测数据、经营情况记录弄虚作假的；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 xml:space="preserve">　　（五）未按培训制度和计划进行培训的；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 xml:space="preserve">　　（六）贮存电子废物超过一年的。</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违法行为情节和处罚基准：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1、初次违法及时改正的，并处一万元以下罚款。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2、一般违法情节的，并处一万以上二万以上罚款。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3、责令改正拒不改正，或造成环境污染，恶劣社会影响等其他较重情节的，并处二万以上三万以下罚款。</w:t>
      </w: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2D6CB7" w:rsidRDefault="00412ED7" w:rsidP="004159BB">
      <w:pPr>
        <w:rPr>
          <w:rFonts w:ascii="仿宋" w:eastAsia="仿宋" w:hAnsi="仿宋"/>
          <w:b/>
          <w:sz w:val="32"/>
          <w:szCs w:val="32"/>
        </w:rPr>
      </w:pPr>
      <w:r>
        <w:rPr>
          <w:rFonts w:ascii="仿宋" w:eastAsia="仿宋" w:hAnsi="仿宋"/>
          <w:sz w:val="32"/>
          <w:szCs w:val="32"/>
        </w:rPr>
        <w:t>22</w:t>
      </w:r>
      <w:r w:rsidR="004159BB" w:rsidRPr="004159BB">
        <w:rPr>
          <w:rFonts w:ascii="仿宋" w:eastAsia="仿宋" w:hAnsi="仿宋"/>
          <w:sz w:val="32"/>
          <w:szCs w:val="32"/>
        </w:rPr>
        <w:t>、</w:t>
      </w:r>
      <w:r w:rsidR="004159BB" w:rsidRPr="002D6CB7">
        <w:rPr>
          <w:rFonts w:ascii="仿宋" w:eastAsia="仿宋" w:hAnsi="仿宋"/>
          <w:b/>
          <w:sz w:val="32"/>
          <w:szCs w:val="32"/>
        </w:rPr>
        <w:t>《废弃电器电子产品处理资格许可管理办法》行政处罚裁量权基准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一、第二十一条  废弃电器电子产品处理企业有下列行为之一的，由县级以上地方人民政府环境保护主管部门责令停止违法行为，限期改正，处3万元以下罚款；逾期未改正的，由发证机关收回废弃电器电子产品处理资格证书：</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 xml:space="preserve">　（一）不按照废弃电器电子产品处理资格证书的规定处理废弃电器电子产品的；</w:t>
      </w:r>
    </w:p>
    <w:p w:rsidR="004159BB" w:rsidRPr="004159BB" w:rsidRDefault="004159BB" w:rsidP="002D6CB7">
      <w:pPr>
        <w:ind w:firstLineChars="100" w:firstLine="320"/>
        <w:rPr>
          <w:rFonts w:ascii="仿宋" w:eastAsia="仿宋" w:hAnsi="仿宋"/>
          <w:sz w:val="32"/>
          <w:szCs w:val="32"/>
        </w:rPr>
      </w:pPr>
      <w:r w:rsidRPr="004159BB">
        <w:rPr>
          <w:rFonts w:ascii="仿宋" w:eastAsia="仿宋" w:hAnsi="仿宋" w:hint="eastAsia"/>
          <w:sz w:val="32"/>
          <w:szCs w:val="32"/>
        </w:rPr>
        <w:t>（二）未按规定办理废弃电器电子产品处理资格变更、换证、注销手续的。</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违法行为情节和处罚基准：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1、初次违法及时改正，处二万以下罚款。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lastRenderedPageBreak/>
        <w:t>2、一般违法情节的，处二万以上三万以下罚款。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3、造成环境污染，恶劣社会影响等其他较重情节的，处三万元罚款。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二、第二十三条</w:t>
      </w:r>
      <w:r w:rsidRPr="004159BB">
        <w:rPr>
          <w:rFonts w:ascii="仿宋" w:eastAsia="仿宋" w:hAnsi="仿宋"/>
          <w:sz w:val="32"/>
          <w:szCs w:val="32"/>
        </w:rPr>
        <w:t xml:space="preserve">  废弃电器电子产品处理企业将废弃电器电子产品提供或者委托给无废弃电器电子产品处理资格证书的单位和个人从事处理活动的，由县级以上地方人民政府环境保护主管部门责令停止违法行为，限期改正，处3万元以下罚款；情节严重的，由发证机关收回废弃电器电子产品处理资格证书。</w:t>
      </w:r>
    </w:p>
    <w:p w:rsidR="004159BB" w:rsidRPr="002D6CB7" w:rsidRDefault="004159BB" w:rsidP="004159BB">
      <w:pPr>
        <w:rPr>
          <w:rFonts w:ascii="仿宋" w:eastAsia="仿宋" w:hAnsi="仿宋"/>
          <w:b/>
          <w:sz w:val="32"/>
          <w:szCs w:val="32"/>
        </w:rPr>
      </w:pPr>
      <w:r w:rsidRPr="002D6CB7">
        <w:rPr>
          <w:rFonts w:ascii="仿宋" w:eastAsia="仿宋" w:hAnsi="仿宋" w:hint="eastAsia"/>
          <w:b/>
          <w:sz w:val="32"/>
          <w:szCs w:val="32"/>
        </w:rPr>
        <w:t>违法行为情节和处罚基准：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1、初次违法及时改正，处二万以下罚款。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2、一般违法情节的，处二万以上三万以下罚款。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3、造成环境污染，恶劣社会影响等其他较重情节的，处三万元罚款。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三、第二十四条</w:t>
      </w:r>
      <w:r w:rsidRPr="004159BB">
        <w:rPr>
          <w:rFonts w:ascii="仿宋" w:eastAsia="仿宋" w:hAnsi="仿宋"/>
          <w:sz w:val="32"/>
          <w:szCs w:val="32"/>
        </w:rPr>
        <w:t xml:space="preserve"> 伪造、变造废弃电器电子产品处理资格证书的，由县级以上地方人民政府环境保护主管部门收缴伪造、变造的处理资格证书，处3万元以下罚款。</w:t>
      </w:r>
    </w:p>
    <w:p w:rsidR="004159BB" w:rsidRPr="002E63CB" w:rsidRDefault="004159BB" w:rsidP="004159BB">
      <w:pPr>
        <w:rPr>
          <w:rFonts w:ascii="仿宋" w:eastAsia="仿宋" w:hAnsi="仿宋"/>
          <w:b/>
          <w:sz w:val="32"/>
          <w:szCs w:val="32"/>
        </w:rPr>
      </w:pPr>
      <w:r w:rsidRPr="002E63CB">
        <w:rPr>
          <w:rFonts w:ascii="仿宋" w:eastAsia="仿宋" w:hAnsi="仿宋" w:hint="eastAsia"/>
          <w:b/>
          <w:sz w:val="32"/>
          <w:szCs w:val="32"/>
        </w:rPr>
        <w:t>违法行为情节和处罚基准：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1、初次违法及时改正，收缴伪造、变造的处理资格证书，处二万以下罚款。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2、一般违法情节的，收缴伪造、变造的处理资格证书，处二万以上三万以下罚款。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lastRenderedPageBreak/>
        <w:t>3、责令改正拒不改正，或者造成环境污染、恶劣社会影响等其他较重情节的，收缴伪造、变造的处理资格证书，处三万元罚款。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四、第二十四条</w:t>
      </w:r>
      <w:r w:rsidRPr="004159BB">
        <w:rPr>
          <w:rFonts w:ascii="仿宋" w:eastAsia="仿宋" w:hAnsi="仿宋"/>
          <w:sz w:val="32"/>
          <w:szCs w:val="32"/>
        </w:rPr>
        <w:t xml:space="preserve"> 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w:t>
      </w:r>
    </w:p>
    <w:p w:rsidR="004159BB" w:rsidRPr="002E63CB" w:rsidRDefault="004159BB" w:rsidP="004159BB">
      <w:pPr>
        <w:rPr>
          <w:rFonts w:ascii="仿宋" w:eastAsia="仿宋" w:hAnsi="仿宋"/>
          <w:b/>
          <w:sz w:val="32"/>
          <w:szCs w:val="32"/>
        </w:rPr>
      </w:pPr>
      <w:r w:rsidRPr="002E63CB">
        <w:rPr>
          <w:rFonts w:ascii="仿宋" w:eastAsia="仿宋" w:hAnsi="仿宋" w:hint="eastAsia"/>
          <w:b/>
          <w:sz w:val="32"/>
          <w:szCs w:val="32"/>
        </w:rPr>
        <w:t>违法行为情节和处罚基准：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1、初次违法及时改正，处二万以下罚款。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2、一般违法情节的，处二万以上三万以下万元罚款。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3、责令改正拒不改，或者造成环境污染、恶劣社会影响等其他较重情节的，并处三万元罚款，由发证机关收回废弃电器电子产品处理资格证书。</w:t>
      </w: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2ED7" w:rsidP="004159BB">
      <w:pPr>
        <w:rPr>
          <w:rFonts w:ascii="仿宋" w:eastAsia="仿宋" w:hAnsi="仿宋"/>
          <w:sz w:val="32"/>
          <w:szCs w:val="32"/>
        </w:rPr>
      </w:pPr>
      <w:r>
        <w:rPr>
          <w:rFonts w:ascii="仿宋" w:eastAsia="仿宋" w:hAnsi="仿宋"/>
          <w:sz w:val="32"/>
          <w:szCs w:val="32"/>
        </w:rPr>
        <w:t>23</w:t>
      </w:r>
      <w:r w:rsidR="004159BB" w:rsidRPr="004159BB">
        <w:rPr>
          <w:rFonts w:ascii="仿宋" w:eastAsia="仿宋" w:hAnsi="仿宋"/>
          <w:sz w:val="32"/>
          <w:szCs w:val="32"/>
        </w:rPr>
        <w:t>、</w:t>
      </w:r>
      <w:r w:rsidR="004159BB" w:rsidRPr="00CE6BDB">
        <w:rPr>
          <w:rFonts w:ascii="仿宋" w:eastAsia="仿宋" w:hAnsi="仿宋"/>
          <w:b/>
          <w:sz w:val="32"/>
          <w:szCs w:val="32"/>
        </w:rPr>
        <w:t>《放射性同位素与射线装置安全和防护管理办法》行政处罚裁量权基准</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一、第五十五条</w:t>
      </w:r>
      <w:r w:rsidRPr="004159BB">
        <w:rPr>
          <w:rFonts w:ascii="仿宋" w:eastAsia="仿宋" w:hAnsi="仿宋"/>
          <w:sz w:val="32"/>
          <w:szCs w:val="32"/>
        </w:rPr>
        <w:t xml:space="preserve">  违反本办法规定，生产、销售、使用放射性同位素与射线装置的单位有下列行为之一的，由原辐射安全许可证发证机关给予警告，责令限期改正；逾期不改正的，处一万元以上三万元以下的罚款：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 xml:space="preserve">　　（一）未按规定对相关场所进行辐射监测的；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 xml:space="preserve">　　（二）未按规定时间报送安全和防护状况年度评估报告的；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 xml:space="preserve">　　（三）未按规定对辐射工作人员进行辐射安全培训的；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 xml:space="preserve">　　（四）未按规定开展个人剂量监测的；</w:t>
      </w:r>
    </w:p>
    <w:p w:rsidR="004159BB" w:rsidRPr="004159BB" w:rsidRDefault="004159BB" w:rsidP="00CE6BDB">
      <w:pPr>
        <w:ind w:firstLineChars="200" w:firstLine="640"/>
        <w:rPr>
          <w:rFonts w:ascii="仿宋" w:eastAsia="仿宋" w:hAnsi="仿宋"/>
          <w:sz w:val="32"/>
          <w:szCs w:val="32"/>
        </w:rPr>
      </w:pPr>
      <w:r w:rsidRPr="004159BB">
        <w:rPr>
          <w:rFonts w:ascii="仿宋" w:eastAsia="仿宋" w:hAnsi="仿宋" w:hint="eastAsia"/>
          <w:sz w:val="32"/>
          <w:szCs w:val="32"/>
        </w:rPr>
        <w:t>（五）发现个人剂量监测结果异常，未进行核实与调查，</w:t>
      </w:r>
      <w:r w:rsidRPr="004159BB">
        <w:rPr>
          <w:rFonts w:ascii="仿宋" w:eastAsia="仿宋" w:hAnsi="仿宋" w:hint="eastAsia"/>
          <w:sz w:val="32"/>
          <w:szCs w:val="32"/>
        </w:rPr>
        <w:lastRenderedPageBreak/>
        <w:t>并未将有关情况及时报告原辐射安全许可证发证机关的。</w:t>
      </w:r>
    </w:p>
    <w:p w:rsidR="004159BB" w:rsidRPr="00CE6BDB" w:rsidRDefault="004159BB" w:rsidP="004159BB">
      <w:pPr>
        <w:rPr>
          <w:rFonts w:ascii="仿宋" w:eastAsia="仿宋" w:hAnsi="仿宋"/>
          <w:b/>
          <w:sz w:val="32"/>
          <w:szCs w:val="32"/>
        </w:rPr>
      </w:pPr>
      <w:r w:rsidRPr="00CE6BDB">
        <w:rPr>
          <w:rFonts w:ascii="仿宋" w:eastAsia="仿宋" w:hAnsi="仿宋" w:hint="eastAsia"/>
          <w:b/>
          <w:sz w:val="32"/>
          <w:szCs w:val="32"/>
        </w:rPr>
        <w:t>违法行为情节和处罚基准：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1、在规定期限内未按要求改正违法行为的，处一万罚款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2、在规定期限内未改正违法行为的，处一万以上三万以下罚款。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2、责令改正拒不改正，或者造成环境污染，恶劣社会影响等其他较重情节的，处三万罚款。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二、第五十七条</w:t>
      </w:r>
      <w:r w:rsidRPr="004159BB">
        <w:rPr>
          <w:rFonts w:ascii="仿宋" w:eastAsia="仿宋" w:hAnsi="仿宋"/>
          <w:sz w:val="32"/>
          <w:szCs w:val="32"/>
        </w:rPr>
        <w:t xml:space="preserve">  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十万元以上的，并处违法所得一倍以上五倍以下的罚款；没有违法所得或者违法所得不足十万元的，并处一万元以上十万元以下的罚款。</w:t>
      </w:r>
    </w:p>
    <w:p w:rsidR="004159BB" w:rsidRPr="00CE6BDB" w:rsidRDefault="004159BB" w:rsidP="004159BB">
      <w:pPr>
        <w:rPr>
          <w:rFonts w:ascii="仿宋" w:eastAsia="仿宋" w:hAnsi="仿宋"/>
          <w:b/>
          <w:sz w:val="32"/>
          <w:szCs w:val="32"/>
        </w:rPr>
      </w:pPr>
      <w:r w:rsidRPr="00CE6BDB">
        <w:rPr>
          <w:rFonts w:ascii="仿宋" w:eastAsia="仿宋" w:hAnsi="仿宋" w:hint="eastAsia"/>
          <w:b/>
          <w:sz w:val="32"/>
          <w:szCs w:val="32"/>
        </w:rPr>
        <w:t>违法行为情节和处罚基准：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1、没有违法所得或者违反所得不足十万元的，并处五万以上十万以下罚款。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2、违法所得十万元以上的，并处违法所得一倍以上三倍以下罚款。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3、违法所得十万元以上，有弄虚作假、拒绝检查、拒不改正违法情节或者造成环境污染、恶劣社会影响的，及其他较</w:t>
      </w:r>
      <w:r w:rsidRPr="004159BB">
        <w:rPr>
          <w:rFonts w:ascii="仿宋" w:eastAsia="仿宋" w:hAnsi="仿宋"/>
          <w:sz w:val="32"/>
          <w:szCs w:val="32"/>
        </w:rPr>
        <w:lastRenderedPageBreak/>
        <w:t>重情节的，并处违法所得三倍以下五倍以下罚款。</w:t>
      </w:r>
    </w:p>
    <w:p w:rsidR="004159BB" w:rsidRPr="004159BB" w:rsidRDefault="00CE6BDB" w:rsidP="004159BB">
      <w:pPr>
        <w:rPr>
          <w:rFonts w:ascii="仿宋" w:eastAsia="仿宋" w:hAnsi="仿宋"/>
          <w:sz w:val="32"/>
          <w:szCs w:val="32"/>
        </w:rPr>
      </w:pPr>
      <w:r>
        <w:rPr>
          <w:rFonts w:ascii="仿宋" w:eastAsia="仿宋" w:hAnsi="仿宋" w:hint="eastAsia"/>
          <w:sz w:val="32"/>
          <w:szCs w:val="32"/>
        </w:rPr>
        <w:t>三</w:t>
      </w:r>
      <w:r w:rsidR="004159BB" w:rsidRPr="004159BB">
        <w:rPr>
          <w:rFonts w:ascii="仿宋" w:eastAsia="仿宋" w:hAnsi="仿宋" w:hint="eastAsia"/>
          <w:sz w:val="32"/>
          <w:szCs w:val="32"/>
        </w:rPr>
        <w:t>、第五十八条</w:t>
      </w:r>
      <w:r w:rsidR="004159BB" w:rsidRPr="004159BB">
        <w:rPr>
          <w:rFonts w:ascii="仿宋" w:eastAsia="仿宋" w:hAnsi="仿宋"/>
          <w:sz w:val="32"/>
          <w:szCs w:val="32"/>
        </w:rPr>
        <w:t xml:space="preserve"> 违反本办法规定，废旧金属回收熔炼企业未开展辐射监测或者发现辐射监测结果明显异常未如实报告的，由县级以上人民政府环境保护主管部门责令改正，处一万元以上三万元以下的罚款。</w:t>
      </w:r>
    </w:p>
    <w:p w:rsidR="004159BB" w:rsidRPr="00CE6BDB" w:rsidRDefault="004159BB" w:rsidP="004159BB">
      <w:pPr>
        <w:rPr>
          <w:rFonts w:ascii="仿宋" w:eastAsia="仿宋" w:hAnsi="仿宋"/>
          <w:b/>
          <w:sz w:val="32"/>
          <w:szCs w:val="32"/>
        </w:rPr>
      </w:pPr>
      <w:r w:rsidRPr="00CE6BDB">
        <w:rPr>
          <w:rFonts w:ascii="仿宋" w:eastAsia="仿宋" w:hAnsi="仿宋" w:hint="eastAsia"/>
          <w:b/>
          <w:sz w:val="32"/>
          <w:szCs w:val="32"/>
        </w:rPr>
        <w:t>违法行为情节和处罚基准：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1、初次违法及时改正的，处一万以上二万以下罚款。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2、一般违法情节的，处二万以上三万以下罚款。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3、责令改正拒不改正的，处三万罚款。</w:t>
      </w:r>
    </w:p>
    <w:p w:rsidR="00CE6BDB" w:rsidRPr="00CE6BDB" w:rsidRDefault="00CE6BDB" w:rsidP="004159BB">
      <w:pPr>
        <w:rPr>
          <w:rFonts w:ascii="仿宋" w:eastAsia="仿宋" w:hAnsi="仿宋"/>
          <w:sz w:val="32"/>
          <w:szCs w:val="32"/>
        </w:rPr>
      </w:pPr>
    </w:p>
    <w:p w:rsidR="004159BB" w:rsidRPr="004159BB" w:rsidRDefault="00412ED7" w:rsidP="004159BB">
      <w:pPr>
        <w:rPr>
          <w:rFonts w:ascii="仿宋" w:eastAsia="仿宋" w:hAnsi="仿宋"/>
          <w:sz w:val="32"/>
          <w:szCs w:val="32"/>
        </w:rPr>
      </w:pPr>
      <w:r>
        <w:rPr>
          <w:rFonts w:ascii="仿宋" w:eastAsia="仿宋" w:hAnsi="仿宋"/>
          <w:sz w:val="32"/>
          <w:szCs w:val="32"/>
        </w:rPr>
        <w:t>24</w:t>
      </w:r>
      <w:r w:rsidR="004159BB" w:rsidRPr="004159BB">
        <w:rPr>
          <w:rFonts w:ascii="仿宋" w:eastAsia="仿宋" w:hAnsi="仿宋"/>
          <w:sz w:val="32"/>
          <w:szCs w:val="32"/>
        </w:rPr>
        <w:t xml:space="preserve"> 、</w:t>
      </w:r>
      <w:r w:rsidR="004159BB" w:rsidRPr="00CE6BDB">
        <w:rPr>
          <w:rFonts w:ascii="仿宋" w:eastAsia="仿宋" w:hAnsi="仿宋"/>
          <w:b/>
          <w:sz w:val="32"/>
          <w:szCs w:val="32"/>
        </w:rPr>
        <w:t>《放射性同位素与射线装置安全许可管理办法》行政处罚裁量权基准：</w:t>
      </w:r>
    </w:p>
    <w:p w:rsidR="004159BB" w:rsidRPr="004159BB" w:rsidRDefault="00CE6BDB" w:rsidP="004159BB">
      <w:pPr>
        <w:rPr>
          <w:rFonts w:ascii="仿宋" w:eastAsia="仿宋" w:hAnsi="仿宋"/>
          <w:sz w:val="32"/>
          <w:szCs w:val="32"/>
        </w:rPr>
      </w:pPr>
      <w:r>
        <w:rPr>
          <w:rFonts w:ascii="仿宋" w:eastAsia="仿宋" w:hAnsi="仿宋" w:hint="eastAsia"/>
          <w:sz w:val="32"/>
          <w:szCs w:val="32"/>
        </w:rPr>
        <w:t>一、</w:t>
      </w:r>
      <w:r w:rsidR="004159BB" w:rsidRPr="004159BB">
        <w:rPr>
          <w:rFonts w:ascii="仿宋" w:eastAsia="仿宋" w:hAnsi="仿宋" w:hint="eastAsia"/>
          <w:sz w:val="32"/>
          <w:szCs w:val="32"/>
        </w:rPr>
        <w:t>第四十五条</w:t>
      </w:r>
      <w:r w:rsidR="004159BB" w:rsidRPr="004159BB">
        <w:rPr>
          <w:rFonts w:ascii="仿宋" w:eastAsia="仿宋" w:hAnsi="仿宋"/>
          <w:sz w:val="32"/>
          <w:szCs w:val="32"/>
        </w:rPr>
        <w:t xml:space="preserve">  辐射工作单位违反本办法的有关规定，有下列行为之一的，由县级以上人民政府环境保护主管部门责令停止违法行为，限期改正；逾期不改正的，处1万元以上3万元以下的罚款：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 xml:space="preserve">　　（一）未在含放射源设备的说明书中告知用户该设备含有放射源的；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 xml:space="preserve">　　（二）销售、使用放射源的单位未在本办法实施之日起</w:t>
      </w:r>
      <w:r w:rsidRPr="004159BB">
        <w:rPr>
          <w:rFonts w:ascii="仿宋" w:eastAsia="仿宋" w:hAnsi="仿宋"/>
          <w:sz w:val="32"/>
          <w:szCs w:val="32"/>
        </w:rPr>
        <w:t>1年内将其贮存的废旧放射源交回、返回或送交有关单位的。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 xml:space="preserve">　　辐射工作单位违反本办法的其他规定，按照《中华人民共和国放射性污染防治法》、《放射性同位素与射线装置安全</w:t>
      </w:r>
      <w:r w:rsidRPr="004159BB">
        <w:rPr>
          <w:rFonts w:ascii="仿宋" w:eastAsia="仿宋" w:hAnsi="仿宋" w:hint="eastAsia"/>
          <w:sz w:val="32"/>
          <w:szCs w:val="32"/>
        </w:rPr>
        <w:lastRenderedPageBreak/>
        <w:t>和防护条例》及其他相关法律法规的规定进行处罚。</w:t>
      </w:r>
    </w:p>
    <w:p w:rsidR="004159BB" w:rsidRPr="00CE6BDB" w:rsidRDefault="004159BB" w:rsidP="004159BB">
      <w:pPr>
        <w:rPr>
          <w:rFonts w:ascii="仿宋" w:eastAsia="仿宋" w:hAnsi="仿宋"/>
          <w:b/>
          <w:sz w:val="32"/>
          <w:szCs w:val="32"/>
        </w:rPr>
      </w:pPr>
      <w:r w:rsidRPr="00CE6BDB">
        <w:rPr>
          <w:rFonts w:ascii="仿宋" w:eastAsia="仿宋" w:hAnsi="仿宋" w:hint="eastAsia"/>
          <w:b/>
          <w:sz w:val="32"/>
          <w:szCs w:val="32"/>
        </w:rPr>
        <w:t>违法行为情节和处罚基准：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1、在规定期限内未按照要求改正违法行为的，处一万罚款。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2、在规定期限内未改正违法行为的，处一万以上二万以下罚款。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3、对社会造成影响的，处二万以上三万以下罚款。</w:t>
      </w:r>
    </w:p>
    <w:p w:rsidR="004159BB" w:rsidRDefault="004159B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Pr="004159BB" w:rsidRDefault="00CE6BDB" w:rsidP="004159BB">
      <w:pPr>
        <w:rPr>
          <w:rFonts w:ascii="仿宋" w:eastAsia="仿宋" w:hAnsi="仿宋"/>
          <w:sz w:val="32"/>
          <w:szCs w:val="32"/>
        </w:rPr>
      </w:pPr>
    </w:p>
    <w:p w:rsidR="004159BB" w:rsidRPr="00CE6BDB" w:rsidRDefault="00412ED7" w:rsidP="004159BB">
      <w:pPr>
        <w:rPr>
          <w:rFonts w:ascii="仿宋" w:eastAsia="仿宋" w:hAnsi="仿宋"/>
          <w:b/>
          <w:sz w:val="32"/>
          <w:szCs w:val="32"/>
        </w:rPr>
      </w:pPr>
      <w:r>
        <w:rPr>
          <w:rFonts w:ascii="仿宋" w:eastAsia="仿宋" w:hAnsi="仿宋"/>
          <w:sz w:val="32"/>
          <w:szCs w:val="32"/>
        </w:rPr>
        <w:t>25</w:t>
      </w:r>
      <w:r w:rsidR="004159BB" w:rsidRPr="004159BB">
        <w:rPr>
          <w:rFonts w:ascii="仿宋" w:eastAsia="仿宋" w:hAnsi="仿宋"/>
          <w:sz w:val="32"/>
          <w:szCs w:val="32"/>
        </w:rPr>
        <w:t>、</w:t>
      </w:r>
      <w:r w:rsidR="004159BB" w:rsidRPr="00CE6BDB">
        <w:rPr>
          <w:rFonts w:ascii="仿宋" w:eastAsia="仿宋" w:hAnsi="仿宋"/>
          <w:b/>
          <w:sz w:val="32"/>
          <w:szCs w:val="32"/>
        </w:rPr>
        <w:t>《进出口环保用微生物菌剂环境安全管理办法》行政处罚裁量权基准</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一、第二十九条第一款</w:t>
      </w:r>
      <w:r w:rsidRPr="004159BB">
        <w:rPr>
          <w:rFonts w:ascii="仿宋" w:eastAsia="仿宋" w:hAnsi="仿宋"/>
          <w:sz w:val="32"/>
          <w:szCs w:val="32"/>
        </w:rPr>
        <w:t xml:space="preserve">  违反本办法规定，样品检测和环境安全评价结束后，未将微生物菌剂样品全部安全销毁的，由检测和环境安全评价机构所在地省、自治区、直辖市环境行政主管部门责令改正；拒不改正的，可以处一万元以上三万元以下的罚款，并由环境保护主管部门指定有能力的单位代为销毁，所需费用由违法者承担。</w:t>
      </w:r>
    </w:p>
    <w:p w:rsidR="004159BB" w:rsidRPr="00CE6BDB" w:rsidRDefault="004159BB" w:rsidP="004159BB">
      <w:pPr>
        <w:rPr>
          <w:rFonts w:ascii="仿宋" w:eastAsia="仿宋" w:hAnsi="仿宋"/>
          <w:b/>
          <w:sz w:val="32"/>
          <w:szCs w:val="32"/>
        </w:rPr>
      </w:pPr>
      <w:r w:rsidRPr="00CE6BD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1、未按要求改正的，可以处一万以上二万以下罚款。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2、责令改正拒不改正的，可以处二万以上三万以下罚款。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3、具有以下情节之一的：1、以暴力、胁迫或其他手段阻碍</w:t>
      </w:r>
      <w:r w:rsidRPr="004159BB">
        <w:rPr>
          <w:rFonts w:ascii="仿宋" w:eastAsia="仿宋" w:hAnsi="仿宋"/>
          <w:sz w:val="32"/>
          <w:szCs w:val="32"/>
        </w:rPr>
        <w:lastRenderedPageBreak/>
        <w:t>现场检查；2、聚众围攻执法人员；3、逃匿或隐匿拒不接受检查或配合检查；4、隐匿或销毁环境违法证据，处三万罚款。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二、第三十一条</w:t>
      </w:r>
      <w:r w:rsidRPr="004159BB">
        <w:rPr>
          <w:rFonts w:ascii="仿宋" w:eastAsia="仿宋" w:hAnsi="仿宋"/>
          <w:sz w:val="32"/>
          <w:szCs w:val="32"/>
        </w:rPr>
        <w:t xml:space="preserve">  违反本办法规定，未妥善保存微生物菌剂生产、使用、储藏、运输和处理记录，或者未执行微生物菌剂生产、使用、储藏、运输和处理的环境安全控制措施和事故处置应急预案的，由省、自治区、直辖市环境保护行政主管部门责令改正；拒不改正的，处一万元以上三万元以下罚款。</w:t>
      </w:r>
    </w:p>
    <w:p w:rsidR="004159BB" w:rsidRPr="00CE6BDB" w:rsidRDefault="004159BB" w:rsidP="004159BB">
      <w:pPr>
        <w:rPr>
          <w:rFonts w:ascii="仿宋" w:eastAsia="仿宋" w:hAnsi="仿宋"/>
          <w:b/>
          <w:sz w:val="32"/>
          <w:szCs w:val="32"/>
        </w:rPr>
      </w:pPr>
      <w:r w:rsidRPr="00CE6BD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1、未按要求改正的，可以处一万以上二万以下罚款。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2、责令改正拒不改正的，可以处二万以上三万以下罚款。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3、具有以下情节之一的：1、以暴力、胁迫或其他手段阻碍现场检查；2、聚众围攻执法人员；3、逃匿或隐匿拒不接受检查或配合检查；4、隐匿或销毁环境违法证据，处三万罚款。</w:t>
      </w:r>
    </w:p>
    <w:p w:rsidR="004159BB" w:rsidRDefault="004159B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Pr="004159BB" w:rsidRDefault="00CE6BDB" w:rsidP="004159BB">
      <w:pPr>
        <w:rPr>
          <w:rFonts w:ascii="仿宋" w:eastAsia="仿宋" w:hAnsi="仿宋"/>
          <w:sz w:val="32"/>
          <w:szCs w:val="32"/>
        </w:rPr>
      </w:pPr>
    </w:p>
    <w:p w:rsidR="004159BB" w:rsidRPr="00CE6BDB" w:rsidRDefault="00412ED7" w:rsidP="004159BB">
      <w:pPr>
        <w:rPr>
          <w:rFonts w:ascii="仿宋" w:eastAsia="仿宋" w:hAnsi="仿宋"/>
          <w:b/>
          <w:sz w:val="32"/>
          <w:szCs w:val="32"/>
        </w:rPr>
      </w:pPr>
      <w:r>
        <w:rPr>
          <w:rFonts w:ascii="仿宋" w:eastAsia="仿宋" w:hAnsi="仿宋"/>
          <w:sz w:val="32"/>
          <w:szCs w:val="32"/>
        </w:rPr>
        <w:t>26</w:t>
      </w:r>
      <w:r w:rsidR="004159BB" w:rsidRPr="004159BB">
        <w:rPr>
          <w:rFonts w:ascii="仿宋" w:eastAsia="仿宋" w:hAnsi="仿宋"/>
          <w:sz w:val="32"/>
          <w:szCs w:val="32"/>
        </w:rPr>
        <w:t>、</w:t>
      </w:r>
      <w:r w:rsidR="004159BB" w:rsidRPr="00CE6BDB">
        <w:rPr>
          <w:rFonts w:ascii="仿宋" w:eastAsia="仿宋" w:hAnsi="仿宋"/>
          <w:b/>
          <w:sz w:val="32"/>
          <w:szCs w:val="32"/>
        </w:rPr>
        <w:t>《病原微生物实验室生物安全环境管理办法》行政处罚裁量权基准</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一、第二十一条</w:t>
      </w:r>
      <w:r w:rsidRPr="004159BB">
        <w:rPr>
          <w:rFonts w:ascii="仿宋" w:eastAsia="仿宋" w:hAnsi="仿宋"/>
          <w:sz w:val="32"/>
          <w:szCs w:val="32"/>
        </w:rPr>
        <w:t xml:space="preserve">  违反本办法有关规定，有下列情形之一的，由县级以上人民政府环境保护行政主管部门责令限期改正,给予警告;逾期不改正的,处1000元以下罚款： </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（一）未建立实验室污染防治管理的规章制度，或者未设置专（兼）职人员的；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（二）未对产生的危险废物进行登记或者未保存登记资料的；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（三）未制定环境污染应急预案的。</w:t>
      </w:r>
    </w:p>
    <w:p w:rsidR="004159BB" w:rsidRPr="00CE6BDB" w:rsidRDefault="004159BB" w:rsidP="004159BB">
      <w:pPr>
        <w:rPr>
          <w:rFonts w:ascii="仿宋" w:eastAsia="仿宋" w:hAnsi="仿宋"/>
          <w:b/>
          <w:sz w:val="32"/>
          <w:szCs w:val="32"/>
        </w:rPr>
      </w:pPr>
      <w:r w:rsidRPr="00CE6BD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lastRenderedPageBreak/>
        <w:t>1、初次违法及时改正的，给予警告。</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2、未按要求改正的，处八百以下罚款。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3、责令改正拒不改正的，处八百以上一千以下罚款。</w:t>
      </w: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P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Default="00CE6BDB" w:rsidP="004159BB">
      <w:pPr>
        <w:rPr>
          <w:rFonts w:ascii="仿宋" w:eastAsia="仿宋" w:hAnsi="仿宋"/>
          <w:sz w:val="32"/>
          <w:szCs w:val="32"/>
        </w:rPr>
      </w:pPr>
    </w:p>
    <w:p w:rsidR="00CE6BDB" w:rsidRPr="004159BB" w:rsidRDefault="00CE6BDB" w:rsidP="004159BB">
      <w:pPr>
        <w:rPr>
          <w:rFonts w:ascii="仿宋" w:eastAsia="仿宋" w:hAnsi="仿宋"/>
          <w:sz w:val="32"/>
          <w:szCs w:val="32"/>
        </w:rPr>
      </w:pPr>
    </w:p>
    <w:p w:rsidR="004159BB" w:rsidRPr="00CE6BDB" w:rsidRDefault="00412ED7" w:rsidP="004159BB">
      <w:pPr>
        <w:rPr>
          <w:rFonts w:ascii="仿宋" w:eastAsia="仿宋" w:hAnsi="仿宋"/>
          <w:b/>
          <w:sz w:val="32"/>
          <w:szCs w:val="32"/>
        </w:rPr>
      </w:pPr>
      <w:r>
        <w:rPr>
          <w:rFonts w:ascii="仿宋" w:eastAsia="仿宋" w:hAnsi="仿宋"/>
          <w:sz w:val="32"/>
          <w:szCs w:val="32"/>
        </w:rPr>
        <w:t>27</w:t>
      </w:r>
      <w:r w:rsidR="004159BB" w:rsidRPr="004159BB">
        <w:rPr>
          <w:rFonts w:ascii="仿宋" w:eastAsia="仿宋" w:hAnsi="仿宋"/>
          <w:sz w:val="32"/>
          <w:szCs w:val="32"/>
        </w:rPr>
        <w:t>、</w:t>
      </w:r>
      <w:r w:rsidR="004159BB" w:rsidRPr="00CE6BDB">
        <w:rPr>
          <w:rFonts w:ascii="仿宋" w:eastAsia="仿宋" w:hAnsi="仿宋"/>
          <w:b/>
          <w:sz w:val="32"/>
          <w:szCs w:val="32"/>
        </w:rPr>
        <w:t>《湖南省污染源自动监控管理办法》行政处罚裁量权基准</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一、第二十二条　违反本办法规定，本办法施行前的排污者未按规定的期限完成安装或者不按规定安装自动监控设备及其配套设施的，由县级以上环境保护行政主管部门责令限期改正，并可处</w:t>
      </w:r>
      <w:r w:rsidRPr="004159BB">
        <w:rPr>
          <w:rFonts w:ascii="仿宋" w:eastAsia="仿宋" w:hAnsi="仿宋"/>
          <w:sz w:val="32"/>
          <w:szCs w:val="32"/>
        </w:rPr>
        <w:t>1万元以下的罚款。</w:t>
      </w:r>
    </w:p>
    <w:p w:rsidR="004159BB" w:rsidRPr="00CE6BDB" w:rsidRDefault="004159BB" w:rsidP="004159BB">
      <w:pPr>
        <w:rPr>
          <w:rFonts w:ascii="仿宋" w:eastAsia="仿宋" w:hAnsi="仿宋"/>
          <w:b/>
          <w:sz w:val="32"/>
          <w:szCs w:val="32"/>
        </w:rPr>
      </w:pPr>
      <w:r w:rsidRPr="00CE6BDB">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1、在规定的期限内完成了安装，但安装不符合规定的要求，可以处五千以下罚款。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2、拒不安装的，可以处五千以上一万以下罚款。</w:t>
      </w:r>
    </w:p>
    <w:p w:rsidR="004159BB" w:rsidRPr="004159BB" w:rsidRDefault="00CE6BDB" w:rsidP="004159BB">
      <w:pPr>
        <w:rPr>
          <w:rFonts w:ascii="仿宋" w:eastAsia="仿宋" w:hAnsi="仿宋"/>
          <w:sz w:val="32"/>
          <w:szCs w:val="32"/>
        </w:rPr>
      </w:pPr>
      <w:r>
        <w:rPr>
          <w:rFonts w:ascii="仿宋" w:eastAsia="仿宋" w:hAnsi="仿宋" w:hint="eastAsia"/>
          <w:sz w:val="32"/>
          <w:szCs w:val="32"/>
        </w:rPr>
        <w:lastRenderedPageBreak/>
        <w:t>二</w:t>
      </w:r>
      <w:r w:rsidR="004159BB" w:rsidRPr="004159BB">
        <w:rPr>
          <w:rFonts w:ascii="仿宋" w:eastAsia="仿宋" w:hAnsi="仿宋"/>
          <w:sz w:val="32"/>
          <w:szCs w:val="32"/>
        </w:rPr>
        <w:t>、第二十四条  违反本办法规定，有下列行为之一的，由县级以上环境保护行政主管部门依照本条第二款规定处理：</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三）未经环境保护行政主管部门批准，擅自拆除、闲置、破坏环境噪声排放自动监控设备，致使环境噪声排放超过规定标准的。有第（三）项行为的，依据《环境噪声污染防治法》第五十条的规定，责令改正，处</w:t>
      </w:r>
      <w:r w:rsidRPr="004159BB">
        <w:rPr>
          <w:rFonts w:ascii="仿宋" w:eastAsia="仿宋" w:hAnsi="仿宋"/>
          <w:sz w:val="32"/>
          <w:szCs w:val="32"/>
        </w:rPr>
        <w:t>3万元以下罚款。</w:t>
      </w:r>
    </w:p>
    <w:p w:rsidR="004159BB" w:rsidRPr="006D21C5" w:rsidRDefault="004159BB" w:rsidP="004159BB">
      <w:pPr>
        <w:rPr>
          <w:rFonts w:ascii="仿宋" w:eastAsia="仿宋" w:hAnsi="仿宋"/>
          <w:b/>
          <w:sz w:val="32"/>
          <w:szCs w:val="32"/>
        </w:rPr>
      </w:pPr>
      <w:r w:rsidRPr="006D21C5">
        <w:rPr>
          <w:rFonts w:ascii="仿宋" w:eastAsia="仿宋" w:hAnsi="仿宋" w:hint="eastAsia"/>
          <w:b/>
          <w:sz w:val="32"/>
          <w:szCs w:val="32"/>
        </w:rPr>
        <w:t>违法行为情形和处罚基准（裁量权只适用噪声法）：</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1、初次违法及时改正的，处一万以上二万以下罚款。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2、责令改正拒不改正的，处二万以上三万以下罚款。</w:t>
      </w:r>
    </w:p>
    <w:p w:rsidR="004159BB" w:rsidRP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Pr="004159BB" w:rsidRDefault="006D21C5" w:rsidP="004159BB">
      <w:pPr>
        <w:rPr>
          <w:rFonts w:ascii="仿宋" w:eastAsia="仿宋" w:hAnsi="仿宋"/>
          <w:sz w:val="32"/>
          <w:szCs w:val="32"/>
        </w:rPr>
      </w:pPr>
    </w:p>
    <w:p w:rsidR="004159BB" w:rsidRPr="006D21C5" w:rsidRDefault="00412ED7" w:rsidP="004159BB">
      <w:pPr>
        <w:rPr>
          <w:rFonts w:ascii="仿宋" w:eastAsia="仿宋" w:hAnsi="仿宋"/>
          <w:b/>
          <w:sz w:val="32"/>
          <w:szCs w:val="32"/>
        </w:rPr>
      </w:pPr>
      <w:r>
        <w:rPr>
          <w:rFonts w:ascii="仿宋" w:eastAsia="仿宋" w:hAnsi="仿宋"/>
          <w:sz w:val="32"/>
          <w:szCs w:val="32"/>
        </w:rPr>
        <w:t>28</w:t>
      </w:r>
      <w:r w:rsidR="004159BB" w:rsidRPr="004159BB">
        <w:rPr>
          <w:rFonts w:ascii="仿宋" w:eastAsia="仿宋" w:hAnsi="仿宋"/>
          <w:sz w:val="32"/>
          <w:szCs w:val="32"/>
        </w:rPr>
        <w:t>、</w:t>
      </w:r>
      <w:r w:rsidR="004159BB" w:rsidRPr="006D21C5">
        <w:rPr>
          <w:rFonts w:ascii="仿宋" w:eastAsia="仿宋" w:hAnsi="仿宋"/>
          <w:b/>
          <w:sz w:val="32"/>
          <w:szCs w:val="32"/>
        </w:rPr>
        <w:t>《企业事业单位环境信息公开办法》行政处罚裁量权基准</w:t>
      </w:r>
    </w:p>
    <w:p w:rsidR="004159BB" w:rsidRPr="004159BB" w:rsidRDefault="006D21C5" w:rsidP="004159BB">
      <w:pPr>
        <w:rPr>
          <w:rFonts w:ascii="仿宋" w:eastAsia="仿宋" w:hAnsi="仿宋"/>
          <w:sz w:val="32"/>
          <w:szCs w:val="32"/>
        </w:rPr>
      </w:pPr>
      <w:r>
        <w:rPr>
          <w:rFonts w:ascii="仿宋" w:eastAsia="仿宋" w:hAnsi="仿宋" w:hint="eastAsia"/>
          <w:sz w:val="32"/>
          <w:szCs w:val="32"/>
        </w:rPr>
        <w:t>一、</w:t>
      </w:r>
      <w:r w:rsidR="004159BB" w:rsidRPr="004159BB">
        <w:rPr>
          <w:rFonts w:ascii="仿宋" w:eastAsia="仿宋" w:hAnsi="仿宋" w:hint="eastAsia"/>
          <w:sz w:val="32"/>
          <w:szCs w:val="32"/>
        </w:rPr>
        <w:t>第十六条</w:t>
      </w:r>
      <w:r w:rsidR="004159BB" w:rsidRPr="004159BB">
        <w:rPr>
          <w:rFonts w:ascii="仿宋" w:eastAsia="仿宋" w:hAnsi="仿宋"/>
          <w:sz w:val="32"/>
          <w:szCs w:val="32"/>
        </w:rPr>
        <w:t xml:space="preserve">  重点排污单位违反本办法规定，有下列行为之一的，由县级以上环境保护主管部门根据《中华人民共和国环境保护法》的规定责令公开，处三万元以下罚款，并予以公告：</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（一）不公开或者不按照本办法第九条规定的内容公开环境信息的；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（二）不按照本办法第十条规定的方式公开环境信息的；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lastRenderedPageBreak/>
        <w:t>（三）不按照本办法第十一条规定的时限公开环境信息的；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（四）公开内容不真实、弄虚作假的。</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法律、法规另有规定的，从其规定。</w:t>
      </w:r>
    </w:p>
    <w:p w:rsidR="004159BB" w:rsidRPr="006D21C5" w:rsidRDefault="004159BB" w:rsidP="004159BB">
      <w:pPr>
        <w:rPr>
          <w:rFonts w:ascii="仿宋" w:eastAsia="仿宋" w:hAnsi="仿宋"/>
          <w:b/>
          <w:sz w:val="32"/>
          <w:szCs w:val="32"/>
        </w:rPr>
      </w:pPr>
      <w:r w:rsidRPr="006D21C5">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1、初次违法及时改正的，处二万元以下罚款；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2、重点排污单位不公开造成较大影响等其他较重情节的，处二万以上三万以下罚款。</w:t>
      </w:r>
    </w:p>
    <w:p w:rsidR="004159BB" w:rsidRP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Pr="004159BB" w:rsidRDefault="006D21C5" w:rsidP="004159BB">
      <w:pPr>
        <w:rPr>
          <w:rFonts w:ascii="仿宋" w:eastAsia="仿宋" w:hAnsi="仿宋"/>
          <w:sz w:val="32"/>
          <w:szCs w:val="32"/>
        </w:rPr>
      </w:pPr>
    </w:p>
    <w:p w:rsidR="004159BB" w:rsidRPr="006D21C5" w:rsidRDefault="00412ED7" w:rsidP="004159BB">
      <w:pPr>
        <w:rPr>
          <w:rFonts w:ascii="仿宋" w:eastAsia="仿宋" w:hAnsi="仿宋"/>
          <w:b/>
          <w:sz w:val="32"/>
          <w:szCs w:val="32"/>
        </w:rPr>
      </w:pPr>
      <w:r>
        <w:rPr>
          <w:rFonts w:ascii="仿宋" w:eastAsia="仿宋" w:hAnsi="仿宋"/>
          <w:sz w:val="32"/>
          <w:szCs w:val="32"/>
        </w:rPr>
        <w:t>29</w:t>
      </w:r>
      <w:r w:rsidR="004159BB" w:rsidRPr="004159BB">
        <w:rPr>
          <w:rFonts w:ascii="仿宋" w:eastAsia="仿宋" w:hAnsi="仿宋"/>
          <w:sz w:val="32"/>
          <w:szCs w:val="32"/>
        </w:rPr>
        <w:t>、</w:t>
      </w:r>
      <w:r w:rsidR="004159BB" w:rsidRPr="006D21C5">
        <w:rPr>
          <w:rFonts w:ascii="仿宋" w:eastAsia="仿宋" w:hAnsi="仿宋"/>
          <w:b/>
          <w:sz w:val="32"/>
          <w:szCs w:val="32"/>
        </w:rPr>
        <w:t>《突发环境事件应急管理办法》行政处罚裁量权基准</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第三十八条</w:t>
      </w:r>
      <w:r w:rsidRPr="004159BB">
        <w:rPr>
          <w:rFonts w:ascii="仿宋" w:eastAsia="仿宋" w:hAnsi="仿宋"/>
          <w:sz w:val="32"/>
          <w:szCs w:val="32"/>
        </w:rPr>
        <w:t xml:space="preserve">  企业事业单位有下列情形之一的，由县级以上环境保护主管部门责令改正，可以处一万元以上三万元以下罚款：</w:t>
      </w:r>
    </w:p>
    <w:p w:rsidR="004159BB" w:rsidRPr="004159BB" w:rsidRDefault="004159BB" w:rsidP="006D21C5">
      <w:pPr>
        <w:ind w:firstLineChars="200" w:firstLine="640"/>
        <w:rPr>
          <w:rFonts w:ascii="仿宋" w:eastAsia="仿宋" w:hAnsi="仿宋"/>
          <w:sz w:val="32"/>
          <w:szCs w:val="32"/>
        </w:rPr>
      </w:pPr>
      <w:r w:rsidRPr="004159BB">
        <w:rPr>
          <w:rFonts w:ascii="仿宋" w:eastAsia="仿宋" w:hAnsi="仿宋" w:hint="eastAsia"/>
          <w:sz w:val="32"/>
          <w:szCs w:val="32"/>
        </w:rPr>
        <w:t>（一）未按规定开展突发环境事件风险评估工作，确定风险等级的；</w:t>
      </w:r>
    </w:p>
    <w:p w:rsidR="004159BB" w:rsidRPr="004159BB" w:rsidRDefault="004159BB" w:rsidP="006D21C5">
      <w:pPr>
        <w:ind w:firstLineChars="200" w:firstLine="640"/>
        <w:rPr>
          <w:rFonts w:ascii="仿宋" w:eastAsia="仿宋" w:hAnsi="仿宋"/>
          <w:sz w:val="32"/>
          <w:szCs w:val="32"/>
        </w:rPr>
      </w:pPr>
      <w:r w:rsidRPr="004159BB">
        <w:rPr>
          <w:rFonts w:ascii="仿宋" w:eastAsia="仿宋" w:hAnsi="仿宋" w:hint="eastAsia"/>
          <w:sz w:val="32"/>
          <w:szCs w:val="32"/>
        </w:rPr>
        <w:t>（二）未按规定开展环境安全隐患排查治理工作，建立隐患排查治理档案的；</w:t>
      </w:r>
    </w:p>
    <w:p w:rsidR="004159BB" w:rsidRPr="004159BB" w:rsidRDefault="004159BB" w:rsidP="006D21C5">
      <w:pPr>
        <w:ind w:firstLineChars="200" w:firstLine="640"/>
        <w:rPr>
          <w:rFonts w:ascii="仿宋" w:eastAsia="仿宋" w:hAnsi="仿宋"/>
          <w:sz w:val="32"/>
          <w:szCs w:val="32"/>
        </w:rPr>
      </w:pPr>
      <w:r w:rsidRPr="004159BB">
        <w:rPr>
          <w:rFonts w:ascii="仿宋" w:eastAsia="仿宋" w:hAnsi="仿宋" w:hint="eastAsia"/>
          <w:sz w:val="32"/>
          <w:szCs w:val="32"/>
        </w:rPr>
        <w:lastRenderedPageBreak/>
        <w:t>（三）未按规定将突发环境事件应急预案备案的；</w:t>
      </w:r>
    </w:p>
    <w:p w:rsidR="004159BB" w:rsidRPr="004159BB" w:rsidRDefault="004159BB" w:rsidP="006D21C5">
      <w:pPr>
        <w:ind w:firstLineChars="200" w:firstLine="640"/>
        <w:rPr>
          <w:rFonts w:ascii="仿宋" w:eastAsia="仿宋" w:hAnsi="仿宋"/>
          <w:sz w:val="32"/>
          <w:szCs w:val="32"/>
        </w:rPr>
      </w:pPr>
      <w:r w:rsidRPr="004159BB">
        <w:rPr>
          <w:rFonts w:ascii="仿宋" w:eastAsia="仿宋" w:hAnsi="仿宋" w:hint="eastAsia"/>
          <w:sz w:val="32"/>
          <w:szCs w:val="32"/>
        </w:rPr>
        <w:t>（四）未按规定开展突发环境事件应急培训，如实记录培训情况的；</w:t>
      </w:r>
    </w:p>
    <w:p w:rsidR="004159BB" w:rsidRPr="004159BB" w:rsidRDefault="004159BB" w:rsidP="006D21C5">
      <w:pPr>
        <w:ind w:firstLineChars="200" w:firstLine="640"/>
        <w:rPr>
          <w:rFonts w:ascii="仿宋" w:eastAsia="仿宋" w:hAnsi="仿宋"/>
          <w:sz w:val="32"/>
          <w:szCs w:val="32"/>
        </w:rPr>
      </w:pPr>
      <w:r w:rsidRPr="004159BB">
        <w:rPr>
          <w:rFonts w:ascii="仿宋" w:eastAsia="仿宋" w:hAnsi="仿宋" w:hint="eastAsia"/>
          <w:sz w:val="32"/>
          <w:szCs w:val="32"/>
        </w:rPr>
        <w:t>（五）未按规定储备必要的环境应急装备和物资；</w:t>
      </w:r>
    </w:p>
    <w:p w:rsidR="004159BB" w:rsidRPr="004159BB" w:rsidRDefault="004159BB" w:rsidP="006D21C5">
      <w:pPr>
        <w:ind w:firstLineChars="200" w:firstLine="640"/>
        <w:rPr>
          <w:rFonts w:ascii="仿宋" w:eastAsia="仿宋" w:hAnsi="仿宋"/>
          <w:sz w:val="32"/>
          <w:szCs w:val="32"/>
        </w:rPr>
      </w:pPr>
      <w:r w:rsidRPr="004159BB">
        <w:rPr>
          <w:rFonts w:ascii="仿宋" w:eastAsia="仿宋" w:hAnsi="仿宋" w:hint="eastAsia"/>
          <w:sz w:val="32"/>
          <w:szCs w:val="32"/>
        </w:rPr>
        <w:t>（六）未按规定公开突发环境事件相关信息的。</w:t>
      </w:r>
    </w:p>
    <w:p w:rsidR="004159BB" w:rsidRPr="006D21C5" w:rsidRDefault="004159BB" w:rsidP="004159BB">
      <w:pPr>
        <w:rPr>
          <w:rFonts w:ascii="仿宋" w:eastAsia="仿宋" w:hAnsi="仿宋"/>
          <w:b/>
          <w:sz w:val="32"/>
          <w:szCs w:val="32"/>
        </w:rPr>
      </w:pPr>
      <w:r w:rsidRPr="006D21C5">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1、责令改正及时改正的，可以处一万以上二万以下罚款。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2、责令改正拒不改正或造成较大影响的，可以处二万以上三万以下罚款。</w:t>
      </w:r>
    </w:p>
    <w:p w:rsidR="004159BB" w:rsidRPr="004159BB" w:rsidRDefault="004159BB" w:rsidP="004159BB">
      <w:pPr>
        <w:rPr>
          <w:rFonts w:ascii="仿宋" w:eastAsia="仿宋" w:hAnsi="仿宋"/>
          <w:sz w:val="32"/>
          <w:szCs w:val="32"/>
        </w:rPr>
      </w:pPr>
    </w:p>
    <w:p w:rsidR="004159BB" w:rsidRDefault="004159BB"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Pr="004159BB" w:rsidRDefault="006D21C5" w:rsidP="004159BB">
      <w:pPr>
        <w:rPr>
          <w:rFonts w:ascii="仿宋" w:eastAsia="仿宋" w:hAnsi="仿宋"/>
          <w:sz w:val="32"/>
          <w:szCs w:val="32"/>
        </w:rPr>
      </w:pPr>
    </w:p>
    <w:p w:rsidR="004159BB" w:rsidRPr="004159BB" w:rsidRDefault="00412ED7" w:rsidP="004159BB">
      <w:pPr>
        <w:rPr>
          <w:rFonts w:ascii="仿宋" w:eastAsia="仿宋" w:hAnsi="仿宋"/>
          <w:sz w:val="32"/>
          <w:szCs w:val="32"/>
        </w:rPr>
      </w:pPr>
      <w:r>
        <w:rPr>
          <w:rFonts w:ascii="仿宋" w:eastAsia="仿宋" w:hAnsi="仿宋"/>
          <w:sz w:val="32"/>
          <w:szCs w:val="32"/>
        </w:rPr>
        <w:t>30</w:t>
      </w:r>
      <w:bookmarkStart w:id="0" w:name="_GoBack"/>
      <w:bookmarkEnd w:id="0"/>
      <w:r w:rsidR="004159BB" w:rsidRPr="004159BB">
        <w:rPr>
          <w:rFonts w:ascii="仿宋" w:eastAsia="仿宋" w:hAnsi="仿宋"/>
          <w:sz w:val="32"/>
          <w:szCs w:val="32"/>
        </w:rPr>
        <w:t>、</w:t>
      </w:r>
      <w:r w:rsidR="004159BB" w:rsidRPr="006D21C5">
        <w:rPr>
          <w:rFonts w:ascii="仿宋" w:eastAsia="仿宋" w:hAnsi="仿宋"/>
          <w:b/>
          <w:sz w:val="32"/>
          <w:szCs w:val="32"/>
        </w:rPr>
        <w:t>《污染源自动监控管理办法》行政处罚裁量权基准</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一、第十六条</w:t>
      </w:r>
      <w:r w:rsidRPr="004159BB">
        <w:rPr>
          <w:rFonts w:ascii="仿宋" w:eastAsia="仿宋" w:hAnsi="仿宋"/>
          <w:sz w:val="32"/>
          <w:szCs w:val="32"/>
        </w:rPr>
        <w:t xml:space="preserve"> 　违反本办法规定，现有排污单位未按规定的期限完成安装自动监控设备及其配套设施的，由县级以上环境保护部门责令限期改正，并可处1万元以下的罚款。 </w:t>
      </w:r>
    </w:p>
    <w:p w:rsidR="004159BB" w:rsidRPr="006D21C5" w:rsidRDefault="004159BB" w:rsidP="004159BB">
      <w:pPr>
        <w:rPr>
          <w:rFonts w:ascii="仿宋" w:eastAsia="仿宋" w:hAnsi="仿宋"/>
          <w:b/>
          <w:sz w:val="32"/>
          <w:szCs w:val="32"/>
        </w:rPr>
      </w:pPr>
      <w:r w:rsidRPr="006D21C5">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1、初次违法及时改正的，处五千以下罚款。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2、责令改正拒不改正的，处五千以上一万以下罚款。</w:t>
      </w:r>
    </w:p>
    <w:p w:rsidR="004159BB" w:rsidRDefault="004159BB"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Pr="004159BB" w:rsidRDefault="006D21C5" w:rsidP="004159BB">
      <w:pPr>
        <w:rPr>
          <w:rFonts w:ascii="仿宋" w:eastAsia="仿宋" w:hAnsi="仿宋"/>
          <w:sz w:val="32"/>
          <w:szCs w:val="32"/>
        </w:rPr>
      </w:pPr>
    </w:p>
    <w:p w:rsidR="004159BB" w:rsidRPr="006D21C5" w:rsidRDefault="00E22226" w:rsidP="004159BB">
      <w:pPr>
        <w:rPr>
          <w:rFonts w:ascii="仿宋" w:eastAsia="仿宋" w:hAnsi="仿宋"/>
          <w:b/>
          <w:sz w:val="32"/>
          <w:szCs w:val="32"/>
        </w:rPr>
      </w:pPr>
      <w:r>
        <w:rPr>
          <w:rFonts w:ascii="仿宋" w:eastAsia="仿宋" w:hAnsi="仿宋"/>
          <w:sz w:val="32"/>
          <w:szCs w:val="32"/>
        </w:rPr>
        <w:t>31</w:t>
      </w:r>
      <w:r w:rsidR="004159BB" w:rsidRPr="004159BB">
        <w:rPr>
          <w:rFonts w:ascii="仿宋" w:eastAsia="仿宋" w:hAnsi="仿宋"/>
          <w:sz w:val="32"/>
          <w:szCs w:val="32"/>
        </w:rPr>
        <w:t>、</w:t>
      </w:r>
      <w:r w:rsidR="004159BB" w:rsidRPr="006D21C5">
        <w:rPr>
          <w:rFonts w:ascii="仿宋" w:eastAsia="仿宋" w:hAnsi="仿宋"/>
          <w:b/>
          <w:sz w:val="32"/>
          <w:szCs w:val="32"/>
        </w:rPr>
        <w:t>《电磁辐射环境保护管理办法》行政处罚裁量权基准</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第三十条</w:t>
      </w:r>
      <w:r w:rsidRPr="004159BB">
        <w:rPr>
          <w:rFonts w:ascii="仿宋" w:eastAsia="仿宋" w:hAnsi="仿宋"/>
          <w:sz w:val="32"/>
          <w:szCs w:val="32"/>
        </w:rPr>
        <w:t xml:space="preserve">  违反本办法规定，造成电磁辐射污染环境事故的，由省级环境保护行政主管部门处以罚款。有违法所得的，处违法所得3倍以下的罚款，但最高不超过3万元；没有违法所得的，处1万元以下的罚款。 </w:t>
      </w:r>
    </w:p>
    <w:p w:rsidR="004159BB" w:rsidRPr="006D21C5" w:rsidRDefault="004159BB" w:rsidP="004159BB">
      <w:pPr>
        <w:rPr>
          <w:rFonts w:ascii="仿宋" w:eastAsia="仿宋" w:hAnsi="仿宋"/>
          <w:b/>
          <w:sz w:val="32"/>
          <w:szCs w:val="32"/>
        </w:rPr>
      </w:pPr>
      <w:r w:rsidRPr="006D21C5">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1、初次违法，主动改正违法行为，消除危害后果，没有违法所得的，处五千以下罚款。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lastRenderedPageBreak/>
        <w:t>2、一般违法情节，没有违法所得的，处五千以上一万以下罚款。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3、没有违法所得，造成恶劣社会影响等较重情节的，处一万罚款。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4、初次违法，主动改正违法行为，消除危害后果，有违法所得的，处违法所得一倍以下罚款，但最高不超过三万元罚款。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5、一般违法情节，有违法所得的，处违法所得一倍以上三倍以下罚款，但最高不超过三万元罚款。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6、有违法所得，造成恶劣社会影响等较重情节的，处违法所得三倍罚款，但最高不超过三万元罚款。</w:t>
      </w:r>
    </w:p>
    <w:p w:rsidR="004159BB" w:rsidRDefault="004159BB"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Default="006D21C5" w:rsidP="004159BB">
      <w:pPr>
        <w:rPr>
          <w:rFonts w:ascii="仿宋" w:eastAsia="仿宋" w:hAnsi="仿宋"/>
          <w:sz w:val="32"/>
          <w:szCs w:val="32"/>
        </w:rPr>
      </w:pPr>
    </w:p>
    <w:p w:rsidR="006D21C5" w:rsidRPr="004159BB" w:rsidRDefault="006D21C5" w:rsidP="004159BB">
      <w:pPr>
        <w:rPr>
          <w:rFonts w:ascii="仿宋" w:eastAsia="仿宋" w:hAnsi="仿宋"/>
          <w:sz w:val="32"/>
          <w:szCs w:val="32"/>
        </w:rPr>
      </w:pPr>
    </w:p>
    <w:p w:rsidR="004159BB" w:rsidRPr="006D21C5" w:rsidRDefault="00E22226" w:rsidP="004159BB">
      <w:pPr>
        <w:rPr>
          <w:rFonts w:ascii="仿宋" w:eastAsia="仿宋" w:hAnsi="仿宋"/>
          <w:b/>
          <w:sz w:val="32"/>
          <w:szCs w:val="32"/>
        </w:rPr>
      </w:pPr>
      <w:r>
        <w:rPr>
          <w:rFonts w:ascii="仿宋" w:eastAsia="仿宋" w:hAnsi="仿宋"/>
          <w:sz w:val="32"/>
          <w:szCs w:val="32"/>
        </w:rPr>
        <w:t>32</w:t>
      </w:r>
      <w:r w:rsidR="004159BB" w:rsidRPr="004159BB">
        <w:rPr>
          <w:rFonts w:ascii="仿宋" w:eastAsia="仿宋" w:hAnsi="仿宋"/>
          <w:sz w:val="32"/>
          <w:szCs w:val="32"/>
        </w:rPr>
        <w:t>、</w:t>
      </w:r>
      <w:r w:rsidR="004159BB" w:rsidRPr="006D21C5">
        <w:rPr>
          <w:rFonts w:ascii="仿宋" w:eastAsia="仿宋" w:hAnsi="仿宋"/>
          <w:b/>
          <w:sz w:val="32"/>
          <w:szCs w:val="32"/>
        </w:rPr>
        <w:t>《危险废物转移联单管理办法》行政处罚裁量权基准</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第十三条</w:t>
      </w:r>
      <w:r w:rsidRPr="004159BB">
        <w:rPr>
          <w:rFonts w:ascii="仿宋" w:eastAsia="仿宋" w:hAnsi="仿宋"/>
          <w:sz w:val="32"/>
          <w:szCs w:val="32"/>
        </w:rPr>
        <w:t xml:space="preserve">  违反本办法有下列行为之一的，由省辖市级以上地方人民政府环境保护行政主管部门责令限期改正，并处以罚款：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(一)未按规定申领、填写联单的；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(二)未按规定运行联单的；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(三)未按规定期限向环境保护行政主管部门报送联单的；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lastRenderedPageBreak/>
        <w:t>(四)未在规定的存档期限保管联单的；</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(五)拒绝接受有管辖权的环境保护行政主管部门对联单运行情况进行检查的。</w:t>
      </w:r>
    </w:p>
    <w:p w:rsidR="004159BB" w:rsidRPr="006D21C5" w:rsidRDefault="004159BB" w:rsidP="004159BB">
      <w:pPr>
        <w:rPr>
          <w:rFonts w:ascii="仿宋" w:eastAsia="仿宋" w:hAnsi="仿宋"/>
          <w:b/>
          <w:sz w:val="32"/>
          <w:szCs w:val="32"/>
        </w:rPr>
      </w:pPr>
      <w:r w:rsidRPr="006D21C5">
        <w:rPr>
          <w:rFonts w:ascii="仿宋" w:eastAsia="仿宋" w:hAnsi="仿宋" w:hint="eastAsia"/>
          <w:b/>
          <w:sz w:val="32"/>
          <w:szCs w:val="32"/>
        </w:rPr>
        <w:t>违法行为情形和处罚基准：</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1、初次违法及时改正的，有第（一）项、第（三）项行为之一的，处三万以下罚款；有第（二）项、第（四）项行为之一的，处一万以下罚款；有第（五）项行为的，处五千以下罚款。</w:t>
      </w:r>
    </w:p>
    <w:p w:rsidR="004159BB" w:rsidRPr="004159BB" w:rsidRDefault="004159BB" w:rsidP="004159BB">
      <w:pPr>
        <w:rPr>
          <w:rFonts w:ascii="仿宋" w:eastAsia="仿宋" w:hAnsi="仿宋"/>
          <w:sz w:val="32"/>
          <w:szCs w:val="32"/>
        </w:rPr>
      </w:pPr>
      <w:r w:rsidRPr="004159BB">
        <w:rPr>
          <w:rFonts w:ascii="仿宋" w:eastAsia="仿宋" w:hAnsi="仿宋"/>
          <w:sz w:val="32"/>
          <w:szCs w:val="32"/>
        </w:rPr>
        <w:t>2、责令改正拒不改正的，有第（一）项、第（三）项行为之一的，处三万以上五万以下罚款；有第（二）项、第（四）项行为之一的，处一万以上三万以下罚款；有第（五）项行为的，处五千以上一万以下罚款。</w:t>
      </w:r>
    </w:p>
    <w:p w:rsidR="004159BB" w:rsidRPr="004159BB" w:rsidRDefault="004159BB" w:rsidP="004159BB">
      <w:pPr>
        <w:rPr>
          <w:rFonts w:ascii="仿宋" w:eastAsia="仿宋" w:hAnsi="仿宋"/>
          <w:sz w:val="32"/>
          <w:szCs w:val="32"/>
        </w:rPr>
      </w:pPr>
      <w:r w:rsidRPr="004159BB">
        <w:rPr>
          <w:rFonts w:ascii="仿宋" w:eastAsia="仿宋" w:hAnsi="仿宋" w:hint="eastAsia"/>
          <w:sz w:val="32"/>
          <w:szCs w:val="32"/>
        </w:rPr>
        <w:t>有前款第（一）项、第（三）项行为之一的，依据《中华人民共和国固体废物污染环境防治法》有关规定，处五万元以下罚款；有前款第（二）项、第（四）项行为之一的，处三万元以下罚款；有前款第（五）项行为的，依据《中华人民共和国固体废物污染环境防治法》有关规定，处一万元以下罚款</w:t>
      </w:r>
    </w:p>
    <w:p w:rsidR="000E0D63" w:rsidRPr="004159BB" w:rsidRDefault="000E0D63">
      <w:pPr>
        <w:rPr>
          <w:rFonts w:ascii="仿宋" w:eastAsia="仿宋" w:hAnsi="仿宋"/>
          <w:sz w:val="32"/>
          <w:szCs w:val="32"/>
        </w:rPr>
      </w:pPr>
    </w:p>
    <w:sectPr w:rsidR="000E0D63" w:rsidRPr="004159BB" w:rsidSect="008437A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87F" w:rsidRDefault="0048487F" w:rsidP="0088216F">
      <w:r>
        <w:separator/>
      </w:r>
    </w:p>
  </w:endnote>
  <w:endnote w:type="continuationSeparator" w:id="1">
    <w:p w:rsidR="0048487F" w:rsidRDefault="0048487F" w:rsidP="0088216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079"/>
      <w:docPartObj>
        <w:docPartGallery w:val="Page Numbers (Bottom of Page)"/>
        <w:docPartUnique/>
      </w:docPartObj>
    </w:sdtPr>
    <w:sdtContent>
      <w:p w:rsidR="00BF2A1C" w:rsidRDefault="002C043F">
        <w:pPr>
          <w:pStyle w:val="a4"/>
          <w:jc w:val="center"/>
        </w:pPr>
        <w:fldSimple w:instr=" PAGE   \* MERGEFORMAT ">
          <w:r w:rsidR="00BB02E0" w:rsidRPr="00BB02E0">
            <w:rPr>
              <w:noProof/>
              <w:lang w:val="zh-CN"/>
            </w:rPr>
            <w:t>4</w:t>
          </w:r>
        </w:fldSimple>
      </w:p>
    </w:sdtContent>
  </w:sdt>
  <w:p w:rsidR="00BF2A1C" w:rsidRDefault="00BF2A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87F" w:rsidRDefault="0048487F" w:rsidP="0088216F">
      <w:r>
        <w:separator/>
      </w:r>
    </w:p>
  </w:footnote>
  <w:footnote w:type="continuationSeparator" w:id="1">
    <w:p w:rsidR="0048487F" w:rsidRDefault="0048487F" w:rsidP="008821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78F3"/>
    <w:rsid w:val="000078F3"/>
    <w:rsid w:val="000A2BEC"/>
    <w:rsid w:val="000E0D63"/>
    <w:rsid w:val="00173E20"/>
    <w:rsid w:val="00203009"/>
    <w:rsid w:val="00242C39"/>
    <w:rsid w:val="00284952"/>
    <w:rsid w:val="002C043F"/>
    <w:rsid w:val="002D6CB7"/>
    <w:rsid w:val="002E63CB"/>
    <w:rsid w:val="003B2E81"/>
    <w:rsid w:val="003D0A9F"/>
    <w:rsid w:val="00412ED7"/>
    <w:rsid w:val="004159BB"/>
    <w:rsid w:val="004427E2"/>
    <w:rsid w:val="0048487F"/>
    <w:rsid w:val="004C367B"/>
    <w:rsid w:val="0053276F"/>
    <w:rsid w:val="00540867"/>
    <w:rsid w:val="005C4558"/>
    <w:rsid w:val="005C77C3"/>
    <w:rsid w:val="006D21C5"/>
    <w:rsid w:val="007368F7"/>
    <w:rsid w:val="008437A6"/>
    <w:rsid w:val="00856293"/>
    <w:rsid w:val="0088216F"/>
    <w:rsid w:val="00940A2B"/>
    <w:rsid w:val="009A41CD"/>
    <w:rsid w:val="00A074AC"/>
    <w:rsid w:val="00A45187"/>
    <w:rsid w:val="00A67551"/>
    <w:rsid w:val="00AA670B"/>
    <w:rsid w:val="00BB02E0"/>
    <w:rsid w:val="00BE24A5"/>
    <w:rsid w:val="00BF2A1C"/>
    <w:rsid w:val="00CE6BDB"/>
    <w:rsid w:val="00D81621"/>
    <w:rsid w:val="00DC39F6"/>
    <w:rsid w:val="00DC79B0"/>
    <w:rsid w:val="00E22226"/>
    <w:rsid w:val="00F20F3A"/>
    <w:rsid w:val="00F43C76"/>
    <w:rsid w:val="00F85D0A"/>
    <w:rsid w:val="00FE4E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7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21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216F"/>
    <w:rPr>
      <w:sz w:val="18"/>
      <w:szCs w:val="18"/>
    </w:rPr>
  </w:style>
  <w:style w:type="paragraph" w:styleId="a4">
    <w:name w:val="footer"/>
    <w:basedOn w:val="a"/>
    <w:link w:val="Char0"/>
    <w:uiPriority w:val="99"/>
    <w:unhideWhenUsed/>
    <w:rsid w:val="0088216F"/>
    <w:pPr>
      <w:tabs>
        <w:tab w:val="center" w:pos="4153"/>
        <w:tab w:val="right" w:pos="8306"/>
      </w:tabs>
      <w:snapToGrid w:val="0"/>
      <w:jc w:val="left"/>
    </w:pPr>
    <w:rPr>
      <w:sz w:val="18"/>
      <w:szCs w:val="18"/>
    </w:rPr>
  </w:style>
  <w:style w:type="character" w:customStyle="1" w:styleId="Char0">
    <w:name w:val="页脚 Char"/>
    <w:basedOn w:val="a0"/>
    <w:link w:val="a4"/>
    <w:uiPriority w:val="99"/>
    <w:rsid w:val="0088216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A83C1-9167-4A68-B0CE-1065974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103</Pages>
  <Words>6289</Words>
  <Characters>35851</Characters>
  <Application>Microsoft Office Word</Application>
  <DocSecurity>0</DocSecurity>
  <Lines>298</Lines>
  <Paragraphs>84</Paragraphs>
  <ScaleCrop>false</ScaleCrop>
  <Company/>
  <LinksUpToDate>false</LinksUpToDate>
  <CharactersWithSpaces>42056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法制宣教科</dc:creator>
  <cp:keywords/>
  <dc:description/>
  <cp:lastModifiedBy>段晓丽</cp:lastModifiedBy>
  <cp:revision>73</cp:revision>
  <dcterms:created xsi:type="dcterms:W3CDTF">2018-01-18T08:18:00Z</dcterms:created>
  <dcterms:modified xsi:type="dcterms:W3CDTF">2018-01-18T08:38:00Z</dcterms:modified>
</cp:coreProperties>
</file>